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480" w:rsidRPr="00B94480" w:rsidRDefault="00DF7F21" w:rsidP="000443D8">
      <w:pPr>
        <w:jc w:val="center"/>
        <w:rPr>
          <w:rFonts w:ascii="Times New Roman" w:hAnsi="Times New Roman" w:cs="Times New Roman"/>
          <w:b/>
          <w:bCs/>
          <w:sz w:val="24"/>
          <w:szCs w:val="24"/>
        </w:rPr>
      </w:pPr>
      <w:bookmarkStart w:id="0" w:name="_GoBack"/>
      <w:bookmarkEnd w:id="0"/>
      <w:r>
        <w:rPr>
          <w:rFonts w:ascii="Times New Roman" w:hAnsi="Times New Roman" w:cs="Times New Roman"/>
          <w:b/>
          <w:bCs/>
          <w:sz w:val="24"/>
          <w:szCs w:val="24"/>
        </w:rPr>
        <w:t>GRADSKI SPORTSKI SAVEZ CAZIN</w:t>
      </w:r>
    </w:p>
    <w:p w:rsidR="002427A9" w:rsidRPr="00B94480" w:rsidRDefault="002427A9" w:rsidP="000443D8">
      <w:pPr>
        <w:jc w:val="center"/>
        <w:rPr>
          <w:rFonts w:ascii="Times New Roman" w:hAnsi="Times New Roman" w:cs="Times New Roman"/>
          <w:sz w:val="24"/>
          <w:szCs w:val="24"/>
        </w:rPr>
      </w:pPr>
      <w:r w:rsidRPr="00B94480">
        <w:rPr>
          <w:rFonts w:ascii="Times New Roman" w:hAnsi="Times New Roman" w:cs="Times New Roman"/>
          <w:sz w:val="24"/>
          <w:szCs w:val="24"/>
        </w:rPr>
        <w:t>Broj nabavke:</w:t>
      </w:r>
      <w:r w:rsidR="00201395">
        <w:rPr>
          <w:rFonts w:ascii="Times New Roman" w:hAnsi="Times New Roman" w:cs="Times New Roman"/>
          <w:sz w:val="24"/>
          <w:szCs w:val="24"/>
        </w:rPr>
        <w:t>07-02</w:t>
      </w:r>
      <w:r w:rsidR="00901B40">
        <w:rPr>
          <w:rFonts w:ascii="Times New Roman" w:hAnsi="Times New Roman" w:cs="Times New Roman"/>
          <w:sz w:val="24"/>
          <w:szCs w:val="24"/>
        </w:rPr>
        <w:t>/20</w:t>
      </w:r>
    </w:p>
    <w:p w:rsidR="002427A9" w:rsidRPr="00B94480" w:rsidRDefault="002427A9" w:rsidP="000443D8">
      <w:pPr>
        <w:jc w:val="center"/>
        <w:rPr>
          <w:rFonts w:ascii="Times New Roman" w:hAnsi="Times New Roman" w:cs="Times New Roman"/>
          <w:sz w:val="24"/>
          <w:szCs w:val="24"/>
        </w:rPr>
      </w:pPr>
    </w:p>
    <w:p w:rsidR="002427A9" w:rsidRPr="00B94480" w:rsidRDefault="002427A9" w:rsidP="000443D8">
      <w:pPr>
        <w:jc w:val="center"/>
        <w:rPr>
          <w:rFonts w:ascii="Times New Roman" w:hAnsi="Times New Roman" w:cs="Times New Roman"/>
          <w:sz w:val="24"/>
          <w:szCs w:val="24"/>
        </w:rPr>
      </w:pPr>
    </w:p>
    <w:p w:rsidR="002427A9" w:rsidRPr="00B94480" w:rsidRDefault="002427A9" w:rsidP="000443D8">
      <w:pPr>
        <w:jc w:val="center"/>
        <w:rPr>
          <w:rFonts w:ascii="Times New Roman" w:hAnsi="Times New Roman" w:cs="Times New Roman"/>
          <w:sz w:val="24"/>
          <w:szCs w:val="24"/>
        </w:rPr>
      </w:pPr>
    </w:p>
    <w:p w:rsidR="002427A9" w:rsidRPr="00B94480" w:rsidRDefault="002427A9" w:rsidP="000443D8">
      <w:pPr>
        <w:jc w:val="center"/>
        <w:rPr>
          <w:rFonts w:ascii="Times New Roman" w:hAnsi="Times New Roman" w:cs="Times New Roman"/>
          <w:sz w:val="24"/>
          <w:szCs w:val="24"/>
        </w:rPr>
      </w:pPr>
    </w:p>
    <w:p w:rsidR="002427A9" w:rsidRPr="00B94480" w:rsidRDefault="002427A9" w:rsidP="000443D8">
      <w:pPr>
        <w:jc w:val="center"/>
        <w:rPr>
          <w:rFonts w:ascii="Times New Roman" w:hAnsi="Times New Roman" w:cs="Times New Roman"/>
          <w:sz w:val="24"/>
          <w:szCs w:val="24"/>
        </w:rPr>
      </w:pPr>
    </w:p>
    <w:p w:rsidR="002427A9" w:rsidRPr="00B94480" w:rsidRDefault="002427A9" w:rsidP="000443D8">
      <w:pPr>
        <w:jc w:val="center"/>
        <w:rPr>
          <w:rFonts w:ascii="Times New Roman" w:hAnsi="Times New Roman" w:cs="Times New Roman"/>
          <w:sz w:val="24"/>
          <w:szCs w:val="24"/>
        </w:rPr>
      </w:pPr>
    </w:p>
    <w:p w:rsidR="002427A9" w:rsidRPr="00B94480" w:rsidRDefault="002427A9" w:rsidP="000443D8">
      <w:pPr>
        <w:jc w:val="center"/>
        <w:rPr>
          <w:rFonts w:ascii="Times New Roman" w:hAnsi="Times New Roman" w:cs="Times New Roman"/>
          <w:sz w:val="24"/>
          <w:szCs w:val="24"/>
        </w:rPr>
      </w:pPr>
    </w:p>
    <w:p w:rsidR="002427A9" w:rsidRPr="00B94480" w:rsidRDefault="002427A9" w:rsidP="000443D8">
      <w:pPr>
        <w:jc w:val="center"/>
        <w:rPr>
          <w:rFonts w:ascii="Times New Roman" w:hAnsi="Times New Roman" w:cs="Times New Roman"/>
          <w:b/>
          <w:bCs/>
          <w:sz w:val="24"/>
          <w:szCs w:val="24"/>
        </w:rPr>
      </w:pPr>
      <w:r w:rsidRPr="00B94480">
        <w:rPr>
          <w:rFonts w:ascii="Times New Roman" w:hAnsi="Times New Roman" w:cs="Times New Roman"/>
          <w:b/>
          <w:bCs/>
          <w:sz w:val="24"/>
          <w:szCs w:val="24"/>
        </w:rPr>
        <w:t>KONKURENTSKI  POSTUPAK JAVNE NABAVKE</w:t>
      </w:r>
    </w:p>
    <w:p w:rsidR="002427A9" w:rsidRPr="00B94480" w:rsidRDefault="002427A9" w:rsidP="000443D8">
      <w:pPr>
        <w:jc w:val="center"/>
        <w:rPr>
          <w:rFonts w:ascii="Times New Roman" w:hAnsi="Times New Roman" w:cs="Times New Roman"/>
          <w:b/>
          <w:bCs/>
          <w:sz w:val="24"/>
          <w:szCs w:val="24"/>
        </w:rPr>
      </w:pPr>
      <w:r w:rsidRPr="00B94480">
        <w:rPr>
          <w:rFonts w:ascii="Times New Roman" w:hAnsi="Times New Roman" w:cs="Times New Roman"/>
          <w:b/>
          <w:bCs/>
          <w:sz w:val="24"/>
          <w:szCs w:val="24"/>
        </w:rPr>
        <w:t>TENDERSKA DOKUMENTACIJA</w:t>
      </w:r>
    </w:p>
    <w:p w:rsidR="002427A9" w:rsidRPr="00B94480" w:rsidRDefault="002427A9" w:rsidP="000443D8">
      <w:pPr>
        <w:jc w:val="center"/>
        <w:rPr>
          <w:rFonts w:ascii="Times New Roman" w:hAnsi="Times New Roman" w:cs="Times New Roman"/>
          <w:b/>
          <w:bCs/>
          <w:sz w:val="24"/>
          <w:szCs w:val="24"/>
        </w:rPr>
      </w:pPr>
      <w:r w:rsidRPr="00B94480">
        <w:rPr>
          <w:rFonts w:ascii="Times New Roman" w:hAnsi="Times New Roman" w:cs="Times New Roman"/>
          <w:b/>
          <w:bCs/>
          <w:sz w:val="24"/>
          <w:szCs w:val="24"/>
        </w:rPr>
        <w:t>ZA NABAVKU ROBE</w:t>
      </w:r>
    </w:p>
    <w:p w:rsidR="002427A9" w:rsidRPr="00B94480" w:rsidRDefault="002427A9" w:rsidP="000443D8">
      <w:pPr>
        <w:jc w:val="center"/>
        <w:rPr>
          <w:rFonts w:ascii="Times New Roman" w:hAnsi="Times New Roman" w:cs="Times New Roman"/>
          <w:sz w:val="24"/>
          <w:szCs w:val="24"/>
        </w:rPr>
      </w:pPr>
      <w:r w:rsidRPr="00B94480">
        <w:rPr>
          <w:rFonts w:ascii="Times New Roman" w:hAnsi="Times New Roman" w:cs="Times New Roman"/>
          <w:sz w:val="24"/>
          <w:szCs w:val="24"/>
        </w:rPr>
        <w:t>-</w:t>
      </w:r>
      <w:r w:rsidR="00465BC3">
        <w:rPr>
          <w:rFonts w:ascii="Times New Roman" w:hAnsi="Times New Roman" w:cs="Times New Roman"/>
          <w:sz w:val="24"/>
          <w:szCs w:val="24"/>
        </w:rPr>
        <w:t>Autobus</w:t>
      </w:r>
      <w:r w:rsidR="00DF7F21">
        <w:rPr>
          <w:rFonts w:ascii="Times New Roman" w:hAnsi="Times New Roman" w:cs="Times New Roman"/>
          <w:sz w:val="24"/>
          <w:szCs w:val="24"/>
        </w:rPr>
        <w:t>-</w:t>
      </w:r>
    </w:p>
    <w:p w:rsidR="002427A9" w:rsidRPr="00B94480" w:rsidRDefault="002427A9" w:rsidP="000443D8">
      <w:pPr>
        <w:jc w:val="center"/>
        <w:rPr>
          <w:rFonts w:ascii="Times New Roman" w:hAnsi="Times New Roman" w:cs="Times New Roman"/>
          <w:sz w:val="24"/>
          <w:szCs w:val="24"/>
        </w:rPr>
      </w:pPr>
    </w:p>
    <w:p w:rsidR="002427A9" w:rsidRPr="00B94480" w:rsidRDefault="002427A9" w:rsidP="000443D8">
      <w:pPr>
        <w:jc w:val="center"/>
        <w:rPr>
          <w:rFonts w:ascii="Times New Roman" w:hAnsi="Times New Roman" w:cs="Times New Roman"/>
          <w:sz w:val="24"/>
          <w:szCs w:val="24"/>
        </w:rPr>
      </w:pPr>
    </w:p>
    <w:p w:rsidR="002427A9" w:rsidRPr="00B94480" w:rsidRDefault="002427A9" w:rsidP="000443D8">
      <w:pPr>
        <w:jc w:val="center"/>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pStyle w:val="NoSpacing"/>
        <w:jc w:val="both"/>
        <w:rPr>
          <w:rFonts w:ascii="Times New Roman" w:hAnsi="Times New Roman" w:cs="Times New Roman"/>
          <w:sz w:val="24"/>
          <w:szCs w:val="24"/>
        </w:rPr>
      </w:pPr>
    </w:p>
    <w:p w:rsidR="002427A9" w:rsidRPr="000443D8" w:rsidRDefault="002427A9" w:rsidP="000443D8">
      <w:pPr>
        <w:pStyle w:val="NoSpacing"/>
        <w:jc w:val="center"/>
        <w:rPr>
          <w:rFonts w:ascii="Times New Roman" w:hAnsi="Times New Roman" w:cs="Times New Roman"/>
          <w:b/>
          <w:bCs/>
          <w:sz w:val="24"/>
          <w:szCs w:val="24"/>
        </w:rPr>
      </w:pPr>
      <w:r w:rsidRPr="000443D8">
        <w:rPr>
          <w:rFonts w:ascii="Times New Roman" w:hAnsi="Times New Roman" w:cs="Times New Roman"/>
          <w:b/>
          <w:bCs/>
          <w:sz w:val="24"/>
          <w:szCs w:val="24"/>
        </w:rPr>
        <w:t>Cazin, januar 2020. godine</w:t>
      </w:r>
    </w:p>
    <w:p w:rsidR="002427A9" w:rsidRDefault="002427A9" w:rsidP="000443D8">
      <w:pPr>
        <w:pStyle w:val="NoSpacing"/>
        <w:jc w:val="both"/>
        <w:rPr>
          <w:rFonts w:ascii="Times New Roman" w:hAnsi="Times New Roman" w:cs="Times New Roman"/>
          <w:b/>
          <w:bCs/>
          <w:sz w:val="24"/>
          <w:szCs w:val="24"/>
        </w:rPr>
      </w:pPr>
      <w:r w:rsidRPr="00B94480">
        <w:rPr>
          <w:rFonts w:ascii="Times New Roman" w:hAnsi="Times New Roman" w:cs="Times New Roman"/>
          <w:b/>
          <w:bCs/>
          <w:sz w:val="24"/>
          <w:szCs w:val="24"/>
        </w:rPr>
        <w:lastRenderedPageBreak/>
        <w:t>O</w:t>
      </w:r>
      <w:r w:rsidR="0007000D">
        <w:rPr>
          <w:rFonts w:ascii="Times New Roman" w:hAnsi="Times New Roman" w:cs="Times New Roman"/>
          <w:b/>
          <w:bCs/>
          <w:sz w:val="24"/>
          <w:szCs w:val="24"/>
        </w:rPr>
        <w:t>P</w:t>
      </w:r>
      <w:r w:rsidRPr="00B94480">
        <w:rPr>
          <w:rFonts w:ascii="Times New Roman" w:hAnsi="Times New Roman" w:cs="Times New Roman"/>
          <w:b/>
          <w:bCs/>
          <w:sz w:val="24"/>
          <w:szCs w:val="24"/>
        </w:rPr>
        <w:t xml:space="preserve">ŠTI PODACI </w:t>
      </w:r>
    </w:p>
    <w:p w:rsidR="0007000D" w:rsidRPr="00B94480" w:rsidRDefault="0007000D" w:rsidP="000443D8">
      <w:pPr>
        <w:pStyle w:val="NoSpacing"/>
        <w:jc w:val="both"/>
        <w:rPr>
          <w:rFonts w:ascii="Times New Roman" w:hAnsi="Times New Roman" w:cs="Times New Roman"/>
          <w:b/>
          <w:bCs/>
          <w:sz w:val="24"/>
          <w:szCs w:val="24"/>
        </w:rPr>
      </w:pPr>
    </w:p>
    <w:p w:rsidR="001A3369" w:rsidRPr="00B94480" w:rsidRDefault="00B94480" w:rsidP="000443D8">
      <w:pPr>
        <w:pStyle w:val="NoSpacing"/>
        <w:jc w:val="both"/>
        <w:rPr>
          <w:rFonts w:ascii="Times New Roman" w:hAnsi="Times New Roman" w:cs="Times New Roman"/>
          <w:b/>
          <w:bCs/>
          <w:sz w:val="24"/>
          <w:szCs w:val="24"/>
        </w:rPr>
      </w:pPr>
      <w:r>
        <w:rPr>
          <w:rFonts w:ascii="Times New Roman" w:hAnsi="Times New Roman" w:cs="Times New Roman"/>
          <w:b/>
          <w:bCs/>
          <w:sz w:val="24"/>
          <w:szCs w:val="24"/>
        </w:rPr>
        <w:t>1</w:t>
      </w:r>
      <w:r w:rsidR="002427A9" w:rsidRPr="00B94480">
        <w:rPr>
          <w:rFonts w:ascii="Times New Roman" w:hAnsi="Times New Roman" w:cs="Times New Roman"/>
          <w:b/>
          <w:bCs/>
          <w:sz w:val="24"/>
          <w:szCs w:val="24"/>
        </w:rPr>
        <w:t>.Podaci o ugovornom organu</w:t>
      </w:r>
    </w:p>
    <w:p w:rsidR="001A3369" w:rsidRPr="00B94480" w:rsidRDefault="002427A9" w:rsidP="000443D8">
      <w:pPr>
        <w:pStyle w:val="NoSpacing"/>
        <w:jc w:val="both"/>
        <w:rPr>
          <w:rFonts w:ascii="Times New Roman" w:hAnsi="Times New Roman" w:cs="Times New Roman"/>
          <w:sz w:val="24"/>
          <w:szCs w:val="24"/>
        </w:rPr>
      </w:pPr>
      <w:r w:rsidRPr="00B94480">
        <w:rPr>
          <w:rFonts w:ascii="Times New Roman" w:hAnsi="Times New Roman" w:cs="Times New Roman"/>
          <w:sz w:val="24"/>
          <w:szCs w:val="24"/>
        </w:rPr>
        <w:t xml:space="preserve">Ugovorni organ: </w:t>
      </w:r>
      <w:r w:rsidR="00465BC3">
        <w:rPr>
          <w:rFonts w:ascii="Times New Roman" w:hAnsi="Times New Roman" w:cs="Times New Roman"/>
          <w:sz w:val="24"/>
          <w:szCs w:val="24"/>
        </w:rPr>
        <w:t xml:space="preserve">Gradski sportski savez </w:t>
      </w:r>
      <w:r w:rsidRPr="00B94480">
        <w:rPr>
          <w:rFonts w:ascii="Times New Roman" w:hAnsi="Times New Roman" w:cs="Times New Roman"/>
          <w:sz w:val="24"/>
          <w:szCs w:val="24"/>
        </w:rPr>
        <w:t xml:space="preserve">Cazin     </w:t>
      </w:r>
    </w:p>
    <w:p w:rsidR="001A3369" w:rsidRPr="00B94480" w:rsidRDefault="001A3369" w:rsidP="000443D8">
      <w:pPr>
        <w:pStyle w:val="NoSpacing"/>
        <w:jc w:val="both"/>
        <w:rPr>
          <w:rFonts w:ascii="Times New Roman" w:hAnsi="Times New Roman" w:cs="Times New Roman"/>
          <w:sz w:val="24"/>
          <w:szCs w:val="24"/>
        </w:rPr>
      </w:pPr>
      <w:r w:rsidRPr="00DF7F21">
        <w:rPr>
          <w:rFonts w:ascii="Times New Roman" w:hAnsi="Times New Roman" w:cs="Times New Roman"/>
          <w:sz w:val="24"/>
          <w:szCs w:val="24"/>
        </w:rPr>
        <w:t>A</w:t>
      </w:r>
      <w:r w:rsidR="002427A9" w:rsidRPr="00DF7F21">
        <w:rPr>
          <w:rFonts w:ascii="Times New Roman" w:hAnsi="Times New Roman" w:cs="Times New Roman"/>
          <w:sz w:val="24"/>
          <w:szCs w:val="24"/>
        </w:rPr>
        <w:t xml:space="preserve">dresa: </w:t>
      </w:r>
      <w:r w:rsidR="00465BC3" w:rsidRPr="00DF7F21">
        <w:rPr>
          <w:rFonts w:ascii="Times New Roman" w:hAnsi="Times New Roman" w:cs="Times New Roman"/>
          <w:sz w:val="24"/>
          <w:szCs w:val="24"/>
        </w:rPr>
        <w:t xml:space="preserve">Trg Branilaca </w:t>
      </w:r>
      <w:r w:rsidR="002427A9" w:rsidRPr="00DF7F21">
        <w:rPr>
          <w:rFonts w:ascii="Times New Roman" w:hAnsi="Times New Roman" w:cs="Times New Roman"/>
          <w:sz w:val="24"/>
          <w:szCs w:val="24"/>
        </w:rPr>
        <w:t>bb, 77220 Cazin</w:t>
      </w:r>
    </w:p>
    <w:p w:rsidR="001A3369" w:rsidRPr="00B94480" w:rsidRDefault="002427A9" w:rsidP="000443D8">
      <w:pPr>
        <w:pStyle w:val="NoSpacing"/>
        <w:jc w:val="both"/>
        <w:rPr>
          <w:rFonts w:ascii="Times New Roman" w:hAnsi="Times New Roman" w:cs="Times New Roman"/>
          <w:sz w:val="24"/>
          <w:szCs w:val="24"/>
        </w:rPr>
      </w:pPr>
      <w:r w:rsidRPr="00B94480">
        <w:rPr>
          <w:rFonts w:ascii="Times New Roman" w:hAnsi="Times New Roman" w:cs="Times New Roman"/>
          <w:sz w:val="24"/>
          <w:szCs w:val="24"/>
        </w:rPr>
        <w:t xml:space="preserve">ID Broj: 4263324350000 </w:t>
      </w:r>
    </w:p>
    <w:p w:rsidR="001A3369" w:rsidRPr="00B94480" w:rsidRDefault="002427A9" w:rsidP="000443D8">
      <w:pPr>
        <w:pStyle w:val="NoSpacing"/>
        <w:jc w:val="both"/>
        <w:rPr>
          <w:rFonts w:ascii="Times New Roman" w:hAnsi="Times New Roman" w:cs="Times New Roman"/>
          <w:sz w:val="24"/>
          <w:szCs w:val="24"/>
        </w:rPr>
      </w:pPr>
      <w:r w:rsidRPr="00B94480">
        <w:rPr>
          <w:rFonts w:ascii="Times New Roman" w:hAnsi="Times New Roman" w:cs="Times New Roman"/>
          <w:sz w:val="24"/>
          <w:szCs w:val="24"/>
        </w:rPr>
        <w:t xml:space="preserve">Telefon: 037/511-860  </w:t>
      </w:r>
    </w:p>
    <w:p w:rsidR="001A3369" w:rsidRPr="00B94480" w:rsidRDefault="002427A9" w:rsidP="000443D8">
      <w:pPr>
        <w:pStyle w:val="NoSpacing"/>
        <w:jc w:val="both"/>
        <w:rPr>
          <w:rFonts w:ascii="Times New Roman" w:hAnsi="Times New Roman" w:cs="Times New Roman"/>
          <w:sz w:val="24"/>
          <w:szCs w:val="24"/>
        </w:rPr>
      </w:pPr>
      <w:r w:rsidRPr="00B94480">
        <w:rPr>
          <w:rFonts w:ascii="Times New Roman" w:hAnsi="Times New Roman" w:cs="Times New Roman"/>
          <w:sz w:val="24"/>
          <w:szCs w:val="24"/>
        </w:rPr>
        <w:t>Faks: 037/511-860</w:t>
      </w:r>
    </w:p>
    <w:p w:rsidR="001A3369" w:rsidRPr="00B94480" w:rsidRDefault="002427A9" w:rsidP="000443D8">
      <w:pPr>
        <w:pStyle w:val="NoSpacing"/>
        <w:jc w:val="both"/>
        <w:rPr>
          <w:rFonts w:ascii="Times New Roman" w:hAnsi="Times New Roman" w:cs="Times New Roman"/>
          <w:sz w:val="24"/>
          <w:szCs w:val="24"/>
        </w:rPr>
      </w:pPr>
      <w:r w:rsidRPr="00B94480">
        <w:rPr>
          <w:rFonts w:ascii="Times New Roman" w:hAnsi="Times New Roman" w:cs="Times New Roman"/>
          <w:sz w:val="24"/>
          <w:szCs w:val="24"/>
        </w:rPr>
        <w:t xml:space="preserve">E-mail: </w:t>
      </w:r>
      <w:r w:rsidRPr="00B94480">
        <w:rPr>
          <w:rFonts w:ascii="Times New Roman" w:hAnsi="Times New Roman" w:cs="Times New Roman"/>
          <w:b/>
          <w:bCs/>
          <w:sz w:val="24"/>
          <w:szCs w:val="24"/>
        </w:rPr>
        <w:t>info@sscazin.com</w:t>
      </w:r>
    </w:p>
    <w:p w:rsidR="002427A9" w:rsidRPr="00B94480" w:rsidRDefault="002427A9" w:rsidP="000443D8">
      <w:pPr>
        <w:pStyle w:val="NoSpacing"/>
        <w:jc w:val="both"/>
        <w:rPr>
          <w:rFonts w:ascii="Times New Roman" w:hAnsi="Times New Roman" w:cs="Times New Roman"/>
          <w:sz w:val="24"/>
          <w:szCs w:val="24"/>
        </w:rPr>
      </w:pPr>
      <w:r w:rsidRPr="00B94480">
        <w:rPr>
          <w:rFonts w:ascii="Times New Roman" w:hAnsi="Times New Roman" w:cs="Times New Roman"/>
          <w:sz w:val="24"/>
          <w:szCs w:val="24"/>
        </w:rPr>
        <w:t xml:space="preserve">Web stranica: www.sscazin.com </w:t>
      </w:r>
    </w:p>
    <w:p w:rsidR="002427A9" w:rsidRPr="00B94480" w:rsidRDefault="002427A9" w:rsidP="000443D8">
      <w:pPr>
        <w:jc w:val="both"/>
        <w:rPr>
          <w:rFonts w:ascii="Times New Roman" w:hAnsi="Times New Roman" w:cs="Times New Roman"/>
          <w:sz w:val="24"/>
          <w:szCs w:val="24"/>
        </w:rPr>
      </w:pPr>
    </w:p>
    <w:p w:rsidR="00D03658" w:rsidRPr="00D03658" w:rsidRDefault="002427A9" w:rsidP="000443D8">
      <w:pPr>
        <w:pStyle w:val="NoSpacing"/>
        <w:jc w:val="both"/>
        <w:rPr>
          <w:rFonts w:ascii="Times New Roman" w:hAnsi="Times New Roman" w:cs="Times New Roman"/>
          <w:b/>
          <w:bCs/>
          <w:sz w:val="24"/>
          <w:szCs w:val="24"/>
        </w:rPr>
      </w:pPr>
      <w:r w:rsidRPr="00D03658">
        <w:rPr>
          <w:rFonts w:ascii="Times New Roman" w:hAnsi="Times New Roman" w:cs="Times New Roman"/>
          <w:b/>
          <w:bCs/>
          <w:sz w:val="24"/>
          <w:szCs w:val="24"/>
        </w:rPr>
        <w:t>2. Podaci o osobi zadužnoj za kontakt</w:t>
      </w:r>
    </w:p>
    <w:p w:rsidR="00D03658" w:rsidRPr="00D03658" w:rsidRDefault="002427A9" w:rsidP="000443D8">
      <w:pPr>
        <w:pStyle w:val="NoSpacing"/>
        <w:jc w:val="both"/>
        <w:rPr>
          <w:rFonts w:ascii="Times New Roman" w:hAnsi="Times New Roman" w:cs="Times New Roman"/>
          <w:sz w:val="24"/>
          <w:szCs w:val="24"/>
        </w:rPr>
      </w:pPr>
      <w:r w:rsidRPr="00D03658">
        <w:rPr>
          <w:rFonts w:ascii="Times New Roman" w:hAnsi="Times New Roman" w:cs="Times New Roman"/>
          <w:sz w:val="24"/>
          <w:szCs w:val="24"/>
        </w:rPr>
        <w:t xml:space="preserve"> Kontakt osoba: </w:t>
      </w:r>
      <w:r w:rsidR="00286C6F">
        <w:rPr>
          <w:rFonts w:ascii="Times New Roman" w:hAnsi="Times New Roman" w:cs="Times New Roman"/>
          <w:sz w:val="24"/>
          <w:szCs w:val="24"/>
        </w:rPr>
        <w:t>Elvis Prošić, predsjednik Komisije za JANAB</w:t>
      </w:r>
    </w:p>
    <w:p w:rsidR="00D03658" w:rsidRPr="00D03658" w:rsidRDefault="002427A9" w:rsidP="000443D8">
      <w:pPr>
        <w:pStyle w:val="NoSpacing"/>
        <w:jc w:val="both"/>
        <w:rPr>
          <w:rFonts w:ascii="Times New Roman" w:hAnsi="Times New Roman" w:cs="Times New Roman"/>
          <w:sz w:val="24"/>
          <w:szCs w:val="24"/>
        </w:rPr>
      </w:pPr>
      <w:r w:rsidRPr="00D03658">
        <w:rPr>
          <w:rFonts w:ascii="Times New Roman" w:hAnsi="Times New Roman" w:cs="Times New Roman"/>
          <w:sz w:val="24"/>
          <w:szCs w:val="24"/>
        </w:rPr>
        <w:t xml:space="preserve">Tel/fax: </w:t>
      </w:r>
      <w:r w:rsidR="00286C6F">
        <w:rPr>
          <w:rFonts w:ascii="Times New Roman" w:hAnsi="Times New Roman" w:cs="Times New Roman"/>
          <w:sz w:val="24"/>
          <w:szCs w:val="24"/>
        </w:rPr>
        <w:t>061-476-533</w:t>
      </w:r>
    </w:p>
    <w:p w:rsidR="002427A9" w:rsidRDefault="002427A9" w:rsidP="000443D8">
      <w:pPr>
        <w:pStyle w:val="NoSpacing"/>
        <w:jc w:val="both"/>
        <w:rPr>
          <w:rStyle w:val="Hyperlink"/>
          <w:rFonts w:ascii="Times New Roman" w:hAnsi="Times New Roman" w:cs="Times New Roman"/>
          <w:sz w:val="24"/>
          <w:szCs w:val="24"/>
        </w:rPr>
      </w:pPr>
      <w:r w:rsidRPr="00D03658">
        <w:rPr>
          <w:rFonts w:ascii="Times New Roman" w:hAnsi="Times New Roman" w:cs="Times New Roman"/>
          <w:sz w:val="24"/>
          <w:szCs w:val="24"/>
        </w:rPr>
        <w:t xml:space="preserve">e-mail adresa: </w:t>
      </w:r>
      <w:hyperlink r:id="rId7" w:history="1">
        <w:r w:rsidR="00D03658" w:rsidRPr="00DF7F21">
          <w:rPr>
            <w:rStyle w:val="Hyperlink"/>
            <w:rFonts w:ascii="Times New Roman" w:hAnsi="Times New Roman" w:cs="Times New Roman"/>
            <w:sz w:val="24"/>
            <w:szCs w:val="24"/>
          </w:rPr>
          <w:t>info@sscazin.com</w:t>
        </w:r>
      </w:hyperlink>
    </w:p>
    <w:p w:rsidR="00286C6F" w:rsidRDefault="00286C6F" w:rsidP="000443D8">
      <w:pPr>
        <w:pStyle w:val="NoSpacing"/>
        <w:jc w:val="both"/>
        <w:rPr>
          <w:rFonts w:ascii="Times New Roman" w:hAnsi="Times New Roman" w:cs="Times New Roman"/>
          <w:sz w:val="24"/>
          <w:szCs w:val="24"/>
        </w:rPr>
      </w:pPr>
    </w:p>
    <w:p w:rsidR="0007000D" w:rsidRDefault="002427A9" w:rsidP="000443D8">
      <w:pPr>
        <w:jc w:val="both"/>
        <w:rPr>
          <w:rFonts w:ascii="Times New Roman" w:hAnsi="Times New Roman" w:cs="Times New Roman"/>
          <w:b/>
          <w:bCs/>
          <w:sz w:val="24"/>
          <w:szCs w:val="24"/>
        </w:rPr>
      </w:pPr>
      <w:r w:rsidRPr="00D03658">
        <w:rPr>
          <w:rFonts w:ascii="Times New Roman" w:hAnsi="Times New Roman" w:cs="Times New Roman"/>
          <w:b/>
          <w:bCs/>
          <w:sz w:val="24"/>
          <w:szCs w:val="24"/>
        </w:rPr>
        <w:t>3.Popis privrednih subjekata sa kojim je ugovorni organ u sukobu interesa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Ugovorni organ nema saznanja o privrednim subjektima sa kojim je isti u sukobu interesa u skladu sa članom 52. stav (4) Zakona o javnim nabavkama.</w:t>
      </w:r>
    </w:p>
    <w:p w:rsidR="0007000D" w:rsidRPr="000443D8" w:rsidRDefault="002427A9" w:rsidP="000443D8">
      <w:pPr>
        <w:pStyle w:val="NoSpacing"/>
        <w:jc w:val="both"/>
        <w:rPr>
          <w:rFonts w:ascii="Times New Roman" w:hAnsi="Times New Roman" w:cs="Times New Roman"/>
          <w:b/>
          <w:bCs/>
          <w:sz w:val="24"/>
          <w:szCs w:val="24"/>
          <w:u w:val="single"/>
        </w:rPr>
      </w:pPr>
      <w:r w:rsidRPr="000443D8">
        <w:rPr>
          <w:rFonts w:ascii="Times New Roman" w:hAnsi="Times New Roman" w:cs="Times New Roman"/>
          <w:b/>
          <w:bCs/>
          <w:sz w:val="24"/>
          <w:szCs w:val="24"/>
          <w:u w:val="single"/>
        </w:rPr>
        <w:t>4.Redni broj nabavke</w:t>
      </w:r>
    </w:p>
    <w:p w:rsidR="002427A9" w:rsidRPr="00D03658" w:rsidRDefault="002427A9" w:rsidP="000443D8">
      <w:pPr>
        <w:pStyle w:val="NoSpacing"/>
        <w:jc w:val="both"/>
        <w:rPr>
          <w:rFonts w:ascii="Times New Roman" w:hAnsi="Times New Roman" w:cs="Times New Roman"/>
          <w:sz w:val="24"/>
          <w:szCs w:val="24"/>
        </w:rPr>
      </w:pPr>
      <w:r w:rsidRPr="00D03658">
        <w:rPr>
          <w:rFonts w:ascii="Times New Roman" w:hAnsi="Times New Roman" w:cs="Times New Roman"/>
          <w:sz w:val="24"/>
          <w:szCs w:val="24"/>
        </w:rPr>
        <w:t xml:space="preserve"> Broj nabavke: </w:t>
      </w:r>
      <w:r w:rsidR="00901B40">
        <w:rPr>
          <w:rFonts w:ascii="Times New Roman" w:hAnsi="Times New Roman" w:cs="Times New Roman"/>
          <w:sz w:val="24"/>
          <w:szCs w:val="24"/>
        </w:rPr>
        <w:t>0</w:t>
      </w:r>
      <w:r w:rsidR="00201395">
        <w:rPr>
          <w:rFonts w:ascii="Times New Roman" w:hAnsi="Times New Roman" w:cs="Times New Roman"/>
          <w:sz w:val="24"/>
          <w:szCs w:val="24"/>
        </w:rPr>
        <w:t>7</w:t>
      </w:r>
      <w:r w:rsidR="00901B40">
        <w:rPr>
          <w:rFonts w:ascii="Times New Roman" w:hAnsi="Times New Roman" w:cs="Times New Roman"/>
          <w:sz w:val="24"/>
          <w:szCs w:val="24"/>
        </w:rPr>
        <w:t xml:space="preserve">-02/20 </w:t>
      </w:r>
    </w:p>
    <w:p w:rsidR="002427A9" w:rsidRPr="00D03658" w:rsidRDefault="002427A9" w:rsidP="000443D8">
      <w:pPr>
        <w:pStyle w:val="NoSpacing"/>
        <w:jc w:val="both"/>
        <w:rPr>
          <w:rFonts w:ascii="Times New Roman" w:hAnsi="Times New Roman" w:cs="Times New Roman"/>
          <w:sz w:val="24"/>
          <w:szCs w:val="24"/>
        </w:rPr>
      </w:pPr>
      <w:r w:rsidRPr="00D03658">
        <w:rPr>
          <w:rFonts w:ascii="Times New Roman" w:hAnsi="Times New Roman" w:cs="Times New Roman"/>
          <w:sz w:val="24"/>
          <w:szCs w:val="24"/>
        </w:rPr>
        <w:t xml:space="preserve">Referentni broj iz Plana nabavki: - </w:t>
      </w:r>
    </w:p>
    <w:p w:rsidR="002427A9" w:rsidRPr="00D03658" w:rsidRDefault="002427A9" w:rsidP="000443D8">
      <w:pPr>
        <w:pStyle w:val="NoSpacing"/>
        <w:jc w:val="both"/>
        <w:rPr>
          <w:rFonts w:ascii="Times New Roman" w:hAnsi="Times New Roman" w:cs="Times New Roman"/>
          <w:sz w:val="24"/>
          <w:szCs w:val="24"/>
        </w:rPr>
      </w:pPr>
      <w:r w:rsidRPr="00D03658">
        <w:rPr>
          <w:rFonts w:ascii="Times New Roman" w:hAnsi="Times New Roman" w:cs="Times New Roman"/>
          <w:sz w:val="24"/>
          <w:szCs w:val="24"/>
        </w:rPr>
        <w:t xml:space="preserve"> Broj prethodnog informativnog obavještenja: Nije objavljeno</w:t>
      </w:r>
    </w:p>
    <w:p w:rsidR="002427A9" w:rsidRPr="00D03658" w:rsidRDefault="002427A9" w:rsidP="000443D8">
      <w:pPr>
        <w:jc w:val="both"/>
        <w:rPr>
          <w:rFonts w:ascii="Times New Roman" w:hAnsi="Times New Roman" w:cs="Times New Roman"/>
          <w:sz w:val="24"/>
          <w:szCs w:val="24"/>
        </w:rPr>
      </w:pPr>
    </w:p>
    <w:p w:rsidR="002427A9" w:rsidRPr="000443D8" w:rsidRDefault="002427A9" w:rsidP="000443D8">
      <w:pPr>
        <w:pStyle w:val="NoSpacing"/>
        <w:jc w:val="both"/>
        <w:rPr>
          <w:rFonts w:ascii="Times New Roman" w:hAnsi="Times New Roman" w:cs="Times New Roman"/>
          <w:b/>
          <w:bCs/>
          <w:sz w:val="24"/>
          <w:szCs w:val="24"/>
          <w:u w:val="single"/>
        </w:rPr>
      </w:pPr>
      <w:r w:rsidRPr="000443D8">
        <w:rPr>
          <w:rFonts w:ascii="Times New Roman" w:hAnsi="Times New Roman" w:cs="Times New Roman"/>
          <w:b/>
          <w:bCs/>
          <w:sz w:val="24"/>
          <w:szCs w:val="24"/>
          <w:u w:val="single"/>
        </w:rPr>
        <w:t>5. Podaci o postupku javne nabavke</w:t>
      </w:r>
    </w:p>
    <w:p w:rsidR="002427A9" w:rsidRPr="00D03658" w:rsidRDefault="002427A9" w:rsidP="000443D8">
      <w:pPr>
        <w:pStyle w:val="NoSpacing"/>
        <w:jc w:val="both"/>
        <w:rPr>
          <w:rFonts w:ascii="Times New Roman" w:hAnsi="Times New Roman" w:cs="Times New Roman"/>
          <w:sz w:val="24"/>
          <w:szCs w:val="24"/>
        </w:rPr>
      </w:pPr>
      <w:r w:rsidRPr="00D03658">
        <w:rPr>
          <w:rFonts w:ascii="Times New Roman" w:hAnsi="Times New Roman" w:cs="Times New Roman"/>
          <w:sz w:val="24"/>
          <w:szCs w:val="24"/>
        </w:rPr>
        <w:t>5.1. Vrsta postupka javne nabavke</w:t>
      </w:r>
      <w:r w:rsidRPr="00521C13">
        <w:rPr>
          <w:rFonts w:ascii="Times New Roman" w:hAnsi="Times New Roman" w:cs="Times New Roman"/>
          <w:sz w:val="24"/>
          <w:szCs w:val="24"/>
        </w:rPr>
        <w:t>: Konkurentski postupak</w:t>
      </w:r>
    </w:p>
    <w:p w:rsidR="002427A9" w:rsidRPr="00D03658" w:rsidRDefault="002427A9" w:rsidP="000443D8">
      <w:pPr>
        <w:pStyle w:val="NoSpacing"/>
        <w:jc w:val="both"/>
        <w:rPr>
          <w:rFonts w:ascii="Times New Roman" w:hAnsi="Times New Roman" w:cs="Times New Roman"/>
          <w:sz w:val="24"/>
          <w:szCs w:val="24"/>
        </w:rPr>
      </w:pPr>
      <w:r w:rsidRPr="00D03658">
        <w:rPr>
          <w:rFonts w:ascii="Times New Roman" w:hAnsi="Times New Roman" w:cs="Times New Roman"/>
          <w:sz w:val="24"/>
          <w:szCs w:val="24"/>
        </w:rPr>
        <w:t>5.2. Procijenjena vrijednost javne nabavke (</w:t>
      </w:r>
      <w:r w:rsidR="00827683">
        <w:rPr>
          <w:rFonts w:ascii="Times New Roman" w:hAnsi="Times New Roman" w:cs="Times New Roman"/>
          <w:sz w:val="24"/>
          <w:szCs w:val="24"/>
        </w:rPr>
        <w:t>sa uključenim</w:t>
      </w:r>
      <w:r w:rsidRPr="00D03658">
        <w:rPr>
          <w:rFonts w:ascii="Times New Roman" w:hAnsi="Times New Roman" w:cs="Times New Roman"/>
          <w:sz w:val="24"/>
          <w:szCs w:val="24"/>
        </w:rPr>
        <w:t xml:space="preserve"> PDV): </w:t>
      </w:r>
      <w:r w:rsidR="00DB6403" w:rsidRPr="00521C13">
        <w:rPr>
          <w:rFonts w:ascii="Times New Roman" w:hAnsi="Times New Roman" w:cs="Times New Roman"/>
          <w:sz w:val="24"/>
          <w:szCs w:val="24"/>
        </w:rPr>
        <w:t>49</w:t>
      </w:r>
      <w:r w:rsidRPr="00521C13">
        <w:rPr>
          <w:rFonts w:ascii="Times New Roman" w:hAnsi="Times New Roman" w:cs="Times New Roman"/>
          <w:sz w:val="24"/>
          <w:szCs w:val="24"/>
        </w:rPr>
        <w:t>.</w:t>
      </w:r>
      <w:r w:rsidR="00521C13" w:rsidRPr="00521C13">
        <w:rPr>
          <w:rFonts w:ascii="Times New Roman" w:hAnsi="Times New Roman" w:cs="Times New Roman"/>
          <w:sz w:val="24"/>
          <w:szCs w:val="24"/>
        </w:rPr>
        <w:t>900</w:t>
      </w:r>
      <w:r w:rsidRPr="00521C13">
        <w:rPr>
          <w:rFonts w:ascii="Times New Roman" w:hAnsi="Times New Roman" w:cs="Times New Roman"/>
          <w:sz w:val="24"/>
          <w:szCs w:val="24"/>
        </w:rPr>
        <w:t>,00 KM</w:t>
      </w:r>
    </w:p>
    <w:p w:rsidR="002427A9" w:rsidRPr="00D03658" w:rsidRDefault="002427A9" w:rsidP="000443D8">
      <w:pPr>
        <w:pStyle w:val="NoSpacing"/>
        <w:jc w:val="both"/>
        <w:rPr>
          <w:rFonts w:ascii="Times New Roman" w:hAnsi="Times New Roman" w:cs="Times New Roman"/>
          <w:sz w:val="24"/>
          <w:szCs w:val="24"/>
        </w:rPr>
      </w:pPr>
      <w:r w:rsidRPr="00D03658">
        <w:rPr>
          <w:rFonts w:ascii="Times New Roman" w:hAnsi="Times New Roman" w:cs="Times New Roman"/>
          <w:sz w:val="24"/>
          <w:szCs w:val="24"/>
        </w:rPr>
        <w:t>5.3. Vrsta ugovora o javnoj nabavci: Robe</w:t>
      </w:r>
    </w:p>
    <w:p w:rsidR="002427A9" w:rsidRPr="00D03658" w:rsidRDefault="002427A9" w:rsidP="000443D8">
      <w:pPr>
        <w:pStyle w:val="NoSpacing"/>
        <w:jc w:val="both"/>
        <w:rPr>
          <w:rFonts w:ascii="Times New Roman" w:hAnsi="Times New Roman" w:cs="Times New Roman"/>
          <w:sz w:val="24"/>
          <w:szCs w:val="24"/>
        </w:rPr>
      </w:pPr>
      <w:r w:rsidRPr="00D03658">
        <w:rPr>
          <w:rFonts w:ascii="Times New Roman" w:hAnsi="Times New Roman" w:cs="Times New Roman"/>
          <w:sz w:val="24"/>
          <w:szCs w:val="24"/>
        </w:rPr>
        <w:t>5.4. Okvirni sporazum: Ne</w:t>
      </w:r>
    </w:p>
    <w:p w:rsidR="002427A9" w:rsidRPr="00D03658" w:rsidRDefault="002427A9" w:rsidP="000443D8">
      <w:pPr>
        <w:pStyle w:val="NoSpacing"/>
        <w:jc w:val="both"/>
        <w:rPr>
          <w:rFonts w:ascii="Times New Roman" w:hAnsi="Times New Roman" w:cs="Times New Roman"/>
          <w:sz w:val="24"/>
          <w:szCs w:val="24"/>
        </w:rPr>
      </w:pPr>
      <w:r w:rsidRPr="00D03658">
        <w:rPr>
          <w:rFonts w:ascii="Times New Roman" w:hAnsi="Times New Roman" w:cs="Times New Roman"/>
          <w:sz w:val="24"/>
          <w:szCs w:val="24"/>
        </w:rPr>
        <w:t xml:space="preserve">5.5. E-aukcija: </w:t>
      </w:r>
      <w:r w:rsidR="0058588C">
        <w:rPr>
          <w:rFonts w:ascii="Times New Roman" w:hAnsi="Times New Roman" w:cs="Times New Roman"/>
          <w:sz w:val="24"/>
          <w:szCs w:val="24"/>
        </w:rPr>
        <w:t>Da</w:t>
      </w:r>
    </w:p>
    <w:p w:rsidR="002427A9" w:rsidRPr="00B94480" w:rsidRDefault="002427A9" w:rsidP="000443D8">
      <w:pPr>
        <w:jc w:val="both"/>
        <w:rPr>
          <w:rFonts w:ascii="Times New Roman" w:hAnsi="Times New Roman" w:cs="Times New Roman"/>
          <w:sz w:val="24"/>
          <w:szCs w:val="24"/>
        </w:rPr>
      </w:pPr>
    </w:p>
    <w:p w:rsidR="002427A9" w:rsidRPr="0007000D" w:rsidRDefault="002427A9" w:rsidP="000443D8">
      <w:pPr>
        <w:jc w:val="both"/>
        <w:rPr>
          <w:rFonts w:ascii="Times New Roman" w:hAnsi="Times New Roman" w:cs="Times New Roman"/>
          <w:b/>
          <w:bCs/>
          <w:sz w:val="24"/>
          <w:szCs w:val="24"/>
        </w:rPr>
      </w:pPr>
      <w:r w:rsidRPr="0007000D">
        <w:rPr>
          <w:rFonts w:ascii="Times New Roman" w:hAnsi="Times New Roman" w:cs="Times New Roman"/>
          <w:b/>
          <w:bCs/>
          <w:sz w:val="24"/>
          <w:szCs w:val="24"/>
        </w:rPr>
        <w:t>PODACI O PREDMETU NABAVKE</w:t>
      </w:r>
    </w:p>
    <w:p w:rsidR="002427A9" w:rsidRPr="000443D8" w:rsidRDefault="002427A9" w:rsidP="000443D8">
      <w:pPr>
        <w:pStyle w:val="NoSpacing"/>
        <w:jc w:val="both"/>
        <w:rPr>
          <w:rFonts w:ascii="Times New Roman" w:hAnsi="Times New Roman" w:cs="Times New Roman"/>
          <w:b/>
          <w:bCs/>
          <w:sz w:val="24"/>
          <w:szCs w:val="24"/>
          <w:u w:val="single"/>
        </w:rPr>
      </w:pPr>
      <w:r w:rsidRPr="000443D8">
        <w:rPr>
          <w:rFonts w:ascii="Times New Roman" w:hAnsi="Times New Roman" w:cs="Times New Roman"/>
          <w:b/>
          <w:bCs/>
          <w:sz w:val="24"/>
          <w:szCs w:val="24"/>
          <w:u w:val="single"/>
        </w:rPr>
        <w:t xml:space="preserve">5. Opis predmeta nabavke     </w:t>
      </w:r>
    </w:p>
    <w:p w:rsidR="002427A9" w:rsidRPr="007B2DB8" w:rsidRDefault="002427A9" w:rsidP="000443D8">
      <w:pPr>
        <w:pStyle w:val="NoSpacing"/>
        <w:jc w:val="both"/>
        <w:rPr>
          <w:rFonts w:ascii="Times New Roman" w:hAnsi="Times New Roman" w:cs="Times New Roman"/>
          <w:sz w:val="24"/>
          <w:szCs w:val="24"/>
        </w:rPr>
      </w:pPr>
      <w:r w:rsidRPr="007B2DB8">
        <w:rPr>
          <w:rFonts w:ascii="Times New Roman" w:hAnsi="Times New Roman" w:cs="Times New Roman"/>
          <w:sz w:val="24"/>
          <w:szCs w:val="24"/>
        </w:rPr>
        <w:t xml:space="preserve">Predmet ovog postupka je nabavka roba, i to: </w:t>
      </w:r>
    </w:p>
    <w:p w:rsidR="008A37B0" w:rsidRDefault="007B2DB8" w:rsidP="000443D8">
      <w:pPr>
        <w:pStyle w:val="NoSpacing"/>
        <w:jc w:val="both"/>
        <w:rPr>
          <w:rFonts w:ascii="Times New Roman" w:hAnsi="Times New Roman" w:cs="Times New Roman"/>
          <w:sz w:val="24"/>
          <w:szCs w:val="24"/>
        </w:rPr>
      </w:pPr>
      <w:r w:rsidRPr="007B2DB8">
        <w:rPr>
          <w:rFonts w:ascii="Times New Roman" w:hAnsi="Times New Roman" w:cs="Times New Roman"/>
          <w:sz w:val="24"/>
          <w:szCs w:val="24"/>
        </w:rPr>
        <w:t xml:space="preserve">Predmet ovog postupka je nabavka vozila  </w:t>
      </w:r>
      <w:r w:rsidRPr="00130598">
        <w:rPr>
          <w:rFonts w:ascii="Times New Roman" w:hAnsi="Times New Roman" w:cs="Times New Roman"/>
          <w:sz w:val="24"/>
          <w:szCs w:val="24"/>
        </w:rPr>
        <w:t>-</w:t>
      </w:r>
      <w:r w:rsidR="00130598" w:rsidRPr="00130598">
        <w:rPr>
          <w:rFonts w:ascii="Times New Roman" w:hAnsi="Times New Roman" w:cs="Times New Roman"/>
          <w:sz w:val="24"/>
          <w:szCs w:val="24"/>
        </w:rPr>
        <w:t>autobus</w:t>
      </w:r>
      <w:r w:rsidRPr="00130598">
        <w:rPr>
          <w:rFonts w:ascii="Times New Roman" w:hAnsi="Times New Roman" w:cs="Times New Roman"/>
          <w:sz w:val="24"/>
          <w:szCs w:val="24"/>
        </w:rPr>
        <w:t>,  na osnovu potreba  ugovornog organa, čija se kupovina realizira iz vlastitih sredstava.</w:t>
      </w:r>
    </w:p>
    <w:p w:rsidR="00130598" w:rsidRDefault="007B2DB8" w:rsidP="000443D8">
      <w:pPr>
        <w:pStyle w:val="NoSpacing"/>
        <w:jc w:val="both"/>
        <w:rPr>
          <w:rFonts w:ascii="Times New Roman" w:hAnsi="Times New Roman" w:cs="Times New Roman"/>
          <w:sz w:val="24"/>
          <w:szCs w:val="24"/>
        </w:rPr>
      </w:pPr>
      <w:r w:rsidRPr="007B2DB8">
        <w:rPr>
          <w:rFonts w:ascii="Times New Roman" w:hAnsi="Times New Roman" w:cs="Times New Roman"/>
          <w:sz w:val="24"/>
          <w:szCs w:val="24"/>
        </w:rPr>
        <w:t xml:space="preserve"> Oznaka i naziv iz JRJN:</w:t>
      </w:r>
    </w:p>
    <w:p w:rsidR="00130598" w:rsidRDefault="00130598" w:rsidP="000443D8">
      <w:pPr>
        <w:pStyle w:val="NoSpacing"/>
        <w:jc w:val="both"/>
        <w:rPr>
          <w:rFonts w:ascii="Times New Roman" w:hAnsi="Times New Roman" w:cs="Times New Roman"/>
          <w:sz w:val="24"/>
          <w:szCs w:val="24"/>
        </w:rPr>
      </w:pPr>
      <w:r w:rsidRPr="00130598">
        <w:rPr>
          <w:rFonts w:ascii="Times New Roman" w:hAnsi="Times New Roman" w:cs="Times New Roman"/>
          <w:sz w:val="24"/>
          <w:szCs w:val="24"/>
        </w:rPr>
        <w:t>34115300-9</w:t>
      </w:r>
      <w:r w:rsidRPr="00130598">
        <w:rPr>
          <w:rFonts w:ascii="Times New Roman" w:hAnsi="Times New Roman" w:cs="Times New Roman"/>
          <w:sz w:val="24"/>
          <w:szCs w:val="24"/>
        </w:rPr>
        <w:tab/>
        <w:t>Vozila za prevoz, korištena</w:t>
      </w:r>
    </w:p>
    <w:p w:rsidR="002427A9" w:rsidRPr="007B2DB8" w:rsidRDefault="007B2DB8" w:rsidP="000443D8">
      <w:pPr>
        <w:pStyle w:val="NoSpacing"/>
        <w:jc w:val="both"/>
        <w:rPr>
          <w:rFonts w:ascii="Times New Roman" w:hAnsi="Times New Roman" w:cs="Times New Roman"/>
          <w:sz w:val="24"/>
          <w:szCs w:val="24"/>
        </w:rPr>
      </w:pPr>
      <w:r w:rsidRPr="007B2DB8">
        <w:rPr>
          <w:rFonts w:ascii="Times New Roman" w:hAnsi="Times New Roman" w:cs="Times New Roman"/>
          <w:sz w:val="24"/>
          <w:szCs w:val="24"/>
        </w:rPr>
        <w:t xml:space="preserve"> 34120000-4 Motorna vozila za prevoz 10 ili više osoba.</w:t>
      </w:r>
    </w:p>
    <w:p w:rsidR="008A37B0" w:rsidRDefault="008A37B0" w:rsidP="000443D8">
      <w:pPr>
        <w:jc w:val="both"/>
        <w:rPr>
          <w:rFonts w:ascii="Times New Roman" w:hAnsi="Times New Roman" w:cs="Times New Roman"/>
          <w:b/>
          <w:bCs/>
          <w:sz w:val="24"/>
          <w:szCs w:val="24"/>
        </w:rPr>
      </w:pPr>
    </w:p>
    <w:p w:rsidR="002427A9" w:rsidRDefault="002427A9" w:rsidP="000443D8">
      <w:pPr>
        <w:jc w:val="both"/>
        <w:rPr>
          <w:rFonts w:ascii="Times New Roman" w:hAnsi="Times New Roman" w:cs="Times New Roman"/>
          <w:b/>
          <w:bCs/>
          <w:sz w:val="24"/>
          <w:szCs w:val="24"/>
        </w:rPr>
      </w:pPr>
      <w:r w:rsidRPr="008A37B0">
        <w:rPr>
          <w:rFonts w:ascii="Times New Roman" w:hAnsi="Times New Roman" w:cs="Times New Roman"/>
          <w:b/>
          <w:bCs/>
          <w:sz w:val="24"/>
          <w:szCs w:val="24"/>
        </w:rPr>
        <w:t>6.</w:t>
      </w:r>
      <w:r w:rsidR="008A37B0" w:rsidRPr="008A37B0">
        <w:rPr>
          <w:rFonts w:ascii="Times New Roman" w:hAnsi="Times New Roman" w:cs="Times New Roman"/>
          <w:b/>
          <w:bCs/>
          <w:sz w:val="24"/>
          <w:szCs w:val="24"/>
        </w:rPr>
        <w:t xml:space="preserve"> P</w:t>
      </w:r>
      <w:r w:rsidRPr="008A37B0">
        <w:rPr>
          <w:rFonts w:ascii="Times New Roman" w:hAnsi="Times New Roman" w:cs="Times New Roman"/>
          <w:b/>
          <w:bCs/>
          <w:sz w:val="24"/>
          <w:szCs w:val="24"/>
        </w:rPr>
        <w:t>odjela na lotove: Ne</w:t>
      </w:r>
    </w:p>
    <w:p w:rsidR="008A37B0" w:rsidRDefault="008A37B0" w:rsidP="000443D8">
      <w:pPr>
        <w:jc w:val="both"/>
        <w:rPr>
          <w:rFonts w:ascii="Times New Roman" w:hAnsi="Times New Roman" w:cs="Times New Roman"/>
          <w:b/>
          <w:bCs/>
          <w:sz w:val="24"/>
          <w:szCs w:val="24"/>
        </w:rPr>
      </w:pPr>
    </w:p>
    <w:p w:rsidR="008A37B0" w:rsidRDefault="008A37B0" w:rsidP="000443D8">
      <w:pPr>
        <w:jc w:val="both"/>
        <w:rPr>
          <w:rFonts w:ascii="Times New Roman" w:hAnsi="Times New Roman" w:cs="Times New Roman"/>
          <w:b/>
          <w:bCs/>
          <w:sz w:val="24"/>
          <w:szCs w:val="24"/>
        </w:rPr>
      </w:pPr>
    </w:p>
    <w:p w:rsidR="008A37B0" w:rsidRPr="008A37B0" w:rsidRDefault="008A37B0" w:rsidP="000443D8">
      <w:pPr>
        <w:jc w:val="both"/>
        <w:rPr>
          <w:rFonts w:ascii="Times New Roman" w:hAnsi="Times New Roman" w:cs="Times New Roman"/>
          <w:b/>
          <w:bCs/>
          <w:sz w:val="24"/>
          <w:szCs w:val="24"/>
        </w:rPr>
      </w:pPr>
    </w:p>
    <w:p w:rsidR="00272C47" w:rsidRDefault="002427A9" w:rsidP="000443D8">
      <w:pPr>
        <w:jc w:val="both"/>
        <w:rPr>
          <w:rFonts w:ascii="Times New Roman" w:hAnsi="Times New Roman" w:cs="Times New Roman"/>
          <w:b/>
          <w:bCs/>
          <w:sz w:val="24"/>
          <w:szCs w:val="24"/>
          <w:u w:val="single"/>
        </w:rPr>
      </w:pPr>
      <w:r w:rsidRPr="00272C47">
        <w:rPr>
          <w:rFonts w:ascii="Times New Roman" w:hAnsi="Times New Roman" w:cs="Times New Roman"/>
          <w:b/>
          <w:bCs/>
          <w:sz w:val="24"/>
          <w:szCs w:val="24"/>
          <w:u w:val="single"/>
        </w:rPr>
        <w:lastRenderedPageBreak/>
        <w:t>7.Količina predmeta nabavke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Količina predmeta nabavke navedena je u Obrascu za cijenu ponude- Prilog 2.</w:t>
      </w:r>
    </w:p>
    <w:p w:rsidR="002427A9" w:rsidRDefault="002427A9" w:rsidP="000443D8">
      <w:pPr>
        <w:jc w:val="both"/>
        <w:rPr>
          <w:rFonts w:ascii="Times New Roman" w:hAnsi="Times New Roman" w:cs="Times New Roman"/>
          <w:sz w:val="24"/>
          <w:szCs w:val="24"/>
        </w:rPr>
      </w:pPr>
      <w:r w:rsidRPr="00DB6403">
        <w:rPr>
          <w:rFonts w:ascii="Times New Roman" w:hAnsi="Times New Roman" w:cs="Times New Roman"/>
          <w:sz w:val="24"/>
          <w:szCs w:val="24"/>
        </w:rPr>
        <w:t>Vozil</w:t>
      </w:r>
      <w:r w:rsidR="00DB6403">
        <w:rPr>
          <w:rFonts w:ascii="Times New Roman" w:hAnsi="Times New Roman" w:cs="Times New Roman"/>
          <w:sz w:val="24"/>
          <w:szCs w:val="24"/>
        </w:rPr>
        <w:t>o</w:t>
      </w:r>
      <w:r w:rsidRPr="00DB6403">
        <w:rPr>
          <w:rFonts w:ascii="Times New Roman" w:hAnsi="Times New Roman" w:cs="Times New Roman"/>
          <w:sz w:val="24"/>
          <w:szCs w:val="24"/>
        </w:rPr>
        <w:t xml:space="preserve"> mora zadovljavati tehničke specifikacije navedene u Prilogu 2 u pogledu opreme, snage matora, kubika, pogonskog goriva, opreme, maksimalno pređene kilometraže, registracije i s</w:t>
      </w:r>
      <w:r w:rsidR="00201395">
        <w:rPr>
          <w:rFonts w:ascii="Times New Roman" w:hAnsi="Times New Roman" w:cs="Times New Roman"/>
          <w:sz w:val="24"/>
          <w:szCs w:val="24"/>
        </w:rPr>
        <w:t>l</w:t>
      </w:r>
      <w:r w:rsidRPr="00DB6403">
        <w:rPr>
          <w:rFonts w:ascii="Times New Roman" w:hAnsi="Times New Roman" w:cs="Times New Roman"/>
          <w:sz w:val="24"/>
          <w:szCs w:val="24"/>
        </w:rPr>
        <w:t xml:space="preserve">. </w:t>
      </w:r>
    </w:p>
    <w:p w:rsidR="00DB6403" w:rsidRDefault="00DB6403" w:rsidP="000443D8">
      <w:pPr>
        <w:pStyle w:val="NoSpacing"/>
        <w:jc w:val="both"/>
        <w:rPr>
          <w:rFonts w:ascii="Times New Roman" w:hAnsi="Times New Roman" w:cs="Times New Roman"/>
          <w:b/>
          <w:bCs/>
          <w:sz w:val="24"/>
          <w:szCs w:val="24"/>
          <w:u w:val="single"/>
        </w:rPr>
      </w:pPr>
    </w:p>
    <w:p w:rsidR="00A3609A" w:rsidRPr="00272C47" w:rsidRDefault="00A3609A" w:rsidP="000443D8">
      <w:pPr>
        <w:pStyle w:val="NoSpacing"/>
        <w:jc w:val="both"/>
        <w:rPr>
          <w:rFonts w:ascii="Times New Roman" w:hAnsi="Times New Roman" w:cs="Times New Roman"/>
          <w:b/>
          <w:bCs/>
          <w:sz w:val="24"/>
          <w:szCs w:val="24"/>
          <w:u w:val="single"/>
        </w:rPr>
      </w:pPr>
      <w:r w:rsidRPr="00272C47">
        <w:rPr>
          <w:rFonts w:ascii="Times New Roman" w:hAnsi="Times New Roman" w:cs="Times New Roman"/>
          <w:b/>
          <w:bCs/>
          <w:sz w:val="24"/>
          <w:szCs w:val="24"/>
          <w:u w:val="single"/>
        </w:rPr>
        <w:t>8. Tehničke specifikacije</w:t>
      </w:r>
    </w:p>
    <w:p w:rsidR="00A3609A" w:rsidRPr="002E7AA2" w:rsidRDefault="00A3609A" w:rsidP="000443D8">
      <w:pPr>
        <w:pStyle w:val="NoSpacing"/>
        <w:jc w:val="both"/>
        <w:rPr>
          <w:rFonts w:ascii="Times New Roman" w:hAnsi="Times New Roman" w:cs="Times New Roman"/>
          <w:sz w:val="24"/>
          <w:szCs w:val="24"/>
        </w:rPr>
      </w:pPr>
      <w:r w:rsidRPr="002E7AA2">
        <w:rPr>
          <w:rFonts w:ascii="Times New Roman" w:hAnsi="Times New Roman" w:cs="Times New Roman"/>
          <w:sz w:val="24"/>
          <w:szCs w:val="24"/>
        </w:rPr>
        <w:t>Specifikacija vozila koje se kupuje: Mercedes Sprinter ili ekvivalent, diesel</w:t>
      </w:r>
      <w:r w:rsidR="002E7AA2" w:rsidRPr="002E7AA2">
        <w:rPr>
          <w:rFonts w:ascii="Times New Roman" w:hAnsi="Times New Roman" w:cs="Times New Roman"/>
          <w:sz w:val="24"/>
          <w:szCs w:val="24"/>
        </w:rPr>
        <w:t xml:space="preserve"> (minimalno EURO 5)</w:t>
      </w:r>
      <w:r w:rsidRPr="002E7AA2">
        <w:rPr>
          <w:rFonts w:ascii="Times New Roman" w:hAnsi="Times New Roman" w:cs="Times New Roman"/>
          <w:sz w:val="24"/>
          <w:szCs w:val="24"/>
        </w:rPr>
        <w:t>, minimalna snaga motora 1</w:t>
      </w:r>
      <w:r w:rsidR="002E7AA2" w:rsidRPr="002E7AA2">
        <w:rPr>
          <w:rFonts w:ascii="Times New Roman" w:hAnsi="Times New Roman" w:cs="Times New Roman"/>
          <w:sz w:val="24"/>
          <w:szCs w:val="24"/>
        </w:rPr>
        <w:t>1</w:t>
      </w:r>
      <w:r w:rsidRPr="002E7AA2">
        <w:rPr>
          <w:rFonts w:ascii="Times New Roman" w:hAnsi="Times New Roman" w:cs="Times New Roman"/>
          <w:sz w:val="24"/>
          <w:szCs w:val="24"/>
        </w:rPr>
        <w:t>0 kW, minimalna zapremina 2.000 m3, godina proizvodnje ne starija od 20</w:t>
      </w:r>
      <w:r w:rsidR="002E7AA2" w:rsidRPr="002E7AA2">
        <w:rPr>
          <w:rFonts w:ascii="Times New Roman" w:hAnsi="Times New Roman" w:cs="Times New Roman"/>
          <w:sz w:val="24"/>
          <w:szCs w:val="24"/>
        </w:rPr>
        <w:t>14</w:t>
      </w:r>
      <w:r w:rsidRPr="002E7AA2">
        <w:rPr>
          <w:rFonts w:ascii="Times New Roman" w:hAnsi="Times New Roman" w:cs="Times New Roman"/>
          <w:sz w:val="24"/>
          <w:szCs w:val="24"/>
        </w:rPr>
        <w:t xml:space="preserve">. godine, maksimalan broj pređenih kilometara </w:t>
      </w:r>
      <w:r w:rsidR="002E7AA2" w:rsidRPr="002E7AA2">
        <w:rPr>
          <w:rFonts w:ascii="Times New Roman" w:hAnsi="Times New Roman" w:cs="Times New Roman"/>
          <w:sz w:val="24"/>
          <w:szCs w:val="24"/>
        </w:rPr>
        <w:t>300</w:t>
      </w:r>
      <w:r w:rsidRPr="002E7AA2">
        <w:rPr>
          <w:rFonts w:ascii="Times New Roman" w:hAnsi="Times New Roman" w:cs="Times New Roman"/>
          <w:sz w:val="24"/>
          <w:szCs w:val="24"/>
        </w:rPr>
        <w:t>.000, broj putnika minimalno 18</w:t>
      </w:r>
      <w:r w:rsidR="00284A13">
        <w:rPr>
          <w:rFonts w:ascii="Times New Roman" w:hAnsi="Times New Roman" w:cs="Times New Roman"/>
          <w:sz w:val="24"/>
          <w:szCs w:val="24"/>
        </w:rPr>
        <w:t>, klima u prednjem i zadnjem dijelu vozila.</w:t>
      </w:r>
    </w:p>
    <w:p w:rsidR="00A3609A" w:rsidRPr="00466005" w:rsidRDefault="00A3609A" w:rsidP="000443D8">
      <w:pPr>
        <w:pStyle w:val="NoSpacing"/>
        <w:jc w:val="both"/>
        <w:rPr>
          <w:rFonts w:ascii="Times New Roman" w:hAnsi="Times New Roman" w:cs="Times New Roman"/>
          <w:b/>
          <w:bCs/>
          <w:sz w:val="24"/>
          <w:szCs w:val="24"/>
        </w:rPr>
      </w:pPr>
      <w:r w:rsidRPr="00466005">
        <w:rPr>
          <w:rFonts w:ascii="Times New Roman" w:hAnsi="Times New Roman" w:cs="Times New Roman"/>
          <w:b/>
          <w:bCs/>
          <w:sz w:val="24"/>
          <w:szCs w:val="24"/>
        </w:rPr>
        <w:t>Ponuđač je obavezan dostaviti dokaz o pređenoj kilom</w:t>
      </w:r>
      <w:r w:rsidR="002E7AA2" w:rsidRPr="00466005">
        <w:rPr>
          <w:rFonts w:ascii="Times New Roman" w:hAnsi="Times New Roman" w:cs="Times New Roman"/>
          <w:b/>
          <w:bCs/>
          <w:sz w:val="24"/>
          <w:szCs w:val="24"/>
        </w:rPr>
        <w:t>e</w:t>
      </w:r>
      <w:r w:rsidRPr="00466005">
        <w:rPr>
          <w:rFonts w:ascii="Times New Roman" w:hAnsi="Times New Roman" w:cs="Times New Roman"/>
          <w:b/>
          <w:bCs/>
          <w:sz w:val="24"/>
          <w:szCs w:val="24"/>
        </w:rPr>
        <w:t xml:space="preserve">traži (slika), kao i kopiju saobraćajne dozvole kao dokaz vlasništva. </w:t>
      </w:r>
    </w:p>
    <w:p w:rsidR="002E7AA2" w:rsidRPr="00A3609A" w:rsidRDefault="002E7AA2" w:rsidP="000443D8">
      <w:pPr>
        <w:pStyle w:val="NoSpacing"/>
        <w:jc w:val="both"/>
        <w:rPr>
          <w:rFonts w:ascii="Times New Roman" w:hAnsi="Times New Roman" w:cs="Times New Roman"/>
          <w:sz w:val="24"/>
          <w:szCs w:val="24"/>
        </w:rPr>
      </w:pPr>
    </w:p>
    <w:p w:rsidR="00272C47" w:rsidRPr="00272C47" w:rsidRDefault="002427A9" w:rsidP="000443D8">
      <w:pPr>
        <w:pStyle w:val="NoSpacing"/>
        <w:jc w:val="both"/>
        <w:rPr>
          <w:rFonts w:ascii="Times New Roman" w:hAnsi="Times New Roman" w:cs="Times New Roman"/>
          <w:b/>
          <w:bCs/>
          <w:sz w:val="24"/>
          <w:szCs w:val="24"/>
          <w:u w:val="single"/>
        </w:rPr>
      </w:pPr>
      <w:r w:rsidRPr="00272C47">
        <w:rPr>
          <w:rFonts w:ascii="Times New Roman" w:hAnsi="Times New Roman" w:cs="Times New Roman"/>
          <w:b/>
          <w:bCs/>
          <w:sz w:val="24"/>
          <w:szCs w:val="24"/>
          <w:u w:val="single"/>
        </w:rPr>
        <w:t xml:space="preserve">9. Mjesto </w:t>
      </w:r>
      <w:r w:rsidR="00A3609A" w:rsidRPr="00272C47">
        <w:rPr>
          <w:rFonts w:ascii="Times New Roman" w:hAnsi="Times New Roman" w:cs="Times New Roman"/>
          <w:b/>
          <w:bCs/>
          <w:sz w:val="24"/>
          <w:szCs w:val="24"/>
          <w:u w:val="single"/>
        </w:rPr>
        <w:t>isporuke robe</w:t>
      </w:r>
    </w:p>
    <w:p w:rsidR="00272C47" w:rsidRPr="002E7AA2" w:rsidRDefault="00130598" w:rsidP="000443D8">
      <w:pPr>
        <w:pStyle w:val="NoSpacing"/>
        <w:jc w:val="both"/>
        <w:rPr>
          <w:rFonts w:ascii="Times New Roman" w:hAnsi="Times New Roman" w:cs="Times New Roman"/>
          <w:b/>
          <w:bCs/>
          <w:sz w:val="24"/>
          <w:szCs w:val="24"/>
        </w:rPr>
      </w:pPr>
      <w:r w:rsidRPr="002E7AA2">
        <w:rPr>
          <w:rFonts w:ascii="Times New Roman" w:hAnsi="Times New Roman" w:cs="Times New Roman"/>
          <w:b/>
          <w:bCs/>
          <w:sz w:val="24"/>
          <w:szCs w:val="24"/>
        </w:rPr>
        <w:t>Gradski sportski savez</w:t>
      </w:r>
      <w:r w:rsidR="00A3609A" w:rsidRPr="002E7AA2">
        <w:rPr>
          <w:rFonts w:ascii="Times New Roman" w:hAnsi="Times New Roman" w:cs="Times New Roman"/>
          <w:b/>
          <w:bCs/>
          <w:sz w:val="24"/>
          <w:szCs w:val="24"/>
        </w:rPr>
        <w:t xml:space="preserve"> Cazin</w:t>
      </w:r>
    </w:p>
    <w:p w:rsidR="002E7AA2" w:rsidRDefault="002E7AA2" w:rsidP="002E7AA2">
      <w:pPr>
        <w:pStyle w:val="NoSpacing"/>
        <w:rPr>
          <w:rFonts w:ascii="Times New Roman" w:hAnsi="Times New Roman" w:cs="Times New Roman"/>
          <w:b/>
          <w:bCs/>
          <w:sz w:val="24"/>
          <w:szCs w:val="24"/>
        </w:rPr>
      </w:pPr>
      <w:r>
        <w:rPr>
          <w:rFonts w:ascii="Times New Roman" w:hAnsi="Times New Roman" w:cs="Times New Roman"/>
          <w:b/>
          <w:bCs/>
          <w:sz w:val="24"/>
          <w:szCs w:val="24"/>
        </w:rPr>
        <w:t>Generala Izeta Nanića</w:t>
      </w:r>
      <w:r w:rsidRPr="001E0CD8">
        <w:rPr>
          <w:rFonts w:ascii="Times New Roman" w:hAnsi="Times New Roman" w:cs="Times New Roman"/>
          <w:b/>
          <w:bCs/>
          <w:sz w:val="24"/>
          <w:szCs w:val="24"/>
        </w:rPr>
        <w:t>, 77220  Cazin</w:t>
      </w:r>
    </w:p>
    <w:p w:rsidR="002E7AA2" w:rsidRDefault="002E7AA2" w:rsidP="002E7AA2">
      <w:pPr>
        <w:pStyle w:val="NoSpacing"/>
        <w:rPr>
          <w:rFonts w:ascii="Times New Roman" w:hAnsi="Times New Roman" w:cs="Times New Roman"/>
          <w:b/>
          <w:bCs/>
          <w:sz w:val="24"/>
          <w:szCs w:val="24"/>
        </w:rPr>
      </w:pPr>
      <w:r>
        <w:rPr>
          <w:rFonts w:ascii="Times New Roman" w:hAnsi="Times New Roman" w:cs="Times New Roman"/>
          <w:b/>
          <w:bCs/>
          <w:sz w:val="24"/>
          <w:szCs w:val="24"/>
        </w:rPr>
        <w:t>(Gradska sportska dvorana)</w:t>
      </w:r>
    </w:p>
    <w:p w:rsidR="00A3609A" w:rsidRDefault="00A3609A" w:rsidP="002E7AA2">
      <w:pPr>
        <w:pStyle w:val="NoSpacing"/>
        <w:jc w:val="both"/>
        <w:rPr>
          <w:rFonts w:ascii="Times New Roman" w:hAnsi="Times New Roman" w:cs="Times New Roman"/>
          <w:sz w:val="24"/>
          <w:szCs w:val="24"/>
        </w:rPr>
      </w:pPr>
    </w:p>
    <w:p w:rsidR="00272C47" w:rsidRPr="00272C47" w:rsidRDefault="002427A9" w:rsidP="000443D8">
      <w:pPr>
        <w:pStyle w:val="NoSpacing"/>
        <w:jc w:val="both"/>
        <w:rPr>
          <w:rFonts w:ascii="Times New Roman" w:hAnsi="Times New Roman" w:cs="Times New Roman"/>
          <w:b/>
          <w:bCs/>
          <w:sz w:val="24"/>
          <w:szCs w:val="24"/>
          <w:u w:val="single"/>
        </w:rPr>
      </w:pPr>
      <w:r w:rsidRPr="00272C47">
        <w:rPr>
          <w:rFonts w:ascii="Times New Roman" w:hAnsi="Times New Roman" w:cs="Times New Roman"/>
          <w:b/>
          <w:bCs/>
          <w:sz w:val="24"/>
          <w:szCs w:val="24"/>
          <w:u w:val="single"/>
        </w:rPr>
        <w:t>10.Rok izvršenja usluge</w:t>
      </w:r>
    </w:p>
    <w:p w:rsidR="002427A9" w:rsidRPr="00272C47" w:rsidRDefault="002427A9" w:rsidP="000443D8">
      <w:pPr>
        <w:pStyle w:val="NoSpacing"/>
        <w:jc w:val="both"/>
        <w:rPr>
          <w:rFonts w:ascii="Times New Roman" w:hAnsi="Times New Roman" w:cs="Times New Roman"/>
          <w:sz w:val="24"/>
          <w:szCs w:val="24"/>
        </w:rPr>
      </w:pPr>
      <w:r w:rsidRPr="00272C47">
        <w:rPr>
          <w:rFonts w:ascii="Times New Roman" w:hAnsi="Times New Roman" w:cs="Times New Roman"/>
          <w:sz w:val="24"/>
          <w:szCs w:val="24"/>
        </w:rPr>
        <w:t xml:space="preserve">Rok isporuke robe je </w:t>
      </w:r>
      <w:r w:rsidR="00272C47">
        <w:rPr>
          <w:rFonts w:ascii="Times New Roman" w:hAnsi="Times New Roman" w:cs="Times New Roman"/>
          <w:sz w:val="24"/>
          <w:szCs w:val="24"/>
        </w:rPr>
        <w:t>7</w:t>
      </w:r>
      <w:r w:rsidRPr="00272C47">
        <w:rPr>
          <w:rFonts w:ascii="Times New Roman" w:hAnsi="Times New Roman" w:cs="Times New Roman"/>
          <w:sz w:val="24"/>
          <w:szCs w:val="24"/>
        </w:rPr>
        <w:t xml:space="preserve"> dana od potpisivanja ugovora.  </w:t>
      </w:r>
    </w:p>
    <w:p w:rsidR="002427A9" w:rsidRPr="00B94480" w:rsidRDefault="002427A9" w:rsidP="000443D8">
      <w:pPr>
        <w:jc w:val="both"/>
        <w:rPr>
          <w:rFonts w:ascii="Times New Roman" w:hAnsi="Times New Roman" w:cs="Times New Roman"/>
          <w:sz w:val="24"/>
          <w:szCs w:val="24"/>
        </w:rPr>
      </w:pPr>
    </w:p>
    <w:p w:rsidR="002427A9" w:rsidRPr="00272C47" w:rsidRDefault="002427A9" w:rsidP="000443D8">
      <w:pPr>
        <w:jc w:val="both"/>
        <w:rPr>
          <w:rFonts w:ascii="Times New Roman" w:hAnsi="Times New Roman" w:cs="Times New Roman"/>
          <w:b/>
          <w:bCs/>
          <w:sz w:val="24"/>
          <w:szCs w:val="24"/>
          <w:u w:val="single"/>
        </w:rPr>
      </w:pPr>
      <w:r w:rsidRPr="00272C47">
        <w:rPr>
          <w:rFonts w:ascii="Times New Roman" w:hAnsi="Times New Roman" w:cs="Times New Roman"/>
          <w:b/>
          <w:bCs/>
          <w:sz w:val="24"/>
          <w:szCs w:val="24"/>
          <w:u w:val="single"/>
        </w:rPr>
        <w:t>10.</w:t>
      </w:r>
      <w:r w:rsidR="002E7AA2">
        <w:rPr>
          <w:rFonts w:ascii="Times New Roman" w:hAnsi="Times New Roman" w:cs="Times New Roman"/>
          <w:b/>
          <w:bCs/>
          <w:sz w:val="24"/>
          <w:szCs w:val="24"/>
          <w:u w:val="single"/>
        </w:rPr>
        <w:t>1</w:t>
      </w:r>
      <w:r w:rsidRPr="00272C47">
        <w:rPr>
          <w:rFonts w:ascii="Times New Roman" w:hAnsi="Times New Roman" w:cs="Times New Roman"/>
          <w:b/>
          <w:bCs/>
          <w:sz w:val="24"/>
          <w:szCs w:val="24"/>
          <w:u w:val="single"/>
        </w:rPr>
        <w:t xml:space="preserve">. Garancija i druge obaveze dobavljača </w:t>
      </w:r>
    </w:p>
    <w:p w:rsidR="002427A9" w:rsidRPr="00B94480" w:rsidRDefault="002427A9" w:rsidP="000443D8">
      <w:pPr>
        <w:jc w:val="both"/>
        <w:rPr>
          <w:rFonts w:ascii="Times New Roman" w:hAnsi="Times New Roman" w:cs="Times New Roman"/>
          <w:sz w:val="24"/>
          <w:szCs w:val="24"/>
        </w:rPr>
      </w:pPr>
      <w:r w:rsidRPr="002E7AA2">
        <w:rPr>
          <w:rFonts w:ascii="Times New Roman" w:hAnsi="Times New Roman" w:cs="Times New Roman"/>
          <w:sz w:val="24"/>
          <w:szCs w:val="24"/>
        </w:rPr>
        <w:t>Ugovorni organ zahtjeva pisanu garanciju u trajanju od godinu dana od dana isporuke na ispravnost kompletnog vozila, što uključuje k</w:t>
      </w:r>
      <w:r w:rsidR="002E7AA2" w:rsidRPr="002E7AA2">
        <w:rPr>
          <w:rFonts w:ascii="Times New Roman" w:hAnsi="Times New Roman" w:cs="Times New Roman"/>
          <w:sz w:val="24"/>
          <w:szCs w:val="24"/>
        </w:rPr>
        <w:t>a</w:t>
      </w:r>
      <w:r w:rsidRPr="002E7AA2">
        <w:rPr>
          <w:rFonts w:ascii="Times New Roman" w:hAnsi="Times New Roman" w:cs="Times New Roman"/>
          <w:sz w:val="24"/>
          <w:szCs w:val="24"/>
        </w:rPr>
        <w:t>roseriju i motor, uključujući set zupčastog remena, mjenjač, korpu, lamelu, kvačila i kočioni sistem i ostale vitalne dijelove vozila (izjava ovjerena i potpisana od strane ponuđača).</w:t>
      </w:r>
    </w:p>
    <w:p w:rsidR="002427A9" w:rsidRPr="00272C47" w:rsidRDefault="002427A9" w:rsidP="000443D8">
      <w:pPr>
        <w:jc w:val="both"/>
        <w:rPr>
          <w:rFonts w:ascii="Times New Roman" w:hAnsi="Times New Roman" w:cs="Times New Roman"/>
          <w:b/>
          <w:bCs/>
          <w:sz w:val="24"/>
          <w:szCs w:val="24"/>
        </w:rPr>
      </w:pPr>
      <w:r w:rsidRPr="00272C47">
        <w:rPr>
          <w:rFonts w:ascii="Times New Roman" w:hAnsi="Times New Roman" w:cs="Times New Roman"/>
          <w:b/>
          <w:bCs/>
          <w:sz w:val="24"/>
          <w:szCs w:val="24"/>
        </w:rPr>
        <w:t xml:space="preserve">USLOVI ZA KVALIFIKACIJU </w:t>
      </w:r>
    </w:p>
    <w:p w:rsidR="002427A9" w:rsidRPr="00342E81" w:rsidRDefault="002427A9" w:rsidP="000443D8">
      <w:pPr>
        <w:jc w:val="both"/>
        <w:rPr>
          <w:rFonts w:ascii="Times New Roman" w:hAnsi="Times New Roman" w:cs="Times New Roman"/>
          <w:b/>
          <w:bCs/>
          <w:sz w:val="24"/>
          <w:szCs w:val="24"/>
          <w:u w:val="single"/>
        </w:rPr>
      </w:pPr>
      <w:r w:rsidRPr="00342E81">
        <w:rPr>
          <w:rFonts w:ascii="Times New Roman" w:hAnsi="Times New Roman" w:cs="Times New Roman"/>
          <w:b/>
          <w:bCs/>
          <w:sz w:val="24"/>
          <w:szCs w:val="24"/>
          <w:u w:val="single"/>
        </w:rPr>
        <w:t>11. Uslovi za kvalifikaciju</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 skladu sa članom 44. Zakona, ponuđači trebaju ispunjavati sljedeće uslove: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a) Da nema smetnji za njihovo učešće u smislu odredbi člana 45. Zakona;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b) Moraju imati pravo na obavljanje profesionalne aktivnosti i/ili biti registrovani u relevantnim profesionalnim ili trgovačkim registrima; </w:t>
      </w:r>
    </w:p>
    <w:p w:rsidR="002427A9" w:rsidRPr="000443D8" w:rsidRDefault="002427A9" w:rsidP="000443D8">
      <w:pPr>
        <w:jc w:val="both"/>
        <w:rPr>
          <w:rFonts w:ascii="Times New Roman" w:hAnsi="Times New Roman" w:cs="Times New Roman"/>
          <w:b/>
          <w:bCs/>
          <w:sz w:val="24"/>
          <w:szCs w:val="24"/>
        </w:rPr>
      </w:pPr>
      <w:r w:rsidRPr="000443D8">
        <w:rPr>
          <w:rFonts w:ascii="Times New Roman" w:hAnsi="Times New Roman" w:cs="Times New Roman"/>
          <w:b/>
          <w:bCs/>
          <w:sz w:val="24"/>
          <w:szCs w:val="24"/>
        </w:rPr>
        <w:t xml:space="preserve">11.1 U skladu sa članom 45. Zakona, ponuda se odbacuje ako je ponuđač u nekoj od sledećih situacija: </w:t>
      </w:r>
    </w:p>
    <w:p w:rsidR="002427A9" w:rsidRPr="00C206A8" w:rsidRDefault="002427A9" w:rsidP="000443D8">
      <w:pPr>
        <w:jc w:val="both"/>
        <w:rPr>
          <w:rFonts w:ascii="Times New Roman" w:hAnsi="Times New Roman" w:cs="Times New Roman"/>
          <w:b/>
          <w:bCs/>
          <w:sz w:val="24"/>
          <w:szCs w:val="24"/>
        </w:rPr>
      </w:pPr>
      <w:r w:rsidRPr="00C206A8">
        <w:rPr>
          <w:rFonts w:ascii="Times New Roman" w:hAnsi="Times New Roman" w:cs="Times New Roman"/>
          <w:b/>
          <w:bCs/>
          <w:sz w:val="24"/>
          <w:szCs w:val="24"/>
        </w:rPr>
        <w:t xml:space="preserve">a)nije ispunio obveze u vezi s plaćanjem penzijskog i invalidskog osiguranja i zdravstvenog osiguranja, u skladu sa važećim propisima u Bosni i Hercegovini ili propisima zemlje u kojoj je registrovan; </w:t>
      </w:r>
    </w:p>
    <w:p w:rsidR="002427A9" w:rsidRPr="00C206A8" w:rsidRDefault="002427A9" w:rsidP="000443D8">
      <w:pPr>
        <w:jc w:val="both"/>
        <w:rPr>
          <w:rFonts w:ascii="Times New Roman" w:hAnsi="Times New Roman" w:cs="Times New Roman"/>
          <w:b/>
          <w:bCs/>
          <w:sz w:val="24"/>
          <w:szCs w:val="24"/>
        </w:rPr>
      </w:pPr>
      <w:r w:rsidRPr="00C206A8">
        <w:rPr>
          <w:rFonts w:ascii="Times New Roman" w:hAnsi="Times New Roman" w:cs="Times New Roman"/>
          <w:b/>
          <w:bCs/>
          <w:sz w:val="24"/>
          <w:szCs w:val="24"/>
        </w:rPr>
        <w:t xml:space="preserve">b) nije ispunio obaveze u vezi s plaćanjem indirektnih poreza, u skladu važećim propisima u Bosni i Hercegovini ili zemlji u kojoj je registrovan. </w:t>
      </w:r>
    </w:p>
    <w:p w:rsidR="002427A9" w:rsidRPr="00B94480" w:rsidRDefault="002427A9" w:rsidP="000443D8">
      <w:pPr>
        <w:jc w:val="both"/>
        <w:rPr>
          <w:rFonts w:ascii="Times New Roman" w:hAnsi="Times New Roman" w:cs="Times New Roman"/>
          <w:sz w:val="24"/>
          <w:szCs w:val="24"/>
        </w:rPr>
      </w:pPr>
    </w:p>
    <w:p w:rsidR="002427A9" w:rsidRPr="00C206A8" w:rsidRDefault="002427A9" w:rsidP="000443D8">
      <w:pPr>
        <w:jc w:val="both"/>
        <w:rPr>
          <w:rFonts w:ascii="Times New Roman" w:hAnsi="Times New Roman" w:cs="Times New Roman"/>
          <w:b/>
          <w:bCs/>
          <w:sz w:val="24"/>
          <w:szCs w:val="24"/>
        </w:rPr>
      </w:pPr>
      <w:r w:rsidRPr="00342E81">
        <w:rPr>
          <w:rFonts w:ascii="Times New Roman" w:hAnsi="Times New Roman" w:cs="Times New Roman"/>
          <w:b/>
          <w:bCs/>
          <w:sz w:val="24"/>
          <w:szCs w:val="24"/>
        </w:rPr>
        <w:t>11.2</w:t>
      </w:r>
      <w:r w:rsidR="000443D8" w:rsidRPr="00342E81">
        <w:rPr>
          <w:rFonts w:ascii="Times New Roman" w:hAnsi="Times New Roman" w:cs="Times New Roman"/>
          <w:b/>
          <w:bCs/>
          <w:sz w:val="24"/>
          <w:szCs w:val="24"/>
        </w:rPr>
        <w:t>.</w:t>
      </w:r>
      <w:r w:rsidRPr="00C206A8">
        <w:rPr>
          <w:rFonts w:ascii="Times New Roman" w:hAnsi="Times New Roman" w:cs="Times New Roman"/>
          <w:b/>
          <w:bCs/>
          <w:sz w:val="24"/>
          <w:szCs w:val="24"/>
        </w:rPr>
        <w:t>Ponuđači mogu dokazati da se nijedan slučaj naveden u tački 11.1 ne odnosi na njih, a u vezi člana 45. Zakona, dostavljanjem Uvjerenje od nadležne Porezne uprave i Uprave za indirektno oporezivanje, uz ponudu, kao original ili ovjerena kopija, ne starije od tri mjeseca od dana dostavljanja ponude.</w:t>
      </w:r>
    </w:p>
    <w:p w:rsidR="000443D8" w:rsidRPr="000443D8" w:rsidRDefault="002427A9" w:rsidP="000443D8">
      <w:pPr>
        <w:jc w:val="both"/>
        <w:rPr>
          <w:rFonts w:ascii="Times New Roman" w:hAnsi="Times New Roman" w:cs="Times New Roman"/>
          <w:b/>
          <w:bCs/>
          <w:sz w:val="24"/>
          <w:szCs w:val="24"/>
        </w:rPr>
      </w:pPr>
      <w:r w:rsidRPr="000443D8">
        <w:rPr>
          <w:rFonts w:ascii="Times New Roman" w:hAnsi="Times New Roman" w:cs="Times New Roman"/>
          <w:b/>
          <w:bCs/>
          <w:sz w:val="24"/>
          <w:szCs w:val="24"/>
        </w:rPr>
        <w:t xml:space="preserve">Napomena: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Ako ugovorni organ ima sumnje o postojanju okolnosti koje su navedene, obratiće se nadležnim organima u cilju pribavljanja potrebnih informacija u predmetnom postupku, - Ukoliko se radi o zajedničkom nastupu, lična situacija odnosno okolnosti za isključenje se utvrđuju za svakog člana pojedinačno, odnosno svaki član grupe ponuđača mora ispunjavati sve uslove u momentu predaje ponude ugovornom organu.</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 - Ukoliko ponuđač dio ugovora daje podugovaraču tada se okolnosti za isključenje, odnosno lična situacija utvrđuje i za podugovarača.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Kao dokaz za ispunjavanje uslova iz stava a) i b) tačke 11.2 prihvata se i sporazum ponuđača s nadležnim poreskim institucijama o reprogramiranom, odnosno odloženom plaćanju obveza ponuđača po osnovi poreza i doprinosa i indirektnih poreza, uz potvrdu poreskih organa da ponuđač izmiruje svoje reprogramirane obveze po predviđenoj dinamici. - Za kandidate/ponuđače čije je sjedište izvan Bosne i Hercegovine nije neophodna posebna nadovjera dokumenata koji se zahtjevaju.</w:t>
      </w:r>
    </w:p>
    <w:p w:rsidR="002427A9" w:rsidRPr="00342E81" w:rsidRDefault="002427A9" w:rsidP="000443D8">
      <w:pPr>
        <w:jc w:val="both"/>
        <w:rPr>
          <w:rFonts w:ascii="Times New Roman" w:hAnsi="Times New Roman" w:cs="Times New Roman"/>
          <w:b/>
          <w:bCs/>
          <w:sz w:val="24"/>
          <w:szCs w:val="24"/>
        </w:rPr>
      </w:pPr>
      <w:r w:rsidRPr="00342E81">
        <w:rPr>
          <w:rFonts w:ascii="Times New Roman" w:hAnsi="Times New Roman" w:cs="Times New Roman"/>
          <w:b/>
          <w:bCs/>
          <w:sz w:val="24"/>
          <w:szCs w:val="24"/>
        </w:rPr>
        <w:t xml:space="preserve">11.3. Ponuđači shodno članu 46. ZJN-a BIH (sposobnost obavljanja profesionalne djelatnosti) moraju zadovoljiti sledeće minimalne uslove: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Ponuđači moraju biti registrovani za djelatnost koja je predmet nabavke u odgovarajućim profesionalnim ili drugim registrima zemlje u kojoj su registrovani.</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Dokazi koji se zahtjevaju: </w:t>
      </w:r>
    </w:p>
    <w:p w:rsidR="002427A9" w:rsidRPr="00342E81" w:rsidRDefault="002427A9" w:rsidP="000443D8">
      <w:pPr>
        <w:jc w:val="both"/>
        <w:rPr>
          <w:rFonts w:ascii="Times New Roman" w:hAnsi="Times New Roman" w:cs="Times New Roman"/>
          <w:b/>
          <w:bCs/>
          <w:sz w:val="24"/>
          <w:szCs w:val="24"/>
        </w:rPr>
      </w:pPr>
      <w:r w:rsidRPr="00342E81">
        <w:rPr>
          <w:rFonts w:ascii="Times New Roman" w:hAnsi="Times New Roman" w:cs="Times New Roman"/>
          <w:b/>
          <w:bCs/>
          <w:sz w:val="24"/>
          <w:szCs w:val="24"/>
        </w:rPr>
        <w:t>1. Aktuelni izvod iz sudskog registra,</w:t>
      </w:r>
    </w:p>
    <w:p w:rsidR="002427A9" w:rsidRPr="00342E81" w:rsidRDefault="002427A9" w:rsidP="000443D8">
      <w:pPr>
        <w:jc w:val="both"/>
        <w:rPr>
          <w:rFonts w:ascii="Times New Roman" w:hAnsi="Times New Roman" w:cs="Times New Roman"/>
          <w:b/>
          <w:bCs/>
          <w:sz w:val="24"/>
          <w:szCs w:val="24"/>
        </w:rPr>
      </w:pPr>
      <w:r w:rsidRPr="00342E81">
        <w:rPr>
          <w:rFonts w:ascii="Times New Roman" w:hAnsi="Times New Roman" w:cs="Times New Roman"/>
          <w:b/>
          <w:bCs/>
          <w:sz w:val="24"/>
          <w:szCs w:val="24"/>
        </w:rPr>
        <w:t>2. PDV broj ili Izjavu da ponuđač nije u PDV sistemu.</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Dokumenti iz tačke 11.3. dostavljaju se kao obične kopije uz ponudu.</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Ponude dobavljača koji su dostavili pogrešne izjave/dokumente, li ih nisu nikako dostavili, bit će odbačene.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Ukoliko ponudu dostavlja grupa ponuđača, ugovorno tijelo </w:t>
      </w:r>
      <w:r w:rsidR="00342E81">
        <w:rPr>
          <w:rFonts w:ascii="Times New Roman" w:hAnsi="Times New Roman" w:cs="Times New Roman"/>
          <w:sz w:val="24"/>
          <w:szCs w:val="24"/>
        </w:rPr>
        <w:t>ć</w:t>
      </w:r>
      <w:r w:rsidRPr="00B94480">
        <w:rPr>
          <w:rFonts w:ascii="Times New Roman" w:hAnsi="Times New Roman" w:cs="Times New Roman"/>
          <w:sz w:val="24"/>
          <w:szCs w:val="24"/>
        </w:rPr>
        <w:t>e prilikom ocjene</w:t>
      </w:r>
      <w:r w:rsidR="00342E81">
        <w:rPr>
          <w:rFonts w:ascii="Times New Roman" w:hAnsi="Times New Roman" w:cs="Times New Roman"/>
          <w:sz w:val="24"/>
          <w:szCs w:val="24"/>
        </w:rPr>
        <w:t xml:space="preserve"> ponuđača utvrditida li s</w:t>
      </w:r>
      <w:r w:rsidRPr="00B94480">
        <w:rPr>
          <w:rFonts w:ascii="Times New Roman" w:hAnsi="Times New Roman" w:cs="Times New Roman"/>
          <w:sz w:val="24"/>
          <w:szCs w:val="24"/>
        </w:rPr>
        <w:t xml:space="preserve">u ispunjeni kriteriji utvrđeni u tenderskoj dokumentaciji, uzeti u obzir finansijsko stanje, kvalifikacije i tehničku i profesionalnu sposobnost članova grupe ponuđača. Stoga članovi grupe ponuđača moraju ispunjavati kvalifikacione uslove predviđene tenderom i obavezni su dostaviti odgovarajude dokaze za svakog člana grupe ponuđača.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Svi ponuđači su dužni dostaviti izjave koje su popunjene u skladu sa uslovima definisanim u tenderskoj dokumentaciji.</w:t>
      </w:r>
    </w:p>
    <w:p w:rsidR="002427A9" w:rsidRPr="00342E81" w:rsidRDefault="002427A9" w:rsidP="000443D8">
      <w:pPr>
        <w:jc w:val="both"/>
        <w:rPr>
          <w:rFonts w:ascii="Times New Roman" w:hAnsi="Times New Roman" w:cs="Times New Roman"/>
          <w:b/>
          <w:bCs/>
          <w:sz w:val="24"/>
          <w:szCs w:val="24"/>
        </w:rPr>
      </w:pPr>
      <w:r w:rsidRPr="00342E81">
        <w:rPr>
          <w:rFonts w:ascii="Times New Roman" w:hAnsi="Times New Roman" w:cs="Times New Roman"/>
          <w:b/>
          <w:bCs/>
          <w:sz w:val="24"/>
          <w:szCs w:val="24"/>
        </w:rPr>
        <w:t xml:space="preserve">11.4. U svrhu dokazivanja uslova u pogledu tehničke i profesionalne sposobnosti (čl. 48 i 49. ZJN), ponuđači su dužni dostaviti  sljedeće: </w:t>
      </w:r>
    </w:p>
    <w:p w:rsidR="002427A9" w:rsidRPr="00342E81" w:rsidRDefault="002427A9" w:rsidP="000443D8">
      <w:pPr>
        <w:jc w:val="both"/>
        <w:rPr>
          <w:rFonts w:ascii="Times New Roman" w:hAnsi="Times New Roman" w:cs="Times New Roman"/>
          <w:b/>
          <w:bCs/>
          <w:sz w:val="24"/>
          <w:szCs w:val="24"/>
        </w:rPr>
      </w:pPr>
      <w:r w:rsidRPr="00342E81">
        <w:rPr>
          <w:rFonts w:ascii="Times New Roman" w:hAnsi="Times New Roman" w:cs="Times New Roman"/>
          <w:b/>
          <w:bCs/>
          <w:sz w:val="24"/>
          <w:szCs w:val="24"/>
        </w:rPr>
        <w:lastRenderedPageBreak/>
        <w:t>•opis i fotografije robe koja je predmet isporuke, a čiju je vjedostojnost kandidat/ponuđač obavezan potvrditi ako to ugovorni organ zahtjeva.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 svrhu dokazivanja uslova za ponuđač je dužan dostaviti sljedeće dokumente uz svoju ponudu: </w:t>
      </w:r>
    </w:p>
    <w:p w:rsidR="002427A9" w:rsidRPr="00342E81" w:rsidRDefault="002427A9" w:rsidP="000443D8">
      <w:pPr>
        <w:jc w:val="both"/>
        <w:rPr>
          <w:rFonts w:ascii="Times New Roman" w:hAnsi="Times New Roman" w:cs="Times New Roman"/>
          <w:b/>
          <w:bCs/>
          <w:sz w:val="24"/>
          <w:szCs w:val="24"/>
        </w:rPr>
      </w:pPr>
      <w:r w:rsidRPr="00342E81">
        <w:rPr>
          <w:rFonts w:ascii="Times New Roman" w:hAnsi="Times New Roman" w:cs="Times New Roman"/>
          <w:b/>
          <w:bCs/>
          <w:sz w:val="24"/>
          <w:szCs w:val="24"/>
        </w:rPr>
        <w:t>•Izjava o vjerodostojnosti opisa ponuđenog vozila i fotografije vozila koja su predmet ponude, ovjerena i potpisana od strane ponuđača.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Ovom tenderskom dokumentacijom zahtjeva se detaljan opis predmetnog vozila i fotografije robe koja je predmet isporuke. Ugovorni organ zadržava pravo da putem posebne Komisije izvrši vizuelni i tehnički pregled vozila,  nakon što se utvrdi najpovoljnji ponuđač, a prije donošenja Odluke o izboru i dodjele Ugovora.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Odbit će se ponude koje nisu u skladu sa opisom predmeta javne nabavke.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Ponude dobavljača koji su dostavili pogrešne izjave/dokumente, li ih nisu nikako dostavili, bit će odbačene.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Ukoliko ponudu dostavlja grupa ponuđača, ugovorno tijelo de prilikom ocjene stupanja u kojem su ispunjeni kriteriji utvrđeni u tenderskoj dokumentaciji, uzeti u obzir finansijsko stanje, kvalifikacije i tehničku i profesionalnu sposobnost članova grupe ponuđača. Stoga članovi grupe ponuđača moraju ispunjavati kvalifikacione uslove predviđene tenderom i obavezni su dostaviti odgovarajude dokaze za svakog člana grupe ponuđača.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Svi ponuđači su dužni dostaviti izjave koje su popunjene u skladu sa uslovima definisanim u tenderskoj   dokumentaciji.</w:t>
      </w:r>
    </w:p>
    <w:p w:rsidR="002427A9" w:rsidRPr="00342E81" w:rsidRDefault="002427A9" w:rsidP="000443D8">
      <w:pPr>
        <w:jc w:val="both"/>
        <w:rPr>
          <w:rFonts w:ascii="Times New Roman" w:hAnsi="Times New Roman" w:cs="Times New Roman"/>
          <w:b/>
          <w:bCs/>
          <w:sz w:val="24"/>
          <w:szCs w:val="24"/>
          <w:u w:val="single"/>
        </w:rPr>
      </w:pPr>
      <w:r w:rsidRPr="00342E81">
        <w:rPr>
          <w:rFonts w:ascii="Times New Roman" w:hAnsi="Times New Roman" w:cs="Times New Roman"/>
          <w:b/>
          <w:bCs/>
          <w:sz w:val="24"/>
          <w:szCs w:val="24"/>
          <w:u w:val="single"/>
        </w:rPr>
        <w:t xml:space="preserve">12.  Diskvalifikacija po osnovu sukoba interesa ili korupcije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Ugovorni organ dužan je odbiti ponudu u ovom postupku javne nabavke ako je ponuđač sadašnjem ili bivšem zaposleniku ugovornog organa dao ili je spreman dati mito u obliku novčanih sredstava ili u bilo kojem nenovčanom obliku, s ciljem ostvarivanja uticaja na radnju, odluku ili tok postupka javne nabavke.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Svaki ponuđač je dužan uz ponudu dostaviti potpisanu i kod nadležnog organa ovjerenu pismenu izjavu iz člana 52. Zakona o javnim nabavkama, da nije nudio mito niti učestvovao i bilo kakvim radnjama koje za cilj imaju korupciju u predmetnoj javnoj nabavci.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Obrazac izjave je sastavni dio ove tenderske dokumentacije – </w:t>
      </w:r>
      <w:r w:rsidRPr="00342E81">
        <w:rPr>
          <w:rFonts w:ascii="Times New Roman" w:hAnsi="Times New Roman" w:cs="Times New Roman"/>
          <w:b/>
          <w:bCs/>
          <w:sz w:val="24"/>
          <w:szCs w:val="24"/>
        </w:rPr>
        <w:t>PRILOG 3.</w:t>
      </w:r>
    </w:p>
    <w:p w:rsidR="00284A13" w:rsidRDefault="00284A13" w:rsidP="000443D8">
      <w:pPr>
        <w:jc w:val="both"/>
        <w:rPr>
          <w:rFonts w:ascii="Times New Roman" w:hAnsi="Times New Roman" w:cs="Times New Roman"/>
          <w:b/>
          <w:bCs/>
          <w:sz w:val="24"/>
          <w:szCs w:val="24"/>
        </w:rPr>
      </w:pPr>
    </w:p>
    <w:p w:rsidR="002427A9" w:rsidRPr="00342E81" w:rsidRDefault="002427A9" w:rsidP="000443D8">
      <w:pPr>
        <w:jc w:val="both"/>
        <w:rPr>
          <w:rFonts w:ascii="Times New Roman" w:hAnsi="Times New Roman" w:cs="Times New Roman"/>
          <w:b/>
          <w:bCs/>
          <w:sz w:val="24"/>
          <w:szCs w:val="24"/>
        </w:rPr>
      </w:pPr>
      <w:r w:rsidRPr="00342E81">
        <w:rPr>
          <w:rFonts w:ascii="Times New Roman" w:hAnsi="Times New Roman" w:cs="Times New Roman"/>
          <w:b/>
          <w:bCs/>
          <w:sz w:val="24"/>
          <w:szCs w:val="24"/>
        </w:rPr>
        <w:t>PODACI O PONUDI</w:t>
      </w:r>
    </w:p>
    <w:p w:rsidR="002427A9" w:rsidRPr="00342E81" w:rsidRDefault="002427A9" w:rsidP="000443D8">
      <w:pPr>
        <w:jc w:val="both"/>
        <w:rPr>
          <w:rFonts w:ascii="Times New Roman" w:hAnsi="Times New Roman" w:cs="Times New Roman"/>
          <w:b/>
          <w:bCs/>
          <w:sz w:val="24"/>
          <w:szCs w:val="24"/>
          <w:u w:val="single"/>
        </w:rPr>
      </w:pPr>
      <w:r w:rsidRPr="00342E81">
        <w:rPr>
          <w:rFonts w:ascii="Times New Roman" w:hAnsi="Times New Roman" w:cs="Times New Roman"/>
          <w:b/>
          <w:bCs/>
          <w:sz w:val="24"/>
          <w:szCs w:val="24"/>
          <w:u w:val="single"/>
        </w:rPr>
        <w:t>13. Sadržaj ponude i način pripreme ponude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Ponuda se zajedno sa pripadajućom dokumentacijom priprema na jednom od službenih jezika u Bosni i Hercegovini, na latiničnom ili ćirilićnom pismu. Pri pripremi ponude ponuđač se mora pridržavati zahtjeva i uslova iz tenderske dokumentacije. Ponuđač ne smije mijenjati ili nadopunjavati tekst tenderske dokumentacije. </w:t>
      </w:r>
    </w:p>
    <w:p w:rsidR="002427A9" w:rsidRPr="00342E81" w:rsidRDefault="002427A9" w:rsidP="00342E81">
      <w:pPr>
        <w:jc w:val="both"/>
        <w:rPr>
          <w:rFonts w:ascii="Times New Roman" w:hAnsi="Times New Roman" w:cs="Times New Roman"/>
          <w:b/>
          <w:bCs/>
          <w:sz w:val="24"/>
          <w:szCs w:val="24"/>
        </w:rPr>
      </w:pPr>
      <w:r w:rsidRPr="00342E81">
        <w:rPr>
          <w:rFonts w:ascii="Times New Roman" w:hAnsi="Times New Roman" w:cs="Times New Roman"/>
          <w:b/>
          <w:bCs/>
          <w:sz w:val="24"/>
          <w:szCs w:val="24"/>
        </w:rPr>
        <w:t>Ponuda mora sadržavati najmanje:</w:t>
      </w:r>
    </w:p>
    <w:p w:rsidR="002427A9" w:rsidRPr="00342E81" w:rsidRDefault="002427A9" w:rsidP="00342E81">
      <w:pPr>
        <w:pStyle w:val="ListParagraph"/>
        <w:numPr>
          <w:ilvl w:val="1"/>
          <w:numId w:val="1"/>
        </w:numPr>
        <w:jc w:val="both"/>
        <w:rPr>
          <w:rFonts w:ascii="Times New Roman" w:hAnsi="Times New Roman" w:cs="Times New Roman"/>
          <w:b/>
          <w:bCs/>
          <w:sz w:val="24"/>
          <w:szCs w:val="24"/>
        </w:rPr>
      </w:pPr>
      <w:r w:rsidRPr="00342E81">
        <w:rPr>
          <w:rFonts w:ascii="Times New Roman" w:hAnsi="Times New Roman" w:cs="Times New Roman"/>
          <w:b/>
          <w:bCs/>
          <w:sz w:val="24"/>
          <w:szCs w:val="24"/>
        </w:rPr>
        <w:lastRenderedPageBreak/>
        <w:t>Obrazac za dostavljanje ponude – Prilog 1;</w:t>
      </w:r>
    </w:p>
    <w:p w:rsidR="002427A9" w:rsidRPr="00342E81" w:rsidRDefault="002427A9" w:rsidP="00342E81">
      <w:pPr>
        <w:pStyle w:val="ListParagraph"/>
        <w:numPr>
          <w:ilvl w:val="1"/>
          <w:numId w:val="1"/>
        </w:numPr>
        <w:jc w:val="both"/>
        <w:rPr>
          <w:rFonts w:ascii="Times New Roman" w:hAnsi="Times New Roman" w:cs="Times New Roman"/>
          <w:b/>
          <w:bCs/>
          <w:sz w:val="24"/>
          <w:szCs w:val="24"/>
        </w:rPr>
      </w:pPr>
      <w:r w:rsidRPr="00342E81">
        <w:rPr>
          <w:rFonts w:ascii="Times New Roman" w:hAnsi="Times New Roman" w:cs="Times New Roman"/>
          <w:b/>
          <w:bCs/>
          <w:sz w:val="24"/>
          <w:szCs w:val="24"/>
        </w:rPr>
        <w:t>Obrazac za cijenu ponude - Prilog 2;</w:t>
      </w:r>
    </w:p>
    <w:p w:rsidR="002427A9" w:rsidRDefault="002427A9" w:rsidP="00342E81">
      <w:pPr>
        <w:pStyle w:val="ListParagraph"/>
        <w:numPr>
          <w:ilvl w:val="1"/>
          <w:numId w:val="1"/>
        </w:numPr>
        <w:jc w:val="both"/>
        <w:rPr>
          <w:rFonts w:ascii="Times New Roman" w:hAnsi="Times New Roman" w:cs="Times New Roman"/>
          <w:b/>
          <w:bCs/>
          <w:sz w:val="24"/>
          <w:szCs w:val="24"/>
        </w:rPr>
      </w:pPr>
      <w:r w:rsidRPr="00342E81">
        <w:rPr>
          <w:rFonts w:ascii="Times New Roman" w:hAnsi="Times New Roman" w:cs="Times New Roman"/>
          <w:b/>
          <w:bCs/>
          <w:sz w:val="24"/>
          <w:szCs w:val="24"/>
        </w:rPr>
        <w:t>Uvjerenja iz tačke 11.2. Tenderske dokumentacije</w:t>
      </w:r>
    </w:p>
    <w:p w:rsidR="005C1744" w:rsidRPr="00342E81" w:rsidRDefault="005C1744" w:rsidP="005C1744">
      <w:pPr>
        <w:pStyle w:val="ListParagraph"/>
        <w:ind w:left="1785"/>
        <w:jc w:val="both"/>
        <w:rPr>
          <w:rFonts w:ascii="Times New Roman" w:hAnsi="Times New Roman" w:cs="Times New Roman"/>
          <w:b/>
          <w:bCs/>
          <w:sz w:val="24"/>
          <w:szCs w:val="24"/>
        </w:rPr>
      </w:pPr>
      <w:r>
        <w:rPr>
          <w:rFonts w:ascii="Times New Roman" w:hAnsi="Times New Roman" w:cs="Times New Roman"/>
          <w:b/>
          <w:bCs/>
          <w:sz w:val="24"/>
          <w:szCs w:val="24"/>
        </w:rPr>
        <w:t>(Porezna uprava i Uprava za indirektno oporezivanje)</w:t>
      </w:r>
    </w:p>
    <w:p w:rsidR="002427A9" w:rsidRPr="00342E81" w:rsidRDefault="002427A9" w:rsidP="00342E81">
      <w:pPr>
        <w:pStyle w:val="ListParagraph"/>
        <w:numPr>
          <w:ilvl w:val="1"/>
          <w:numId w:val="1"/>
        </w:numPr>
        <w:jc w:val="both"/>
        <w:rPr>
          <w:rFonts w:ascii="Times New Roman" w:hAnsi="Times New Roman" w:cs="Times New Roman"/>
          <w:b/>
          <w:bCs/>
          <w:sz w:val="24"/>
          <w:szCs w:val="24"/>
        </w:rPr>
      </w:pPr>
      <w:r w:rsidRPr="00342E81">
        <w:rPr>
          <w:rFonts w:ascii="Times New Roman" w:hAnsi="Times New Roman" w:cs="Times New Roman"/>
          <w:b/>
          <w:bCs/>
          <w:sz w:val="24"/>
          <w:szCs w:val="24"/>
        </w:rPr>
        <w:t>Aktuelni izvod iz sudskog registra,</w:t>
      </w:r>
    </w:p>
    <w:p w:rsidR="002427A9" w:rsidRPr="00342E81" w:rsidRDefault="002427A9" w:rsidP="00342E81">
      <w:pPr>
        <w:pStyle w:val="ListParagraph"/>
        <w:numPr>
          <w:ilvl w:val="1"/>
          <w:numId w:val="1"/>
        </w:numPr>
        <w:jc w:val="both"/>
        <w:rPr>
          <w:rFonts w:ascii="Times New Roman" w:hAnsi="Times New Roman" w:cs="Times New Roman"/>
          <w:b/>
          <w:bCs/>
          <w:sz w:val="24"/>
          <w:szCs w:val="24"/>
        </w:rPr>
      </w:pPr>
      <w:r w:rsidRPr="00342E81">
        <w:rPr>
          <w:rFonts w:ascii="Times New Roman" w:hAnsi="Times New Roman" w:cs="Times New Roman"/>
          <w:b/>
          <w:bCs/>
          <w:sz w:val="24"/>
          <w:szCs w:val="24"/>
        </w:rPr>
        <w:t>PDV broj ili Izjavu da ponuđač nije u PDV sistemu.</w:t>
      </w:r>
    </w:p>
    <w:p w:rsidR="002427A9" w:rsidRPr="00342E81" w:rsidRDefault="002427A9" w:rsidP="00342E81">
      <w:pPr>
        <w:pStyle w:val="ListParagraph"/>
        <w:numPr>
          <w:ilvl w:val="1"/>
          <w:numId w:val="1"/>
        </w:numPr>
        <w:jc w:val="both"/>
        <w:rPr>
          <w:rFonts w:ascii="Times New Roman" w:hAnsi="Times New Roman" w:cs="Times New Roman"/>
          <w:b/>
          <w:bCs/>
          <w:sz w:val="24"/>
          <w:szCs w:val="24"/>
        </w:rPr>
      </w:pPr>
      <w:r w:rsidRPr="00342E81">
        <w:rPr>
          <w:rFonts w:ascii="Times New Roman" w:hAnsi="Times New Roman" w:cs="Times New Roman"/>
          <w:b/>
          <w:bCs/>
          <w:sz w:val="24"/>
          <w:szCs w:val="24"/>
        </w:rPr>
        <w:t>Pismena izjava ponuđača iz člana 52. Zakona -Prilog 3;</w:t>
      </w:r>
    </w:p>
    <w:p w:rsidR="002427A9" w:rsidRPr="00342E81" w:rsidRDefault="002427A9" w:rsidP="00342E81">
      <w:pPr>
        <w:pStyle w:val="ListParagraph"/>
        <w:numPr>
          <w:ilvl w:val="1"/>
          <w:numId w:val="1"/>
        </w:numPr>
        <w:jc w:val="both"/>
        <w:rPr>
          <w:rFonts w:ascii="Times New Roman" w:hAnsi="Times New Roman" w:cs="Times New Roman"/>
          <w:b/>
          <w:bCs/>
          <w:sz w:val="24"/>
          <w:szCs w:val="24"/>
        </w:rPr>
      </w:pPr>
      <w:r w:rsidRPr="00342E81">
        <w:rPr>
          <w:rFonts w:ascii="Times New Roman" w:hAnsi="Times New Roman" w:cs="Times New Roman"/>
          <w:b/>
          <w:bCs/>
          <w:sz w:val="24"/>
          <w:szCs w:val="24"/>
        </w:rPr>
        <w:t>Obrazac preferencijaln</w:t>
      </w:r>
      <w:r w:rsidR="005C1744">
        <w:rPr>
          <w:rFonts w:ascii="Times New Roman" w:hAnsi="Times New Roman" w:cs="Times New Roman"/>
          <w:b/>
          <w:bCs/>
          <w:sz w:val="24"/>
          <w:szCs w:val="24"/>
        </w:rPr>
        <w:t>i</w:t>
      </w:r>
      <w:r w:rsidRPr="00342E81">
        <w:rPr>
          <w:rFonts w:ascii="Times New Roman" w:hAnsi="Times New Roman" w:cs="Times New Roman"/>
          <w:b/>
          <w:bCs/>
          <w:sz w:val="24"/>
          <w:szCs w:val="24"/>
        </w:rPr>
        <w:t xml:space="preserve"> tretman domaćeg-Prilog 4,</w:t>
      </w:r>
    </w:p>
    <w:p w:rsidR="002427A9" w:rsidRPr="00342E81" w:rsidRDefault="002427A9" w:rsidP="00342E81">
      <w:pPr>
        <w:pStyle w:val="ListParagraph"/>
        <w:numPr>
          <w:ilvl w:val="1"/>
          <w:numId w:val="1"/>
        </w:numPr>
        <w:jc w:val="both"/>
        <w:rPr>
          <w:rFonts w:ascii="Times New Roman" w:hAnsi="Times New Roman" w:cs="Times New Roman"/>
          <w:b/>
          <w:bCs/>
          <w:sz w:val="24"/>
          <w:szCs w:val="24"/>
        </w:rPr>
      </w:pPr>
      <w:r w:rsidRPr="00342E81">
        <w:rPr>
          <w:rFonts w:ascii="Times New Roman" w:hAnsi="Times New Roman" w:cs="Times New Roman"/>
          <w:b/>
          <w:bCs/>
          <w:sz w:val="24"/>
          <w:szCs w:val="24"/>
        </w:rPr>
        <w:t>Nacrt ugovora- Prilog 5,</w:t>
      </w:r>
    </w:p>
    <w:p w:rsidR="002427A9" w:rsidRPr="00342E81" w:rsidRDefault="002427A9" w:rsidP="00342E81">
      <w:pPr>
        <w:pStyle w:val="ListParagraph"/>
        <w:numPr>
          <w:ilvl w:val="1"/>
          <w:numId w:val="1"/>
        </w:numPr>
        <w:jc w:val="both"/>
        <w:rPr>
          <w:rFonts w:ascii="Times New Roman" w:hAnsi="Times New Roman" w:cs="Times New Roman"/>
          <w:b/>
          <w:bCs/>
          <w:sz w:val="24"/>
          <w:szCs w:val="24"/>
        </w:rPr>
      </w:pPr>
      <w:r w:rsidRPr="00342E81">
        <w:rPr>
          <w:rFonts w:ascii="Times New Roman" w:hAnsi="Times New Roman" w:cs="Times New Roman"/>
          <w:b/>
          <w:bCs/>
          <w:sz w:val="24"/>
          <w:szCs w:val="24"/>
        </w:rPr>
        <w:t xml:space="preserve">Obrazac za dostavu povjerljivih informacija- Prilog 6, </w:t>
      </w:r>
    </w:p>
    <w:p w:rsidR="002427A9" w:rsidRPr="00342E81" w:rsidRDefault="002427A9" w:rsidP="00342E81">
      <w:pPr>
        <w:pStyle w:val="ListParagraph"/>
        <w:numPr>
          <w:ilvl w:val="1"/>
          <w:numId w:val="1"/>
        </w:numPr>
        <w:jc w:val="both"/>
        <w:rPr>
          <w:rFonts w:ascii="Times New Roman" w:hAnsi="Times New Roman" w:cs="Times New Roman"/>
          <w:b/>
          <w:bCs/>
          <w:sz w:val="24"/>
          <w:szCs w:val="24"/>
        </w:rPr>
      </w:pPr>
      <w:r w:rsidRPr="00342E81">
        <w:rPr>
          <w:rFonts w:ascii="Times New Roman" w:hAnsi="Times New Roman" w:cs="Times New Roman"/>
          <w:b/>
          <w:bCs/>
          <w:sz w:val="24"/>
          <w:szCs w:val="24"/>
        </w:rPr>
        <w:t>Pisana garancija</w:t>
      </w:r>
      <w:r w:rsidR="001A7FF1">
        <w:rPr>
          <w:rFonts w:ascii="Times New Roman" w:hAnsi="Times New Roman" w:cs="Times New Roman"/>
          <w:b/>
          <w:bCs/>
          <w:sz w:val="24"/>
          <w:szCs w:val="24"/>
        </w:rPr>
        <w:t>/izjava ponuđača na ispravnost vozila</w:t>
      </w:r>
      <w:r w:rsidRPr="00342E81">
        <w:rPr>
          <w:rFonts w:ascii="Times New Roman" w:hAnsi="Times New Roman" w:cs="Times New Roman"/>
          <w:b/>
          <w:bCs/>
          <w:sz w:val="24"/>
          <w:szCs w:val="24"/>
        </w:rPr>
        <w:t xml:space="preserve"> na period od minimalno 12 mjeseci,</w:t>
      </w:r>
    </w:p>
    <w:p w:rsidR="002427A9" w:rsidRDefault="002427A9" w:rsidP="00342E81">
      <w:pPr>
        <w:pStyle w:val="ListParagraph"/>
        <w:numPr>
          <w:ilvl w:val="1"/>
          <w:numId w:val="1"/>
        </w:numPr>
        <w:jc w:val="both"/>
        <w:rPr>
          <w:rFonts w:ascii="Times New Roman" w:hAnsi="Times New Roman" w:cs="Times New Roman"/>
          <w:b/>
          <w:bCs/>
          <w:sz w:val="24"/>
          <w:szCs w:val="24"/>
        </w:rPr>
      </w:pPr>
      <w:r w:rsidRPr="00342E81">
        <w:rPr>
          <w:rFonts w:ascii="Times New Roman" w:hAnsi="Times New Roman" w:cs="Times New Roman"/>
          <w:b/>
          <w:bCs/>
          <w:sz w:val="24"/>
          <w:szCs w:val="24"/>
        </w:rPr>
        <w:t>Izjava o vjerodostojnosti opisa ponuđenog vozila i fotografija vozila koje je predmet ponude, ovjerena i potpisana od strane ponuđača</w:t>
      </w:r>
      <w:r w:rsidR="00466005">
        <w:rPr>
          <w:rFonts w:ascii="Times New Roman" w:hAnsi="Times New Roman" w:cs="Times New Roman"/>
          <w:b/>
          <w:bCs/>
          <w:sz w:val="24"/>
          <w:szCs w:val="24"/>
        </w:rPr>
        <w:t>,</w:t>
      </w:r>
    </w:p>
    <w:p w:rsidR="00466005" w:rsidRDefault="00460300" w:rsidP="00342E81">
      <w:pPr>
        <w:pStyle w:val="ListParagraph"/>
        <w:numPr>
          <w:ilvl w:val="1"/>
          <w:numId w:val="1"/>
        </w:numPr>
        <w:jc w:val="both"/>
        <w:rPr>
          <w:rFonts w:ascii="Times New Roman" w:hAnsi="Times New Roman" w:cs="Times New Roman"/>
          <w:b/>
          <w:bCs/>
          <w:sz w:val="24"/>
          <w:szCs w:val="24"/>
        </w:rPr>
      </w:pPr>
      <w:r>
        <w:rPr>
          <w:rFonts w:ascii="Times New Roman" w:hAnsi="Times New Roman" w:cs="Times New Roman"/>
          <w:b/>
          <w:bCs/>
          <w:sz w:val="24"/>
          <w:szCs w:val="24"/>
        </w:rPr>
        <w:t>D</w:t>
      </w:r>
      <w:r w:rsidR="00466005" w:rsidRPr="00466005">
        <w:rPr>
          <w:rFonts w:ascii="Times New Roman" w:hAnsi="Times New Roman" w:cs="Times New Roman"/>
          <w:b/>
          <w:bCs/>
          <w:sz w:val="24"/>
          <w:szCs w:val="24"/>
        </w:rPr>
        <w:t xml:space="preserve">okaz o pređenoj kilometraži (slika), </w:t>
      </w:r>
    </w:p>
    <w:p w:rsidR="00466005" w:rsidRPr="00342E81" w:rsidRDefault="00460300" w:rsidP="00342E81">
      <w:pPr>
        <w:pStyle w:val="ListParagraph"/>
        <w:numPr>
          <w:ilvl w:val="1"/>
          <w:numId w:val="1"/>
        </w:numPr>
        <w:jc w:val="both"/>
        <w:rPr>
          <w:rFonts w:ascii="Times New Roman" w:hAnsi="Times New Roman" w:cs="Times New Roman"/>
          <w:b/>
          <w:bCs/>
          <w:sz w:val="24"/>
          <w:szCs w:val="24"/>
        </w:rPr>
      </w:pPr>
      <w:r>
        <w:rPr>
          <w:rFonts w:ascii="Times New Roman" w:hAnsi="Times New Roman" w:cs="Times New Roman"/>
          <w:b/>
          <w:bCs/>
          <w:sz w:val="24"/>
          <w:szCs w:val="24"/>
        </w:rPr>
        <w:t>K</w:t>
      </w:r>
      <w:r w:rsidR="00466005" w:rsidRPr="00466005">
        <w:rPr>
          <w:rFonts w:ascii="Times New Roman" w:hAnsi="Times New Roman" w:cs="Times New Roman"/>
          <w:b/>
          <w:bCs/>
          <w:sz w:val="24"/>
          <w:szCs w:val="24"/>
        </w:rPr>
        <w:t>opij</w:t>
      </w:r>
      <w:r w:rsidR="00466005">
        <w:rPr>
          <w:rFonts w:ascii="Times New Roman" w:hAnsi="Times New Roman" w:cs="Times New Roman"/>
          <w:b/>
          <w:bCs/>
          <w:sz w:val="24"/>
          <w:szCs w:val="24"/>
        </w:rPr>
        <w:t>a</w:t>
      </w:r>
      <w:r w:rsidR="00466005" w:rsidRPr="00466005">
        <w:rPr>
          <w:rFonts w:ascii="Times New Roman" w:hAnsi="Times New Roman" w:cs="Times New Roman"/>
          <w:b/>
          <w:bCs/>
          <w:sz w:val="24"/>
          <w:szCs w:val="24"/>
        </w:rPr>
        <w:t xml:space="preserve"> saobraćajne dozvole kao dokaz vlasništva.</w:t>
      </w:r>
    </w:p>
    <w:p w:rsidR="002427A9" w:rsidRPr="00B94480" w:rsidRDefault="002427A9" w:rsidP="000443D8">
      <w:pPr>
        <w:jc w:val="both"/>
        <w:rPr>
          <w:rFonts w:ascii="Times New Roman" w:hAnsi="Times New Roman" w:cs="Times New Roman"/>
          <w:sz w:val="24"/>
          <w:szCs w:val="24"/>
        </w:rPr>
      </w:pPr>
    </w:p>
    <w:p w:rsidR="002427A9" w:rsidRPr="004F1146" w:rsidRDefault="002427A9" w:rsidP="000443D8">
      <w:pPr>
        <w:jc w:val="both"/>
        <w:rPr>
          <w:rFonts w:ascii="Times New Roman" w:hAnsi="Times New Roman" w:cs="Times New Roman"/>
          <w:b/>
          <w:bCs/>
          <w:sz w:val="24"/>
          <w:szCs w:val="24"/>
          <w:u w:val="single"/>
        </w:rPr>
      </w:pPr>
      <w:r w:rsidRPr="004F1146">
        <w:rPr>
          <w:rFonts w:ascii="Times New Roman" w:hAnsi="Times New Roman" w:cs="Times New Roman"/>
          <w:b/>
          <w:bCs/>
          <w:sz w:val="24"/>
          <w:szCs w:val="24"/>
          <w:u w:val="single"/>
        </w:rPr>
        <w:t>14. Način dostavljanja ponuda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Ponuda, bez obzira na način dostavljanja, mora biti zaprimljena u ugovornom organu, na adresi navedenoj u tenderskoj dokumentaciji, do datuma i vremena navedenog u obavještenju o nabavci i tenderskoj dokumentaciji. Sve ponude zaprimljene nakon tog vremena su neblagovremene i kao takve, neotvorene će biti vraćene ponuđaču.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Ponude se predaju na protokol ugovornog organa ili putem pošte, na adresu ugovornog organa, u zatvorenoj koverti na kojoj, na prednjoj strani koverte, treba biti navedeno:</w:t>
      </w:r>
    </w:p>
    <w:p w:rsidR="002427A9" w:rsidRPr="004F1146" w:rsidRDefault="007E1F3E" w:rsidP="004F1146">
      <w:pPr>
        <w:pStyle w:val="NoSpacing"/>
        <w:rPr>
          <w:rFonts w:ascii="Times New Roman" w:hAnsi="Times New Roman" w:cs="Times New Roman"/>
          <w:b/>
          <w:bCs/>
          <w:sz w:val="24"/>
          <w:szCs w:val="24"/>
        </w:rPr>
      </w:pPr>
      <w:r>
        <w:rPr>
          <w:rFonts w:ascii="Times New Roman" w:hAnsi="Times New Roman" w:cs="Times New Roman"/>
          <w:b/>
          <w:bCs/>
          <w:sz w:val="24"/>
          <w:szCs w:val="24"/>
        </w:rPr>
        <w:t>Gradski sportski savez Cazin</w:t>
      </w:r>
    </w:p>
    <w:p w:rsidR="002427A9" w:rsidRPr="004F1146" w:rsidRDefault="004F1146" w:rsidP="004F1146">
      <w:pPr>
        <w:pStyle w:val="NoSpacing"/>
        <w:rPr>
          <w:rFonts w:ascii="Times New Roman" w:hAnsi="Times New Roman" w:cs="Times New Roman"/>
          <w:b/>
          <w:bCs/>
          <w:sz w:val="24"/>
          <w:szCs w:val="24"/>
        </w:rPr>
      </w:pPr>
      <w:r w:rsidRPr="004F1146">
        <w:rPr>
          <w:rFonts w:ascii="Times New Roman" w:hAnsi="Times New Roman" w:cs="Times New Roman"/>
          <w:b/>
          <w:bCs/>
          <w:sz w:val="24"/>
          <w:szCs w:val="24"/>
        </w:rPr>
        <w:t xml:space="preserve">Ul. </w:t>
      </w:r>
      <w:r w:rsidR="001A7FF1">
        <w:rPr>
          <w:rFonts w:ascii="Times New Roman" w:hAnsi="Times New Roman" w:cs="Times New Roman"/>
          <w:b/>
          <w:bCs/>
          <w:sz w:val="24"/>
          <w:szCs w:val="24"/>
        </w:rPr>
        <w:t>Generala Izeta Nanića</w:t>
      </w:r>
      <w:r w:rsidR="002427A9" w:rsidRPr="004F1146">
        <w:rPr>
          <w:rFonts w:ascii="Times New Roman" w:hAnsi="Times New Roman" w:cs="Times New Roman"/>
          <w:b/>
          <w:bCs/>
          <w:sz w:val="24"/>
          <w:szCs w:val="24"/>
        </w:rPr>
        <w:t xml:space="preserve"> bb, 77220 Cazin</w:t>
      </w:r>
    </w:p>
    <w:p w:rsidR="002427A9" w:rsidRPr="004F1146" w:rsidRDefault="002427A9" w:rsidP="004F1146">
      <w:pPr>
        <w:pStyle w:val="NoSpacing"/>
        <w:rPr>
          <w:rFonts w:ascii="Times New Roman" w:hAnsi="Times New Roman" w:cs="Times New Roman"/>
          <w:b/>
          <w:bCs/>
          <w:sz w:val="24"/>
          <w:szCs w:val="24"/>
        </w:rPr>
      </w:pPr>
      <w:r w:rsidRPr="004F1146">
        <w:rPr>
          <w:rFonts w:ascii="Times New Roman" w:hAnsi="Times New Roman" w:cs="Times New Roman"/>
          <w:b/>
          <w:bCs/>
          <w:sz w:val="24"/>
          <w:szCs w:val="24"/>
        </w:rPr>
        <w:t xml:space="preserve">PONUDA ZA NABAVKU  ROBA- </w:t>
      </w:r>
      <w:r w:rsidR="007E1F3E">
        <w:rPr>
          <w:rFonts w:ascii="Times New Roman" w:hAnsi="Times New Roman" w:cs="Times New Roman"/>
          <w:b/>
          <w:bCs/>
          <w:sz w:val="24"/>
          <w:szCs w:val="24"/>
        </w:rPr>
        <w:t>AUTOBUS</w:t>
      </w:r>
    </w:p>
    <w:p w:rsidR="002427A9" w:rsidRPr="004F1146" w:rsidRDefault="002427A9" w:rsidP="004F1146">
      <w:pPr>
        <w:pStyle w:val="NoSpacing"/>
        <w:rPr>
          <w:rFonts w:ascii="Times New Roman" w:hAnsi="Times New Roman" w:cs="Times New Roman"/>
          <w:b/>
          <w:bCs/>
          <w:sz w:val="24"/>
          <w:szCs w:val="24"/>
        </w:rPr>
      </w:pPr>
      <w:r w:rsidRPr="004F1146">
        <w:rPr>
          <w:rFonts w:ascii="Times New Roman" w:hAnsi="Times New Roman" w:cs="Times New Roman"/>
          <w:b/>
          <w:bCs/>
          <w:sz w:val="24"/>
          <w:szCs w:val="24"/>
        </w:rPr>
        <w:t>„NE OTVARAJ“</w:t>
      </w:r>
    </w:p>
    <w:p w:rsidR="004F1146" w:rsidRDefault="004F1146"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Na zadnjoj strani koverte ponuđač je dužan da navede slijedeće: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Naziv i adresa ponuđača /grupe ponuđača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Ponuda se čvrsto uvezuje na način da se onemogući naknadno vađenje ili umetanje listova. Ako je ponuda izrađena u dva ili više dijelova, svaki dio se čvrsto uvezuje na način da se onemogući naknadno vađenje ili umetanje listova.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 skladu sa stavom Agencije za javne nabavke BiH pod čvrstim uvezom se podrazumijeva ponuda uvezana odnosno ukoričena u knjigu ili ponuda osigurana jamstvenikom. Pod čvrstim uvezom se ne podrazumjeva uvez „Spiralno“, ponuda dostavljena u plastičnoj fascikli ili sličan uvez koji omogućava nesmetano mijenjanje stranica ponude. U slučaju da ponuđač uveže ponudu na navedeni način uvez mora biti dodatno osiguran jamstvenikom.</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 Dijelove ponude kao što su uzorci, katalozi, mediji za pohranjivanje podataka i sl. koji ne mogu biti uvezani ponuđač obilježava nazivom i navodi u sadržaju ponude kao dio ponude.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lastRenderedPageBreak/>
        <w:t>Stranice ponude se označavaju brojem na način da je vidljiv redni broj stranice. Kada je ponuda izrađena od više dijelova, stranice se označavaju na način da svaki slijedeći dio započinje rednim brojem kojim se nastavlja redni broj stranice kojim završava prethodni dio. Garancija kao dio ponude se ne numeriše. Ako sadrži štampanu literaturu, brošure, kataloge koji imaju originalno numerisane brojeve, onda se ti dijelovi ponude ne numerišu dodatno.</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Ponuda neće biti odbačena ukoliko su listovi ponude numerisani na način da je obezbjeđen kontinuitet numerisanja, te će se smatrati manjim odstupanjem koje ne mijenja, niti se bitno udaljava od karakteristika, uslova i drugih zahtjeva utvrđenih u obavještenju o nabavci i tenderskoj dokumentaciji.</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Ugovorni organ od ponuđača zahtjeva i kopiju ponude, ona se dostavlja zajedno s originalnom ponudom. U tom slučaju se jasno naznačava »original « i »kopija « ponude. U slučaju razlika između originala i kopije ponude, vjerodostojan je original ponude.</w:t>
      </w:r>
    </w:p>
    <w:p w:rsidR="002427A9" w:rsidRPr="004F1146" w:rsidRDefault="002427A9" w:rsidP="000443D8">
      <w:pPr>
        <w:jc w:val="both"/>
        <w:rPr>
          <w:rFonts w:ascii="Times New Roman" w:hAnsi="Times New Roman" w:cs="Times New Roman"/>
          <w:b/>
          <w:bCs/>
          <w:sz w:val="24"/>
          <w:szCs w:val="24"/>
          <w:u w:val="single"/>
        </w:rPr>
      </w:pPr>
      <w:r w:rsidRPr="004F1146">
        <w:rPr>
          <w:rFonts w:ascii="Times New Roman" w:hAnsi="Times New Roman" w:cs="Times New Roman"/>
          <w:b/>
          <w:bCs/>
          <w:sz w:val="24"/>
          <w:szCs w:val="24"/>
          <w:u w:val="single"/>
        </w:rPr>
        <w:t>15. Dopuštenost dostave alternatvnih ponuda</w:t>
      </w:r>
      <w:r w:rsidRPr="004F1146">
        <w:rPr>
          <w:rFonts w:ascii="Times New Roman" w:hAnsi="Times New Roman" w:cs="Times New Roman"/>
          <w:b/>
          <w:bCs/>
          <w:sz w:val="24"/>
          <w:szCs w:val="24"/>
        </w:rPr>
        <w:t>:  NE</w:t>
      </w:r>
    </w:p>
    <w:p w:rsidR="002427A9" w:rsidRPr="004F1146" w:rsidRDefault="002427A9" w:rsidP="000443D8">
      <w:pPr>
        <w:jc w:val="both"/>
        <w:rPr>
          <w:rFonts w:ascii="Times New Roman" w:hAnsi="Times New Roman" w:cs="Times New Roman"/>
          <w:b/>
          <w:bCs/>
          <w:sz w:val="24"/>
          <w:szCs w:val="24"/>
          <w:u w:val="single"/>
        </w:rPr>
      </w:pPr>
      <w:r w:rsidRPr="004F1146">
        <w:rPr>
          <w:rFonts w:ascii="Times New Roman" w:hAnsi="Times New Roman" w:cs="Times New Roman"/>
          <w:b/>
          <w:bCs/>
          <w:sz w:val="24"/>
          <w:szCs w:val="24"/>
          <w:u w:val="single"/>
        </w:rPr>
        <w:t xml:space="preserve">16. Obrazac za cijenu ponude – Prilog 2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Obrazac za cijenu ponude koji je dat kao PRILOG 2, se priprema u skladu sa zahtjevima iz tenderske dokumentacije i čini sastavni dio tenderske dokumentacije.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Ponuđači su dužni dostaviti popunjen obrazac za cijenu ponude u skladu sa svim zahtjevima koji su definisani, za sve stavke koje su sadržane u obrascu. U slučaju da ponuđač propusti popuniti obrazac u skladu sa postavljenim zahtjevima, za sve stavke koje su navedene, njegova ponuda će biti odbačena.  </w:t>
      </w:r>
    </w:p>
    <w:p w:rsidR="002427A9"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Ukoliko Obrazac za cijenu ponude sadrži više stavki, ponuđač je dužan dati ponudu za sve stavke, vodeći pri tome računa da ukupan zbir cijena svih stavki u obascu ne može biti 0. </w:t>
      </w:r>
    </w:p>
    <w:p w:rsidR="002427A9" w:rsidRPr="004F1146" w:rsidRDefault="002427A9" w:rsidP="000443D8">
      <w:pPr>
        <w:jc w:val="both"/>
        <w:rPr>
          <w:rFonts w:ascii="Times New Roman" w:hAnsi="Times New Roman" w:cs="Times New Roman"/>
          <w:b/>
          <w:bCs/>
          <w:sz w:val="24"/>
          <w:szCs w:val="24"/>
          <w:u w:val="single"/>
        </w:rPr>
      </w:pPr>
      <w:r w:rsidRPr="004F1146">
        <w:rPr>
          <w:rFonts w:ascii="Times New Roman" w:hAnsi="Times New Roman" w:cs="Times New Roman"/>
          <w:b/>
          <w:bCs/>
          <w:sz w:val="24"/>
          <w:szCs w:val="24"/>
          <w:u w:val="single"/>
        </w:rPr>
        <w:t xml:space="preserve"> 17. Valuta i način određivanja cijene ponude</w:t>
      </w:r>
    </w:p>
    <w:p w:rsidR="002427A9" w:rsidRPr="00DF00F1" w:rsidRDefault="002427A9" w:rsidP="00DF00F1">
      <w:pPr>
        <w:pStyle w:val="NoSpacing"/>
        <w:jc w:val="both"/>
        <w:rPr>
          <w:rFonts w:ascii="Times New Roman" w:hAnsi="Times New Roman" w:cs="Times New Roman"/>
          <w:sz w:val="24"/>
          <w:szCs w:val="24"/>
        </w:rPr>
      </w:pPr>
      <w:r w:rsidRPr="00DF00F1">
        <w:rPr>
          <w:rFonts w:ascii="Times New Roman" w:hAnsi="Times New Roman" w:cs="Times New Roman"/>
          <w:sz w:val="24"/>
          <w:szCs w:val="24"/>
        </w:rPr>
        <w:t>Ponuđač izražava cijenu ponude u konvertibilnim markama (KM).</w:t>
      </w:r>
    </w:p>
    <w:p w:rsidR="002427A9" w:rsidRPr="00DF00F1" w:rsidRDefault="002427A9" w:rsidP="00DF00F1">
      <w:pPr>
        <w:pStyle w:val="NoSpacing"/>
        <w:jc w:val="both"/>
        <w:rPr>
          <w:rFonts w:ascii="Times New Roman" w:hAnsi="Times New Roman" w:cs="Times New Roman"/>
          <w:sz w:val="24"/>
          <w:szCs w:val="24"/>
        </w:rPr>
      </w:pPr>
      <w:r w:rsidRPr="00DF00F1">
        <w:rPr>
          <w:rFonts w:ascii="Times New Roman" w:hAnsi="Times New Roman" w:cs="Times New Roman"/>
          <w:sz w:val="24"/>
          <w:szCs w:val="24"/>
        </w:rPr>
        <w:t xml:space="preserve">Cijena ponude piše se brojevima i slovima. U slučaju neslaganja iznosa upisanih brojčano i slovima, prednost se daje iznosu upisanom slovima. </w:t>
      </w:r>
    </w:p>
    <w:p w:rsidR="00DF00F1" w:rsidRPr="00DF00F1" w:rsidRDefault="002427A9" w:rsidP="00DF00F1">
      <w:pPr>
        <w:pStyle w:val="NoSpacing"/>
        <w:jc w:val="both"/>
        <w:rPr>
          <w:rFonts w:ascii="Times New Roman" w:hAnsi="Times New Roman" w:cs="Times New Roman"/>
          <w:sz w:val="24"/>
          <w:szCs w:val="24"/>
        </w:rPr>
      </w:pPr>
      <w:r w:rsidRPr="00DF00F1">
        <w:rPr>
          <w:rFonts w:ascii="Times New Roman" w:hAnsi="Times New Roman" w:cs="Times New Roman"/>
          <w:sz w:val="24"/>
          <w:szCs w:val="24"/>
        </w:rPr>
        <w:t>U cijeni ponude se obavezno navodi cijena ponude (</w:t>
      </w:r>
      <w:r w:rsidR="00827683">
        <w:rPr>
          <w:rFonts w:ascii="Times New Roman" w:hAnsi="Times New Roman" w:cs="Times New Roman"/>
          <w:sz w:val="24"/>
          <w:szCs w:val="24"/>
        </w:rPr>
        <w:t>sa</w:t>
      </w:r>
      <w:r w:rsidRPr="00DF00F1">
        <w:rPr>
          <w:rFonts w:ascii="Times New Roman" w:hAnsi="Times New Roman" w:cs="Times New Roman"/>
          <w:sz w:val="24"/>
          <w:szCs w:val="24"/>
        </w:rPr>
        <w:t xml:space="preserve"> PDV-</w:t>
      </w:r>
      <w:r w:rsidR="00827683">
        <w:rPr>
          <w:rFonts w:ascii="Times New Roman" w:hAnsi="Times New Roman" w:cs="Times New Roman"/>
          <w:sz w:val="24"/>
          <w:szCs w:val="24"/>
        </w:rPr>
        <w:t>om</w:t>
      </w:r>
      <w:r w:rsidRPr="00DF00F1">
        <w:rPr>
          <w:rFonts w:ascii="Times New Roman" w:hAnsi="Times New Roman" w:cs="Times New Roman"/>
          <w:sz w:val="24"/>
          <w:szCs w:val="24"/>
        </w:rPr>
        <w:t>), ponuđeni popust i na kraju cijena ponude sa uključenim popustom (</w:t>
      </w:r>
      <w:r w:rsidR="00827683">
        <w:rPr>
          <w:rFonts w:ascii="Times New Roman" w:hAnsi="Times New Roman" w:cs="Times New Roman"/>
          <w:sz w:val="24"/>
          <w:szCs w:val="24"/>
        </w:rPr>
        <w:t>sa</w:t>
      </w:r>
      <w:r w:rsidRPr="00DF00F1">
        <w:rPr>
          <w:rFonts w:ascii="Times New Roman" w:hAnsi="Times New Roman" w:cs="Times New Roman"/>
          <w:sz w:val="24"/>
          <w:szCs w:val="24"/>
        </w:rPr>
        <w:t xml:space="preserve"> PDV-</w:t>
      </w:r>
      <w:r w:rsidR="00D15694">
        <w:rPr>
          <w:rFonts w:ascii="Times New Roman" w:hAnsi="Times New Roman" w:cs="Times New Roman"/>
          <w:sz w:val="24"/>
          <w:szCs w:val="24"/>
        </w:rPr>
        <w:t>om</w:t>
      </w:r>
      <w:r w:rsidRPr="00DF00F1">
        <w:rPr>
          <w:rFonts w:ascii="Times New Roman" w:hAnsi="Times New Roman" w:cs="Times New Roman"/>
          <w:sz w:val="24"/>
          <w:szCs w:val="24"/>
        </w:rPr>
        <w:t>).</w:t>
      </w:r>
    </w:p>
    <w:p w:rsidR="00DF00F1" w:rsidRPr="00DF00F1" w:rsidRDefault="002427A9" w:rsidP="00DF00F1">
      <w:pPr>
        <w:pStyle w:val="NoSpacing"/>
        <w:jc w:val="both"/>
        <w:rPr>
          <w:rFonts w:ascii="Times New Roman" w:hAnsi="Times New Roman" w:cs="Times New Roman"/>
          <w:sz w:val="24"/>
          <w:szCs w:val="24"/>
        </w:rPr>
      </w:pPr>
      <w:r w:rsidRPr="00DF00F1">
        <w:rPr>
          <w:rFonts w:ascii="Times New Roman" w:hAnsi="Times New Roman" w:cs="Times New Roman"/>
          <w:sz w:val="24"/>
          <w:szCs w:val="24"/>
        </w:rPr>
        <w:t xml:space="preserve"> U cijenu ponude moraju biti uračunati svi troškovi, a naročito:</w:t>
      </w:r>
    </w:p>
    <w:p w:rsidR="002427A9" w:rsidRPr="00DF00F1" w:rsidRDefault="002427A9" w:rsidP="00DF00F1">
      <w:pPr>
        <w:pStyle w:val="NoSpacing"/>
        <w:numPr>
          <w:ilvl w:val="0"/>
          <w:numId w:val="3"/>
        </w:numPr>
        <w:jc w:val="both"/>
        <w:rPr>
          <w:rFonts w:ascii="Times New Roman" w:hAnsi="Times New Roman" w:cs="Times New Roman"/>
          <w:sz w:val="24"/>
          <w:szCs w:val="24"/>
        </w:rPr>
      </w:pPr>
      <w:r w:rsidRPr="00DF00F1">
        <w:rPr>
          <w:rFonts w:ascii="Times New Roman" w:hAnsi="Times New Roman" w:cs="Times New Roman"/>
          <w:sz w:val="24"/>
          <w:szCs w:val="24"/>
        </w:rPr>
        <w:t>sve carinske obaveze, špediterske usluge i ostale troškove vezano za uvoz i stavljanje u promet</w:t>
      </w:r>
    </w:p>
    <w:p w:rsidR="002427A9" w:rsidRPr="00DF00F1" w:rsidRDefault="002427A9" w:rsidP="00DF00F1">
      <w:pPr>
        <w:pStyle w:val="NoSpacing"/>
        <w:numPr>
          <w:ilvl w:val="0"/>
          <w:numId w:val="3"/>
        </w:numPr>
        <w:jc w:val="both"/>
        <w:rPr>
          <w:rFonts w:ascii="Times New Roman" w:hAnsi="Times New Roman" w:cs="Times New Roman"/>
          <w:sz w:val="24"/>
          <w:szCs w:val="24"/>
        </w:rPr>
      </w:pPr>
      <w:r w:rsidRPr="00DF00F1">
        <w:rPr>
          <w:rFonts w:ascii="Times New Roman" w:hAnsi="Times New Roman" w:cs="Times New Roman"/>
          <w:sz w:val="24"/>
          <w:szCs w:val="24"/>
        </w:rPr>
        <w:t>cijenu prijevoza;</w:t>
      </w:r>
    </w:p>
    <w:p w:rsidR="002427A9" w:rsidRPr="00DF00F1" w:rsidRDefault="002427A9" w:rsidP="00DF00F1">
      <w:pPr>
        <w:pStyle w:val="NoSpacing"/>
        <w:numPr>
          <w:ilvl w:val="0"/>
          <w:numId w:val="3"/>
        </w:numPr>
        <w:jc w:val="both"/>
        <w:rPr>
          <w:rFonts w:ascii="Times New Roman" w:hAnsi="Times New Roman" w:cs="Times New Roman"/>
          <w:sz w:val="24"/>
          <w:szCs w:val="24"/>
        </w:rPr>
      </w:pPr>
      <w:r w:rsidRPr="00DF00F1">
        <w:rPr>
          <w:rFonts w:ascii="Times New Roman" w:hAnsi="Times New Roman" w:cs="Times New Roman"/>
          <w:sz w:val="24"/>
          <w:szCs w:val="24"/>
        </w:rPr>
        <w:t>osiguranje;</w:t>
      </w:r>
    </w:p>
    <w:p w:rsidR="002427A9" w:rsidRPr="00DF00F1" w:rsidRDefault="002427A9" w:rsidP="00DF00F1">
      <w:pPr>
        <w:pStyle w:val="NoSpacing"/>
        <w:numPr>
          <w:ilvl w:val="0"/>
          <w:numId w:val="3"/>
        </w:numPr>
        <w:jc w:val="both"/>
        <w:rPr>
          <w:rFonts w:ascii="Times New Roman" w:hAnsi="Times New Roman" w:cs="Times New Roman"/>
          <w:sz w:val="24"/>
          <w:szCs w:val="24"/>
        </w:rPr>
      </w:pPr>
      <w:r w:rsidRPr="00DF00F1">
        <w:rPr>
          <w:rFonts w:ascii="Times New Roman" w:hAnsi="Times New Roman" w:cs="Times New Roman"/>
          <w:sz w:val="24"/>
          <w:szCs w:val="24"/>
        </w:rPr>
        <w:t xml:space="preserve">cijenu popratnih (dodatnih) usluga,  </w:t>
      </w:r>
    </w:p>
    <w:p w:rsidR="002427A9" w:rsidRPr="00DF00F1" w:rsidRDefault="002427A9" w:rsidP="00DF00F1">
      <w:pPr>
        <w:pStyle w:val="NoSpacing"/>
        <w:numPr>
          <w:ilvl w:val="0"/>
          <w:numId w:val="3"/>
        </w:numPr>
        <w:jc w:val="both"/>
        <w:rPr>
          <w:rFonts w:ascii="Times New Roman" w:hAnsi="Times New Roman" w:cs="Times New Roman"/>
          <w:sz w:val="24"/>
          <w:szCs w:val="24"/>
        </w:rPr>
      </w:pPr>
      <w:r w:rsidRPr="00DF00F1">
        <w:rPr>
          <w:rFonts w:ascii="Times New Roman" w:hAnsi="Times New Roman" w:cs="Times New Roman"/>
          <w:sz w:val="24"/>
          <w:szCs w:val="24"/>
        </w:rPr>
        <w:t>drugi troškovi neophodni za isporuku roba, pružanje usluga i izvođenje radova</w:t>
      </w:r>
    </w:p>
    <w:p w:rsidR="002427A9" w:rsidRPr="00DF00F1" w:rsidRDefault="002427A9" w:rsidP="00DF00F1">
      <w:pPr>
        <w:pStyle w:val="NoSpacing"/>
        <w:jc w:val="both"/>
        <w:rPr>
          <w:rFonts w:ascii="Times New Roman" w:hAnsi="Times New Roman" w:cs="Times New Roman"/>
          <w:sz w:val="24"/>
          <w:szCs w:val="24"/>
        </w:rPr>
      </w:pPr>
      <w:r w:rsidRPr="00DF00F1">
        <w:rPr>
          <w:rFonts w:ascii="Times New Roman" w:hAnsi="Times New Roman" w:cs="Times New Roman"/>
          <w:sz w:val="24"/>
          <w:szCs w:val="24"/>
        </w:rPr>
        <w:t>odnosno ugovorni organ ne smije imati nikakve dodatne troškove osim onih koji su navedeni u obrascu za cijenu ponude.</w:t>
      </w:r>
    </w:p>
    <w:p w:rsidR="002427A9" w:rsidRPr="00DF00F1" w:rsidRDefault="002427A9" w:rsidP="00DF00F1">
      <w:pPr>
        <w:pStyle w:val="NoSpacing"/>
        <w:jc w:val="both"/>
        <w:rPr>
          <w:rFonts w:ascii="Times New Roman" w:hAnsi="Times New Roman" w:cs="Times New Roman"/>
          <w:sz w:val="24"/>
          <w:szCs w:val="24"/>
        </w:rPr>
      </w:pPr>
      <w:r w:rsidRPr="00DF00F1">
        <w:rPr>
          <w:rFonts w:ascii="Times New Roman" w:hAnsi="Times New Roman" w:cs="Times New Roman"/>
          <w:sz w:val="24"/>
          <w:szCs w:val="24"/>
        </w:rPr>
        <w:t xml:space="preserve">Ponuđač se obavezuje na nepromjenljivost ponuđenih cijena tokom cijelog ugovornog perioda. </w:t>
      </w:r>
    </w:p>
    <w:p w:rsidR="002427A9" w:rsidRPr="00DF00F1" w:rsidRDefault="002427A9" w:rsidP="00DF00F1">
      <w:pPr>
        <w:pStyle w:val="NoSpacing"/>
        <w:jc w:val="both"/>
        <w:rPr>
          <w:rFonts w:ascii="Times New Roman" w:hAnsi="Times New Roman" w:cs="Times New Roman"/>
          <w:sz w:val="24"/>
          <w:szCs w:val="24"/>
        </w:rPr>
      </w:pPr>
      <w:r w:rsidRPr="00DF00F1">
        <w:rPr>
          <w:rFonts w:ascii="Times New Roman" w:hAnsi="Times New Roman" w:cs="Times New Roman"/>
          <w:sz w:val="24"/>
          <w:szCs w:val="24"/>
        </w:rPr>
        <w:t xml:space="preserve">Ukoliko ponuđač ne iskaže popust na način da je posebno iskazan u obrascu za cijenu, smatrat će se da nije ponudio popust. </w:t>
      </w:r>
    </w:p>
    <w:p w:rsidR="002427A9" w:rsidRPr="00DF00F1" w:rsidRDefault="002427A9" w:rsidP="00DF00F1">
      <w:pPr>
        <w:pStyle w:val="NoSpacing"/>
        <w:rPr>
          <w:rFonts w:ascii="Times New Roman" w:hAnsi="Times New Roman" w:cs="Times New Roman"/>
          <w:sz w:val="24"/>
          <w:szCs w:val="24"/>
        </w:rPr>
      </w:pPr>
      <w:r w:rsidRPr="00DF00F1">
        <w:rPr>
          <w:rFonts w:ascii="Times New Roman" w:hAnsi="Times New Roman" w:cs="Times New Roman"/>
          <w:sz w:val="24"/>
          <w:szCs w:val="24"/>
        </w:rPr>
        <w:t>U slučaju eventualnog popusta, popust se ravnomjerno raspoređuje na sve ponuđene jedinične cijene iz specifikacije – PRILOG 2.</w:t>
      </w:r>
    </w:p>
    <w:p w:rsidR="002427A9" w:rsidRPr="00DF00F1" w:rsidRDefault="002427A9" w:rsidP="00DF00F1">
      <w:pPr>
        <w:pStyle w:val="NoSpacing"/>
        <w:rPr>
          <w:rFonts w:ascii="Times New Roman" w:hAnsi="Times New Roman" w:cs="Times New Roman"/>
          <w:sz w:val="24"/>
          <w:szCs w:val="24"/>
        </w:rPr>
      </w:pPr>
      <w:r w:rsidRPr="00DF00F1">
        <w:rPr>
          <w:rFonts w:ascii="Times New Roman" w:hAnsi="Times New Roman" w:cs="Times New Roman"/>
          <w:sz w:val="24"/>
          <w:szCs w:val="24"/>
        </w:rPr>
        <w:lastRenderedPageBreak/>
        <w:t>Ako se radi o grupi ponuđača, obrazac za dostavljanje ponude sadrži podatke za svakog člana grupe ponuđača, uz obaveznu naznaku člana grupe ponuđača koji je ovlašten za komunikaciju s ugovornim organom.</w:t>
      </w:r>
    </w:p>
    <w:p w:rsidR="00A67847" w:rsidRDefault="00A67847" w:rsidP="000443D8">
      <w:pPr>
        <w:jc w:val="both"/>
        <w:rPr>
          <w:rFonts w:ascii="Times New Roman" w:hAnsi="Times New Roman" w:cs="Times New Roman"/>
          <w:b/>
          <w:bCs/>
          <w:sz w:val="24"/>
          <w:szCs w:val="24"/>
          <w:u w:val="single"/>
        </w:rPr>
      </w:pPr>
    </w:p>
    <w:p w:rsidR="002427A9" w:rsidRPr="00240BCB" w:rsidRDefault="002427A9" w:rsidP="000443D8">
      <w:pPr>
        <w:jc w:val="both"/>
        <w:rPr>
          <w:rFonts w:ascii="Times New Roman" w:hAnsi="Times New Roman" w:cs="Times New Roman"/>
          <w:b/>
          <w:bCs/>
          <w:sz w:val="24"/>
          <w:szCs w:val="24"/>
          <w:u w:val="single"/>
        </w:rPr>
      </w:pPr>
      <w:r w:rsidRPr="00240BCB">
        <w:rPr>
          <w:rFonts w:ascii="Times New Roman" w:hAnsi="Times New Roman" w:cs="Times New Roman"/>
          <w:b/>
          <w:bCs/>
          <w:sz w:val="24"/>
          <w:szCs w:val="24"/>
          <w:u w:val="single"/>
        </w:rPr>
        <w:t>18. Kriterij za dodjelu ugovora:  najniža cijena</w:t>
      </w:r>
    </w:p>
    <w:p w:rsidR="00A67847" w:rsidRDefault="00A67847" w:rsidP="000443D8">
      <w:pPr>
        <w:jc w:val="both"/>
        <w:rPr>
          <w:rFonts w:ascii="Times New Roman" w:hAnsi="Times New Roman" w:cs="Times New Roman"/>
          <w:b/>
          <w:bCs/>
          <w:sz w:val="24"/>
          <w:szCs w:val="24"/>
          <w:u w:val="single"/>
        </w:rPr>
      </w:pPr>
    </w:p>
    <w:p w:rsidR="002427A9" w:rsidRPr="00240BCB" w:rsidRDefault="002427A9" w:rsidP="000443D8">
      <w:pPr>
        <w:jc w:val="both"/>
        <w:rPr>
          <w:rFonts w:ascii="Times New Roman" w:hAnsi="Times New Roman" w:cs="Times New Roman"/>
          <w:b/>
          <w:bCs/>
          <w:sz w:val="24"/>
          <w:szCs w:val="24"/>
          <w:u w:val="single"/>
        </w:rPr>
      </w:pPr>
      <w:r w:rsidRPr="00240BCB">
        <w:rPr>
          <w:rFonts w:ascii="Times New Roman" w:hAnsi="Times New Roman" w:cs="Times New Roman"/>
          <w:b/>
          <w:bCs/>
          <w:sz w:val="24"/>
          <w:szCs w:val="24"/>
          <w:u w:val="single"/>
        </w:rPr>
        <w:t xml:space="preserve">19. Jezik i pismo ponude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Ponuda se dostavlja na jednom od službenih jezika u Bosni i Hercegovini, na latiničnom ili ćirilićnom pismu. Sva ostala dokumentacija uz ponudu mora biti na jednom od službenih jezika u Bosni i Hercegovini.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Izuzetno dio popratne dokumentacije (atesti materijala i sl.) može biti i na drugom jeziku, ali  u tom slučaju obavezno prilaže i prevod ovlaštenog sudskog tumača za jezik sa kojeg je prevod izvršen.</w:t>
      </w:r>
    </w:p>
    <w:p w:rsidR="002427A9"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Ugovorni organ može u tenderskoj dokumentaciji tražiti da se dijelovi propratne dokumentacije (koji su u direktnoj vezi sa predmetom nabavke, osobinama predmeta nabavke, garancijama na predmet nabavke i sl.) mogu prevesti na jedan od službenih jezika u Bosni i Hercegovini. U tom slučaju se obavezno prilaže i prevod ovlaštenog sudskog tumača za jezik sa kojeg je prevod izvršen za dijelove propratne dokumentacije.</w:t>
      </w:r>
    </w:p>
    <w:p w:rsidR="00A67847" w:rsidRPr="00B94480" w:rsidRDefault="00A67847" w:rsidP="000443D8">
      <w:pPr>
        <w:jc w:val="both"/>
        <w:rPr>
          <w:rFonts w:ascii="Times New Roman" w:hAnsi="Times New Roman" w:cs="Times New Roman"/>
          <w:sz w:val="24"/>
          <w:szCs w:val="24"/>
        </w:rPr>
      </w:pPr>
    </w:p>
    <w:p w:rsidR="002427A9" w:rsidRPr="00240BCB" w:rsidRDefault="002427A9" w:rsidP="000443D8">
      <w:pPr>
        <w:jc w:val="both"/>
        <w:rPr>
          <w:rFonts w:ascii="Times New Roman" w:hAnsi="Times New Roman" w:cs="Times New Roman"/>
          <w:b/>
          <w:bCs/>
          <w:sz w:val="24"/>
          <w:szCs w:val="24"/>
          <w:u w:val="single"/>
        </w:rPr>
      </w:pPr>
      <w:r w:rsidRPr="00240BCB">
        <w:rPr>
          <w:rFonts w:ascii="Times New Roman" w:hAnsi="Times New Roman" w:cs="Times New Roman"/>
          <w:b/>
          <w:bCs/>
          <w:sz w:val="24"/>
          <w:szCs w:val="24"/>
          <w:u w:val="single"/>
        </w:rPr>
        <w:t xml:space="preserve">19.a Preferencijalni tretman domaćeg </w:t>
      </w:r>
    </w:p>
    <w:p w:rsidR="008A7C1B" w:rsidRPr="00B94480" w:rsidRDefault="008A7C1B" w:rsidP="008A7C1B">
      <w:pPr>
        <w:jc w:val="both"/>
        <w:rPr>
          <w:rFonts w:ascii="Times New Roman" w:hAnsi="Times New Roman" w:cs="Times New Roman"/>
          <w:sz w:val="24"/>
          <w:szCs w:val="24"/>
        </w:rPr>
      </w:pPr>
      <w:r w:rsidRPr="00B94480">
        <w:rPr>
          <w:rFonts w:ascii="Times New Roman" w:hAnsi="Times New Roman" w:cs="Times New Roman"/>
          <w:sz w:val="24"/>
          <w:szCs w:val="24"/>
        </w:rPr>
        <w:t>Ugovorni organ obavezno primjenjuje preferencijalni tretman domaćeg u skladu sa Odlukom o obaveznoj primjeni preferencijalnog tretmana domaćeg</w:t>
      </w:r>
      <w:r>
        <w:rPr>
          <w:rFonts w:ascii="Times New Roman" w:hAnsi="Times New Roman" w:cs="Times New Roman"/>
          <w:sz w:val="24"/>
          <w:szCs w:val="24"/>
        </w:rPr>
        <w:t>.</w:t>
      </w:r>
    </w:p>
    <w:p w:rsidR="008A7C1B" w:rsidRPr="00B94480" w:rsidRDefault="008A7C1B" w:rsidP="008A7C1B">
      <w:pPr>
        <w:jc w:val="both"/>
        <w:rPr>
          <w:rFonts w:ascii="Times New Roman" w:hAnsi="Times New Roman" w:cs="Times New Roman"/>
          <w:sz w:val="24"/>
          <w:szCs w:val="24"/>
        </w:rPr>
      </w:pPr>
      <w:r w:rsidRPr="00B94480">
        <w:rPr>
          <w:rFonts w:ascii="Times New Roman" w:hAnsi="Times New Roman" w:cs="Times New Roman"/>
          <w:sz w:val="24"/>
          <w:szCs w:val="24"/>
        </w:rPr>
        <w:t xml:space="preserve">Preferencijalni tretman cijena će se primjenjivati samo u svrhu poređenja ponuda prilikom ocjene ponuda. </w:t>
      </w:r>
    </w:p>
    <w:p w:rsidR="008A7C1B" w:rsidRPr="00CA04F9" w:rsidRDefault="008A7C1B" w:rsidP="008A7C1B">
      <w:pPr>
        <w:jc w:val="both"/>
        <w:rPr>
          <w:rFonts w:ascii="Times New Roman" w:hAnsi="Times New Roman" w:cs="Times New Roman"/>
          <w:sz w:val="24"/>
          <w:szCs w:val="24"/>
        </w:rPr>
      </w:pPr>
      <w:r w:rsidRPr="00CA04F9">
        <w:rPr>
          <w:rFonts w:ascii="Times New Roman" w:hAnsi="Times New Roman" w:cs="Times New Roman"/>
          <w:sz w:val="24"/>
          <w:szCs w:val="24"/>
        </w:rPr>
        <w:t>Prilikom obračuna cijena ponuda, u svrhu poređenja ponuda, ugovorni organ će umanjiti cijene domaćih ponuda za preferencijalni faktor od:</w:t>
      </w:r>
    </w:p>
    <w:p w:rsidR="008A7C1B" w:rsidRPr="00CA04F9" w:rsidRDefault="008A7C1B" w:rsidP="008A7C1B">
      <w:pPr>
        <w:jc w:val="both"/>
        <w:rPr>
          <w:rFonts w:ascii="Times New Roman" w:hAnsi="Times New Roman" w:cs="Times New Roman"/>
          <w:b/>
          <w:bCs/>
          <w:sz w:val="24"/>
          <w:szCs w:val="24"/>
        </w:rPr>
      </w:pPr>
      <w:r w:rsidRPr="00CA04F9">
        <w:rPr>
          <w:rFonts w:ascii="Times New Roman" w:hAnsi="Times New Roman" w:cs="Times New Roman"/>
          <w:sz w:val="24"/>
          <w:szCs w:val="24"/>
        </w:rPr>
        <w:t xml:space="preserve">●   </w:t>
      </w:r>
      <w:r w:rsidRPr="00CA04F9">
        <w:rPr>
          <w:rFonts w:ascii="Times New Roman" w:hAnsi="Times New Roman" w:cs="Times New Roman"/>
          <w:b/>
          <w:bCs/>
          <w:sz w:val="24"/>
          <w:szCs w:val="24"/>
        </w:rPr>
        <w:t>5% u postupcima javnih nabavki kod kojih je objavljeno obavještenje o nabavci ili upućen poziv kandidatima/ponuđačima za postupke koji nemaju obavještenje o nabavci u 2019. i do 1.6.2020. godine.</w:t>
      </w:r>
    </w:p>
    <w:p w:rsidR="008A7C1B" w:rsidRPr="00CA04F9" w:rsidRDefault="008A7C1B" w:rsidP="008A7C1B">
      <w:pPr>
        <w:jc w:val="both"/>
        <w:rPr>
          <w:rFonts w:ascii="Times New Roman" w:hAnsi="Times New Roman" w:cs="Times New Roman"/>
          <w:sz w:val="24"/>
          <w:szCs w:val="24"/>
        </w:rPr>
      </w:pPr>
      <w:r w:rsidRPr="00CA04F9">
        <w:rPr>
          <w:rFonts w:ascii="Times New Roman" w:hAnsi="Times New Roman" w:cs="Times New Roman"/>
          <w:sz w:val="24"/>
          <w:szCs w:val="24"/>
        </w:rPr>
        <w:t xml:space="preserve">Domaće ponude su ponude koje podnose pravna ili fizička lica sa sjedištem u BiH i koja su registrirana u skladu sa zakonima u BiH i kod kojih: u slučaju ugovora o javnim nabavkama roba najmanje 50% ukupne vrijednosti od ponuđenih roba imaju porijeklo iz BiH. </w:t>
      </w:r>
    </w:p>
    <w:p w:rsidR="008A7C1B" w:rsidRPr="00CA04F9" w:rsidRDefault="008A7C1B" w:rsidP="008A7C1B">
      <w:pPr>
        <w:jc w:val="both"/>
        <w:rPr>
          <w:rFonts w:ascii="Times New Roman" w:hAnsi="Times New Roman" w:cs="Times New Roman"/>
          <w:sz w:val="24"/>
          <w:szCs w:val="24"/>
        </w:rPr>
      </w:pPr>
      <w:r w:rsidRPr="00CA04F9">
        <w:rPr>
          <w:rFonts w:ascii="Times New Roman" w:hAnsi="Times New Roman" w:cs="Times New Roman"/>
          <w:sz w:val="24"/>
          <w:szCs w:val="24"/>
        </w:rPr>
        <w:t xml:space="preserve">Domaćom ponudom smatra se i ponuda koju podnosi grupa ponuđača koju čine pravna ili fizička lica sa sjedištem u državama potpisnicama CEFTE i koja su registrovana u skladu sa zakonima u državama potpisnicama CEFTE i najmanje jedno pravno ili fizičko lice sa sjedištem u BiH koje je registrovano u skladu sa zakonima u BiH i kod kojih najmanje 50% ukupne vrijednosti od ponuđenih roba ima porijeklo iz BiH. </w:t>
      </w:r>
    </w:p>
    <w:p w:rsidR="008A7C1B" w:rsidRPr="00CA04F9" w:rsidRDefault="008A7C1B" w:rsidP="008A7C1B">
      <w:pPr>
        <w:jc w:val="both"/>
        <w:rPr>
          <w:rFonts w:ascii="Times New Roman" w:hAnsi="Times New Roman" w:cs="Times New Roman"/>
          <w:sz w:val="24"/>
          <w:szCs w:val="24"/>
        </w:rPr>
      </w:pPr>
      <w:r w:rsidRPr="00CA04F9">
        <w:rPr>
          <w:rFonts w:ascii="Times New Roman" w:hAnsi="Times New Roman" w:cs="Times New Roman"/>
          <w:sz w:val="24"/>
          <w:szCs w:val="24"/>
        </w:rPr>
        <w:t xml:space="preserve">Ponuđač je dužan izjasniti se o svojoj ponudi u smislu preferencijalnog tretmana domaćeg u obrascu za dostavu ponude izabirući odgovarajuću opciju za njegovu ponudu </w:t>
      </w:r>
      <w:r w:rsidRPr="005C3617">
        <w:rPr>
          <w:rFonts w:ascii="Times New Roman" w:hAnsi="Times New Roman" w:cs="Times New Roman"/>
          <w:b/>
          <w:bCs/>
          <w:sz w:val="24"/>
          <w:szCs w:val="24"/>
        </w:rPr>
        <w:t xml:space="preserve">– PRILOG  </w:t>
      </w:r>
      <w:r>
        <w:rPr>
          <w:rFonts w:ascii="Times New Roman" w:hAnsi="Times New Roman" w:cs="Times New Roman"/>
          <w:b/>
          <w:bCs/>
          <w:sz w:val="24"/>
          <w:szCs w:val="24"/>
        </w:rPr>
        <w:t>4</w:t>
      </w:r>
      <w:r w:rsidRPr="005C3617">
        <w:rPr>
          <w:rFonts w:ascii="Times New Roman" w:hAnsi="Times New Roman" w:cs="Times New Roman"/>
          <w:b/>
          <w:bCs/>
          <w:sz w:val="24"/>
          <w:szCs w:val="24"/>
        </w:rPr>
        <w:t>.</w:t>
      </w:r>
    </w:p>
    <w:p w:rsidR="008A7C1B" w:rsidRPr="00CA04F9" w:rsidRDefault="008A7C1B" w:rsidP="008A7C1B">
      <w:pPr>
        <w:jc w:val="both"/>
        <w:rPr>
          <w:rFonts w:ascii="Times New Roman" w:hAnsi="Times New Roman" w:cs="Times New Roman"/>
          <w:sz w:val="24"/>
          <w:szCs w:val="24"/>
        </w:rPr>
      </w:pPr>
      <w:r w:rsidRPr="00CA04F9">
        <w:rPr>
          <w:rFonts w:ascii="Times New Roman" w:hAnsi="Times New Roman" w:cs="Times New Roman"/>
          <w:sz w:val="24"/>
          <w:szCs w:val="24"/>
        </w:rPr>
        <w:lastRenderedPageBreak/>
        <w:t>Ponuđač koji se izjasni da njegova ponuda uživa preferencijalni tretman domaćeg dužan je pored navedenog izjašnjenja dostaviti i:</w:t>
      </w:r>
    </w:p>
    <w:p w:rsidR="008A7C1B" w:rsidRPr="005C3617" w:rsidRDefault="008A7C1B" w:rsidP="008A7C1B">
      <w:pPr>
        <w:jc w:val="both"/>
        <w:rPr>
          <w:rFonts w:ascii="Times New Roman" w:hAnsi="Times New Roman" w:cs="Times New Roman"/>
          <w:sz w:val="24"/>
          <w:szCs w:val="24"/>
        </w:rPr>
      </w:pPr>
      <w:r w:rsidRPr="00CA04F9">
        <w:rPr>
          <w:rFonts w:ascii="Times New Roman" w:hAnsi="Times New Roman" w:cs="Times New Roman"/>
          <w:sz w:val="24"/>
          <w:szCs w:val="24"/>
        </w:rPr>
        <w:t>●</w:t>
      </w:r>
      <w:r w:rsidRPr="00CA04F9">
        <w:rPr>
          <w:rFonts w:ascii="Times New Roman" w:hAnsi="Times New Roman" w:cs="Times New Roman"/>
          <w:sz w:val="24"/>
          <w:szCs w:val="24"/>
        </w:rPr>
        <w:tab/>
      </w:r>
      <w:r w:rsidRPr="005C3617">
        <w:rPr>
          <w:rFonts w:ascii="Times New Roman" w:hAnsi="Times New Roman" w:cs="Times New Roman"/>
          <w:b/>
          <w:bCs/>
          <w:sz w:val="24"/>
          <w:szCs w:val="24"/>
        </w:rPr>
        <w:t xml:space="preserve">Potvrdu Vanjskotrgovinske komore BiH ili entitetskih privrednih </w:t>
      </w:r>
      <w:r w:rsidRPr="005C3617">
        <w:rPr>
          <w:rFonts w:ascii="Times New Roman" w:hAnsi="Times New Roman" w:cs="Times New Roman"/>
          <w:sz w:val="24"/>
          <w:szCs w:val="24"/>
        </w:rPr>
        <w:t xml:space="preserve">komora da su robe koje se nude u ponudi ponuđača porijeklom iz BiH. Potvrda mora glasiti na ime ponuđača koji dostavlja ponudu i na konkretan postupak nabavke za koju se dostavlja ponuda te iz iste mora biti moguće jasno i nedvosmisleno utvrditi koja od ponuđenih roba imaju BH porijeklo. </w:t>
      </w:r>
    </w:p>
    <w:p w:rsidR="008A7C1B" w:rsidRPr="00CA04F9" w:rsidRDefault="008A7C1B" w:rsidP="008A7C1B">
      <w:pPr>
        <w:jc w:val="both"/>
        <w:rPr>
          <w:rFonts w:ascii="Times New Roman" w:hAnsi="Times New Roman" w:cs="Times New Roman"/>
          <w:sz w:val="24"/>
          <w:szCs w:val="24"/>
        </w:rPr>
      </w:pPr>
      <w:r w:rsidRPr="00CA04F9">
        <w:rPr>
          <w:rFonts w:ascii="Times New Roman" w:hAnsi="Times New Roman" w:cs="Times New Roman"/>
          <w:sz w:val="24"/>
          <w:szCs w:val="24"/>
        </w:rPr>
        <w:t xml:space="preserve">  Lična izjava ponuđača da uživa preferencijalni tretman domaćeg ili da ponuda dolazi iz zemalja CEFTE, bez odgovarajuće potvrde Vanjskotrgovinske komore ili druge nadležne institucije (kako je predhodno navedeno) neće se smatrati kao validan i dovoljan dokaz. Ukoliko ponuđač ne dostavi traženi dokaz o preferencijalnom tretmanu domaćeg, ili ponudi koja dolazi iz zemalja CEFTE, njegova ponuda neće biti odbijena ali ista neće uživati preferencijalni tretman domaćeg, odnosno tretman ponude iz zemalja CEFTE.</w:t>
      </w:r>
    </w:p>
    <w:p w:rsidR="008A7C1B" w:rsidRPr="00CA04F9" w:rsidRDefault="008A7C1B" w:rsidP="008A7C1B">
      <w:pPr>
        <w:jc w:val="both"/>
        <w:rPr>
          <w:rFonts w:ascii="Times New Roman" w:hAnsi="Times New Roman" w:cs="Times New Roman"/>
          <w:color w:val="FF0000"/>
          <w:sz w:val="24"/>
          <w:szCs w:val="24"/>
        </w:rPr>
      </w:pPr>
      <w:r w:rsidRPr="00CA04F9">
        <w:rPr>
          <w:rFonts w:ascii="Times New Roman" w:hAnsi="Times New Roman" w:cs="Times New Roman"/>
          <w:sz w:val="24"/>
          <w:szCs w:val="24"/>
        </w:rPr>
        <w:t xml:space="preserve">U slučaju da ponuđač ne odabere ni jednu od predviđenih opcija u izjavama ponuđača a dostavi potvrdu Vanjskotrgovinske komore BiH (vanjskotrgovinske komore ili druge nadležne institucije zemlje iz koje dolazi ponuda u slučaju ponuđača iz zemalja CEFTE) u skladu sa zahtjevima iz ove tenderske dokumentacije ista će biti prihvaćena kao validan dokaz za primjenu preferencijalnog tretmana domaćeg, odnosno tretmana </w:t>
      </w:r>
      <w:r w:rsidRPr="003C4A04">
        <w:rPr>
          <w:rFonts w:ascii="Times New Roman" w:hAnsi="Times New Roman" w:cs="Times New Roman"/>
          <w:sz w:val="24"/>
          <w:szCs w:val="24"/>
        </w:rPr>
        <w:t>ponude iz zemalja CEFTE.</w:t>
      </w:r>
    </w:p>
    <w:p w:rsidR="00A67847" w:rsidRDefault="00A67847" w:rsidP="000443D8">
      <w:pPr>
        <w:jc w:val="both"/>
        <w:rPr>
          <w:rFonts w:ascii="Times New Roman" w:hAnsi="Times New Roman" w:cs="Times New Roman"/>
          <w:b/>
          <w:bCs/>
          <w:sz w:val="24"/>
          <w:szCs w:val="24"/>
          <w:u w:val="single"/>
        </w:rPr>
      </w:pPr>
    </w:p>
    <w:p w:rsidR="002427A9" w:rsidRPr="00240BCB" w:rsidRDefault="002427A9" w:rsidP="000443D8">
      <w:pPr>
        <w:jc w:val="both"/>
        <w:rPr>
          <w:rFonts w:ascii="Times New Roman" w:hAnsi="Times New Roman" w:cs="Times New Roman"/>
          <w:b/>
          <w:bCs/>
          <w:sz w:val="24"/>
          <w:szCs w:val="24"/>
          <w:u w:val="single"/>
        </w:rPr>
      </w:pPr>
      <w:r w:rsidRPr="00240BCB">
        <w:rPr>
          <w:rFonts w:ascii="Times New Roman" w:hAnsi="Times New Roman" w:cs="Times New Roman"/>
          <w:b/>
          <w:bCs/>
          <w:sz w:val="24"/>
          <w:szCs w:val="24"/>
          <w:u w:val="single"/>
        </w:rPr>
        <w:t>20. Rok važenja ponude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60 dana od dana otvaranja ponuda.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Ukoliko ponuđač u ponudi ne navede rok važenja ponude, onda se smatra da je rok važenja ponude onaj koji je naveden u tenderskoj dokumentaciji.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 slučaju da je period važenja ponude kraći od roka navedenog u tenderskoj dokumentaciji, ugovorni organ će odbiti takvu ponudu u skladu sa članom 60. stav (1) Zakona.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Ugovorni organ zadržava pravo da pismenim putem traži saglasnost za produženje roka važenja ponude. Ukoliko ponuđač ne dostavi pismenu saglasnost, smatra se da je odbio zahtjev ugovornog organa, te se njegova ponuda ne razmatra u daljem toku postupka javne nabavke. </w:t>
      </w:r>
    </w:p>
    <w:p w:rsidR="002427A9" w:rsidRPr="00B94480" w:rsidRDefault="002427A9" w:rsidP="000443D8">
      <w:pPr>
        <w:jc w:val="both"/>
        <w:rPr>
          <w:rFonts w:ascii="Times New Roman" w:hAnsi="Times New Roman" w:cs="Times New Roman"/>
          <w:sz w:val="24"/>
          <w:szCs w:val="24"/>
        </w:rPr>
      </w:pPr>
    </w:p>
    <w:p w:rsidR="002427A9" w:rsidRPr="001E0CD8" w:rsidRDefault="002427A9" w:rsidP="000443D8">
      <w:pPr>
        <w:jc w:val="both"/>
        <w:rPr>
          <w:rFonts w:ascii="Times New Roman" w:hAnsi="Times New Roman" w:cs="Times New Roman"/>
          <w:b/>
          <w:bCs/>
          <w:sz w:val="24"/>
          <w:szCs w:val="24"/>
        </w:rPr>
      </w:pPr>
      <w:r w:rsidRPr="001E0CD8">
        <w:rPr>
          <w:rFonts w:ascii="Times New Roman" w:hAnsi="Times New Roman" w:cs="Times New Roman"/>
          <w:b/>
          <w:bCs/>
          <w:sz w:val="24"/>
          <w:szCs w:val="24"/>
        </w:rPr>
        <w:t>OSTALE INFORMACIJE</w:t>
      </w:r>
    </w:p>
    <w:p w:rsidR="002427A9" w:rsidRPr="001E0CD8" w:rsidRDefault="002427A9" w:rsidP="000443D8">
      <w:pPr>
        <w:jc w:val="both"/>
        <w:rPr>
          <w:rFonts w:ascii="Times New Roman" w:hAnsi="Times New Roman" w:cs="Times New Roman"/>
          <w:b/>
          <w:bCs/>
          <w:sz w:val="24"/>
          <w:szCs w:val="24"/>
          <w:u w:val="single"/>
        </w:rPr>
      </w:pPr>
      <w:r w:rsidRPr="001E0CD8">
        <w:rPr>
          <w:rFonts w:ascii="Times New Roman" w:hAnsi="Times New Roman" w:cs="Times New Roman"/>
          <w:b/>
          <w:bCs/>
          <w:sz w:val="24"/>
          <w:szCs w:val="24"/>
          <w:u w:val="single"/>
        </w:rPr>
        <w:t>21. Mjesto, datum i vrijeme za prijem ponuda</w:t>
      </w:r>
    </w:p>
    <w:p w:rsidR="002427A9" w:rsidRPr="001E0CD8" w:rsidRDefault="007E1F3E" w:rsidP="001E0CD8">
      <w:pPr>
        <w:pStyle w:val="NoSpacing"/>
        <w:rPr>
          <w:rFonts w:ascii="Times New Roman" w:hAnsi="Times New Roman" w:cs="Times New Roman"/>
          <w:b/>
          <w:bCs/>
          <w:sz w:val="24"/>
          <w:szCs w:val="24"/>
        </w:rPr>
      </w:pPr>
      <w:r>
        <w:rPr>
          <w:rFonts w:ascii="Times New Roman" w:hAnsi="Times New Roman" w:cs="Times New Roman"/>
          <w:b/>
          <w:bCs/>
          <w:sz w:val="24"/>
          <w:szCs w:val="24"/>
        </w:rPr>
        <w:t>GRADSKI SPORTSKI SAVEZ CAZIN</w:t>
      </w:r>
    </w:p>
    <w:p w:rsidR="002427A9" w:rsidRDefault="003E73A2" w:rsidP="001E0CD8">
      <w:pPr>
        <w:pStyle w:val="NoSpacing"/>
        <w:rPr>
          <w:rFonts w:ascii="Times New Roman" w:hAnsi="Times New Roman" w:cs="Times New Roman"/>
          <w:b/>
          <w:bCs/>
          <w:sz w:val="24"/>
          <w:szCs w:val="24"/>
        </w:rPr>
      </w:pPr>
      <w:r>
        <w:rPr>
          <w:rFonts w:ascii="Times New Roman" w:hAnsi="Times New Roman" w:cs="Times New Roman"/>
          <w:b/>
          <w:bCs/>
          <w:sz w:val="24"/>
          <w:szCs w:val="24"/>
        </w:rPr>
        <w:t>Gen</w:t>
      </w:r>
      <w:r w:rsidR="002E7AA2">
        <w:rPr>
          <w:rFonts w:ascii="Times New Roman" w:hAnsi="Times New Roman" w:cs="Times New Roman"/>
          <w:b/>
          <w:bCs/>
          <w:sz w:val="24"/>
          <w:szCs w:val="24"/>
        </w:rPr>
        <w:t>e</w:t>
      </w:r>
      <w:r>
        <w:rPr>
          <w:rFonts w:ascii="Times New Roman" w:hAnsi="Times New Roman" w:cs="Times New Roman"/>
          <w:b/>
          <w:bCs/>
          <w:sz w:val="24"/>
          <w:szCs w:val="24"/>
        </w:rPr>
        <w:t>rala Izeta Nanića</w:t>
      </w:r>
      <w:r w:rsidR="002427A9" w:rsidRPr="001E0CD8">
        <w:rPr>
          <w:rFonts w:ascii="Times New Roman" w:hAnsi="Times New Roman" w:cs="Times New Roman"/>
          <w:b/>
          <w:bCs/>
          <w:sz w:val="24"/>
          <w:szCs w:val="24"/>
        </w:rPr>
        <w:t>, 77220  Cazin</w:t>
      </w:r>
    </w:p>
    <w:p w:rsidR="003E73A2" w:rsidRPr="001E0CD8" w:rsidRDefault="003E73A2" w:rsidP="001E0CD8">
      <w:pPr>
        <w:pStyle w:val="NoSpacing"/>
        <w:rPr>
          <w:rFonts w:ascii="Times New Roman" w:hAnsi="Times New Roman" w:cs="Times New Roman"/>
          <w:b/>
          <w:bCs/>
          <w:sz w:val="24"/>
          <w:szCs w:val="24"/>
        </w:rPr>
      </w:pPr>
      <w:r>
        <w:rPr>
          <w:rFonts w:ascii="Times New Roman" w:hAnsi="Times New Roman" w:cs="Times New Roman"/>
          <w:b/>
          <w:bCs/>
          <w:sz w:val="24"/>
          <w:szCs w:val="24"/>
        </w:rPr>
        <w:t>(Gradska sportska dvorana)</w:t>
      </w:r>
    </w:p>
    <w:p w:rsidR="002427A9" w:rsidRPr="001E0CD8" w:rsidRDefault="002427A9" w:rsidP="001E0CD8">
      <w:pPr>
        <w:pStyle w:val="NoSpacing"/>
        <w:rPr>
          <w:rFonts w:ascii="Times New Roman" w:hAnsi="Times New Roman" w:cs="Times New Roman"/>
          <w:b/>
          <w:bCs/>
          <w:sz w:val="28"/>
          <w:szCs w:val="28"/>
        </w:rPr>
      </w:pPr>
      <w:r w:rsidRPr="001E0CD8">
        <w:rPr>
          <w:rFonts w:ascii="Times New Roman" w:hAnsi="Times New Roman" w:cs="Times New Roman"/>
          <w:b/>
          <w:bCs/>
          <w:sz w:val="24"/>
          <w:szCs w:val="24"/>
        </w:rPr>
        <w:t xml:space="preserve">Datum: </w:t>
      </w:r>
      <w:r w:rsidRPr="001E0CD8">
        <w:rPr>
          <w:rFonts w:ascii="Times New Roman" w:hAnsi="Times New Roman" w:cs="Times New Roman"/>
          <w:b/>
          <w:bCs/>
          <w:sz w:val="28"/>
          <w:szCs w:val="28"/>
        </w:rPr>
        <w:t>23.</w:t>
      </w:r>
      <w:r w:rsidR="001E0CD8">
        <w:rPr>
          <w:rFonts w:ascii="Times New Roman" w:hAnsi="Times New Roman" w:cs="Times New Roman"/>
          <w:b/>
          <w:bCs/>
          <w:sz w:val="28"/>
          <w:szCs w:val="28"/>
        </w:rPr>
        <w:t>01</w:t>
      </w:r>
      <w:r w:rsidRPr="001E0CD8">
        <w:rPr>
          <w:rFonts w:ascii="Times New Roman" w:hAnsi="Times New Roman" w:cs="Times New Roman"/>
          <w:b/>
          <w:bCs/>
          <w:sz w:val="28"/>
          <w:szCs w:val="28"/>
        </w:rPr>
        <w:t>.20</w:t>
      </w:r>
      <w:r w:rsidR="001E0CD8">
        <w:rPr>
          <w:rFonts w:ascii="Times New Roman" w:hAnsi="Times New Roman" w:cs="Times New Roman"/>
          <w:b/>
          <w:bCs/>
          <w:sz w:val="28"/>
          <w:szCs w:val="28"/>
        </w:rPr>
        <w:t>20</w:t>
      </w:r>
      <w:r w:rsidRPr="001E0CD8">
        <w:rPr>
          <w:rFonts w:ascii="Times New Roman" w:hAnsi="Times New Roman" w:cs="Times New Roman"/>
          <w:b/>
          <w:bCs/>
          <w:sz w:val="28"/>
          <w:szCs w:val="28"/>
        </w:rPr>
        <w:t>. godine</w:t>
      </w:r>
    </w:p>
    <w:p w:rsidR="002427A9" w:rsidRPr="001E0CD8" w:rsidRDefault="002427A9" w:rsidP="001E0CD8">
      <w:pPr>
        <w:pStyle w:val="NoSpacing"/>
        <w:rPr>
          <w:rFonts w:ascii="Times New Roman" w:hAnsi="Times New Roman" w:cs="Times New Roman"/>
          <w:b/>
          <w:bCs/>
          <w:sz w:val="24"/>
          <w:szCs w:val="24"/>
        </w:rPr>
      </w:pPr>
      <w:r w:rsidRPr="001E0CD8">
        <w:rPr>
          <w:rFonts w:ascii="Times New Roman" w:hAnsi="Times New Roman" w:cs="Times New Roman"/>
          <w:b/>
          <w:bCs/>
          <w:sz w:val="24"/>
          <w:szCs w:val="24"/>
        </w:rPr>
        <w:t xml:space="preserve">Vrijeme do kada se primaju ponude: </w:t>
      </w:r>
      <w:r w:rsidRPr="001E0CD8">
        <w:rPr>
          <w:rFonts w:ascii="Times New Roman" w:hAnsi="Times New Roman" w:cs="Times New Roman"/>
          <w:b/>
          <w:bCs/>
          <w:sz w:val="28"/>
          <w:szCs w:val="28"/>
        </w:rPr>
        <w:t>11:00</w:t>
      </w:r>
    </w:p>
    <w:p w:rsidR="001E0CD8" w:rsidRDefault="001E0CD8" w:rsidP="000443D8">
      <w:pPr>
        <w:jc w:val="both"/>
        <w:rPr>
          <w:rFonts w:ascii="Times New Roman" w:hAnsi="Times New Roman" w:cs="Times New Roman"/>
          <w:sz w:val="24"/>
          <w:szCs w:val="24"/>
        </w:rPr>
      </w:pPr>
    </w:p>
    <w:p w:rsidR="002427A9"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lastRenderedPageBreak/>
        <w:t>Ponude zaprimljene nakon isteka roka za prijem ponuda se vraćaju neotvorene ponuđačima. Ponuđači koji ponude dostavljaju poštom preuzimaju rizik ukoliko ponude ne stignu do krajnjeg roka utvrđenog tenderskom dokumentacijom.</w:t>
      </w:r>
    </w:p>
    <w:p w:rsidR="004D52A9" w:rsidRDefault="004D52A9" w:rsidP="000443D8">
      <w:pPr>
        <w:jc w:val="both"/>
        <w:rPr>
          <w:rFonts w:ascii="Times New Roman" w:hAnsi="Times New Roman" w:cs="Times New Roman"/>
          <w:sz w:val="24"/>
          <w:szCs w:val="24"/>
        </w:rPr>
      </w:pPr>
    </w:p>
    <w:p w:rsidR="004D52A9" w:rsidRPr="00B94480" w:rsidRDefault="004D52A9" w:rsidP="000443D8">
      <w:pPr>
        <w:jc w:val="both"/>
        <w:rPr>
          <w:rFonts w:ascii="Times New Roman" w:hAnsi="Times New Roman" w:cs="Times New Roman"/>
          <w:sz w:val="24"/>
          <w:szCs w:val="24"/>
        </w:rPr>
      </w:pPr>
    </w:p>
    <w:p w:rsidR="002427A9" w:rsidRPr="001E0CD8" w:rsidRDefault="002427A9" w:rsidP="000443D8">
      <w:pPr>
        <w:jc w:val="both"/>
        <w:rPr>
          <w:rFonts w:ascii="Times New Roman" w:hAnsi="Times New Roman" w:cs="Times New Roman"/>
          <w:b/>
          <w:bCs/>
          <w:sz w:val="24"/>
          <w:szCs w:val="24"/>
          <w:u w:val="single"/>
        </w:rPr>
      </w:pPr>
      <w:r w:rsidRPr="001E0CD8">
        <w:rPr>
          <w:rFonts w:ascii="Times New Roman" w:hAnsi="Times New Roman" w:cs="Times New Roman"/>
          <w:b/>
          <w:bCs/>
          <w:sz w:val="24"/>
          <w:szCs w:val="24"/>
          <w:u w:val="single"/>
        </w:rPr>
        <w:t>22. Mjesto, datum i vrijeme otvaranja ponuda</w:t>
      </w:r>
    </w:p>
    <w:p w:rsidR="003E73A2" w:rsidRDefault="003E73A2" w:rsidP="001E0CD8">
      <w:pPr>
        <w:pStyle w:val="NoSpacing"/>
        <w:rPr>
          <w:rFonts w:ascii="Times New Roman" w:hAnsi="Times New Roman" w:cs="Times New Roman"/>
          <w:b/>
          <w:bCs/>
          <w:sz w:val="24"/>
          <w:szCs w:val="24"/>
        </w:rPr>
      </w:pPr>
      <w:r w:rsidRPr="003E73A2">
        <w:rPr>
          <w:rFonts w:ascii="Times New Roman" w:hAnsi="Times New Roman" w:cs="Times New Roman"/>
          <w:b/>
          <w:bCs/>
          <w:sz w:val="24"/>
          <w:szCs w:val="24"/>
        </w:rPr>
        <w:t>GRADSKI SPORTSKI SAVEZ CAZIN</w:t>
      </w:r>
    </w:p>
    <w:p w:rsidR="001E0CD8" w:rsidRDefault="001E0CD8" w:rsidP="001E0CD8">
      <w:pPr>
        <w:pStyle w:val="NoSpacing"/>
        <w:rPr>
          <w:rFonts w:ascii="Times New Roman" w:hAnsi="Times New Roman" w:cs="Times New Roman"/>
          <w:b/>
          <w:bCs/>
          <w:sz w:val="24"/>
          <w:szCs w:val="24"/>
        </w:rPr>
      </w:pPr>
      <w:r w:rsidRPr="001E0CD8">
        <w:rPr>
          <w:rFonts w:ascii="Times New Roman" w:hAnsi="Times New Roman" w:cs="Times New Roman"/>
          <w:b/>
          <w:bCs/>
          <w:sz w:val="24"/>
          <w:szCs w:val="24"/>
        </w:rPr>
        <w:t>Generala Izeta Nanića bb, 77220  Cazin</w:t>
      </w:r>
    </w:p>
    <w:p w:rsidR="003E73A2" w:rsidRPr="001E0CD8" w:rsidRDefault="003E73A2" w:rsidP="003E73A2">
      <w:pPr>
        <w:pStyle w:val="NoSpacing"/>
        <w:rPr>
          <w:rFonts w:ascii="Times New Roman" w:hAnsi="Times New Roman" w:cs="Times New Roman"/>
          <w:b/>
          <w:bCs/>
          <w:sz w:val="24"/>
          <w:szCs w:val="24"/>
        </w:rPr>
      </w:pPr>
      <w:r>
        <w:rPr>
          <w:rFonts w:ascii="Times New Roman" w:hAnsi="Times New Roman" w:cs="Times New Roman"/>
          <w:b/>
          <w:bCs/>
          <w:sz w:val="24"/>
          <w:szCs w:val="24"/>
        </w:rPr>
        <w:t>(Gradska sportska dvorana)</w:t>
      </w:r>
    </w:p>
    <w:p w:rsidR="001E0CD8" w:rsidRPr="001E0CD8" w:rsidRDefault="001E0CD8" w:rsidP="001E0CD8">
      <w:pPr>
        <w:pStyle w:val="NoSpacing"/>
        <w:rPr>
          <w:rFonts w:ascii="Times New Roman" w:hAnsi="Times New Roman" w:cs="Times New Roman"/>
          <w:b/>
          <w:bCs/>
          <w:sz w:val="28"/>
          <w:szCs w:val="28"/>
        </w:rPr>
      </w:pPr>
      <w:r w:rsidRPr="001E0CD8">
        <w:rPr>
          <w:rFonts w:ascii="Times New Roman" w:hAnsi="Times New Roman" w:cs="Times New Roman"/>
          <w:b/>
          <w:bCs/>
          <w:sz w:val="24"/>
          <w:szCs w:val="24"/>
        </w:rPr>
        <w:t xml:space="preserve">Datum: </w:t>
      </w:r>
      <w:r w:rsidRPr="001E0CD8">
        <w:rPr>
          <w:rFonts w:ascii="Times New Roman" w:hAnsi="Times New Roman" w:cs="Times New Roman"/>
          <w:b/>
          <w:bCs/>
          <w:sz w:val="28"/>
          <w:szCs w:val="28"/>
        </w:rPr>
        <w:t>23.</w:t>
      </w:r>
      <w:r>
        <w:rPr>
          <w:rFonts w:ascii="Times New Roman" w:hAnsi="Times New Roman" w:cs="Times New Roman"/>
          <w:b/>
          <w:bCs/>
          <w:sz w:val="28"/>
          <w:szCs w:val="28"/>
        </w:rPr>
        <w:t>01</w:t>
      </w:r>
      <w:r w:rsidRPr="001E0CD8">
        <w:rPr>
          <w:rFonts w:ascii="Times New Roman" w:hAnsi="Times New Roman" w:cs="Times New Roman"/>
          <w:b/>
          <w:bCs/>
          <w:sz w:val="28"/>
          <w:szCs w:val="28"/>
        </w:rPr>
        <w:t>.20</w:t>
      </w:r>
      <w:r>
        <w:rPr>
          <w:rFonts w:ascii="Times New Roman" w:hAnsi="Times New Roman" w:cs="Times New Roman"/>
          <w:b/>
          <w:bCs/>
          <w:sz w:val="28"/>
          <w:szCs w:val="28"/>
        </w:rPr>
        <w:t>20</w:t>
      </w:r>
      <w:r w:rsidRPr="001E0CD8">
        <w:rPr>
          <w:rFonts w:ascii="Times New Roman" w:hAnsi="Times New Roman" w:cs="Times New Roman"/>
          <w:b/>
          <w:bCs/>
          <w:sz w:val="28"/>
          <w:szCs w:val="28"/>
        </w:rPr>
        <w:t>. godine</w:t>
      </w:r>
    </w:p>
    <w:p w:rsidR="001E0CD8" w:rsidRPr="001E0CD8" w:rsidRDefault="001E0CD8" w:rsidP="001E0CD8">
      <w:pPr>
        <w:pStyle w:val="NoSpacing"/>
        <w:rPr>
          <w:rFonts w:ascii="Times New Roman" w:hAnsi="Times New Roman" w:cs="Times New Roman"/>
          <w:b/>
          <w:bCs/>
          <w:sz w:val="24"/>
          <w:szCs w:val="24"/>
        </w:rPr>
      </w:pPr>
      <w:r w:rsidRPr="001E0CD8">
        <w:rPr>
          <w:rFonts w:ascii="Times New Roman" w:hAnsi="Times New Roman" w:cs="Times New Roman"/>
          <w:b/>
          <w:bCs/>
          <w:sz w:val="24"/>
          <w:szCs w:val="24"/>
        </w:rPr>
        <w:t xml:space="preserve">Vrijeme do kada se primaju ponude: </w:t>
      </w:r>
      <w:r w:rsidRPr="001E0CD8">
        <w:rPr>
          <w:rFonts w:ascii="Times New Roman" w:hAnsi="Times New Roman" w:cs="Times New Roman"/>
          <w:b/>
          <w:bCs/>
          <w:sz w:val="28"/>
          <w:szCs w:val="28"/>
        </w:rPr>
        <w:t>11:</w:t>
      </w:r>
      <w:r>
        <w:rPr>
          <w:rFonts w:ascii="Times New Roman" w:hAnsi="Times New Roman" w:cs="Times New Roman"/>
          <w:b/>
          <w:bCs/>
          <w:sz w:val="28"/>
          <w:szCs w:val="28"/>
        </w:rPr>
        <w:t>15</w:t>
      </w:r>
    </w:p>
    <w:p w:rsidR="002427A9" w:rsidRPr="00B94480" w:rsidRDefault="002427A9" w:rsidP="000443D8">
      <w:pPr>
        <w:jc w:val="both"/>
        <w:rPr>
          <w:rFonts w:ascii="Times New Roman" w:hAnsi="Times New Roman" w:cs="Times New Roman"/>
          <w:sz w:val="24"/>
          <w:szCs w:val="24"/>
        </w:rPr>
      </w:pPr>
    </w:p>
    <w:p w:rsidR="002427A9" w:rsidRPr="001E0CD8" w:rsidRDefault="002427A9" w:rsidP="000443D8">
      <w:pPr>
        <w:jc w:val="both"/>
        <w:rPr>
          <w:rFonts w:ascii="Times New Roman" w:hAnsi="Times New Roman" w:cs="Times New Roman"/>
          <w:b/>
          <w:bCs/>
          <w:sz w:val="24"/>
          <w:szCs w:val="24"/>
          <w:u w:val="single"/>
        </w:rPr>
      </w:pPr>
      <w:r w:rsidRPr="001E0CD8">
        <w:rPr>
          <w:rFonts w:ascii="Times New Roman" w:hAnsi="Times New Roman" w:cs="Times New Roman"/>
          <w:b/>
          <w:bCs/>
          <w:sz w:val="24"/>
          <w:szCs w:val="24"/>
          <w:u w:val="single"/>
        </w:rPr>
        <w:t>23. Nacrt ugovora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Sastavni dio ove tenderske dokumentacije je Nacrt ugovora, u koji su uneseni svi elementi iz tenderske dokumentacije.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Ponuđači su dužni uz ponudu dostaviti Nacrt ugovora u koji su unijeli podatke iz svoje ponude, te parafirati sve listove </w:t>
      </w:r>
      <w:r w:rsidRPr="001E0CD8">
        <w:rPr>
          <w:rFonts w:ascii="Times New Roman" w:hAnsi="Times New Roman" w:cs="Times New Roman"/>
          <w:b/>
          <w:bCs/>
          <w:sz w:val="24"/>
          <w:szCs w:val="24"/>
        </w:rPr>
        <w:t>– Prilog 5.</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Ugovorni organ će dostaviti na potpis izabranom ponuđaču prijedlog ugovora, i to nakon isteka roka od 10 dana, računajući od dana kada su svi ponuđači obavješteni o izboru najpovoljnije ponude/ odnosno u skladu sa članom 98. stav 2. tačka c) Zakona, ako je učestvovao samo jedan ponuđač.</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Ugovor će se zaključiti u skladu sa uslovima iz tenderske dokumentacije i prihvaćene ponude i Zakonom o obligacionim odnosima.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Ugovorni organ će dostaviti prijedlog ugovora ponuđaču čija je ponuda na rang listi odmah iza ponude izabranog ponuđača, ako izabrani ponuđač: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w:t>
      </w:r>
      <w:r w:rsidRPr="00B94480">
        <w:rPr>
          <w:rFonts w:ascii="Times New Roman" w:hAnsi="Times New Roman" w:cs="Times New Roman"/>
          <w:sz w:val="24"/>
          <w:szCs w:val="24"/>
        </w:rPr>
        <w:tab/>
        <w:t xml:space="preserve">propusti da dostavi originale ili ovjerene kopije dokumenata iz tačke 11.2 TD ne starije od tri mjeseca od dana dostavljanja ponude, u roku koji odredi ugovorni organ ili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w:t>
      </w:r>
      <w:r w:rsidRPr="00B94480">
        <w:rPr>
          <w:rFonts w:ascii="Times New Roman" w:hAnsi="Times New Roman" w:cs="Times New Roman"/>
          <w:sz w:val="24"/>
          <w:szCs w:val="24"/>
        </w:rPr>
        <w:tab/>
        <w:t xml:space="preserve">propusti da dostavi dokumentaciju koja je bila uslov za potpisivanje ugovora, a koju je bio dužan da dostavi u skladu sa propisima u BiH, ili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w:t>
      </w:r>
      <w:r w:rsidRPr="00B94480">
        <w:rPr>
          <w:rFonts w:ascii="Times New Roman" w:hAnsi="Times New Roman" w:cs="Times New Roman"/>
          <w:sz w:val="24"/>
          <w:szCs w:val="24"/>
        </w:rPr>
        <w:tab/>
        <w:t xml:space="preserve">u pisanoj formi odbije dodjelu ugovora, ili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w:t>
      </w:r>
      <w:r w:rsidRPr="00B94480">
        <w:rPr>
          <w:rFonts w:ascii="Times New Roman" w:hAnsi="Times New Roman" w:cs="Times New Roman"/>
          <w:sz w:val="24"/>
          <w:szCs w:val="24"/>
        </w:rPr>
        <w:tab/>
        <w:t xml:space="preserve">propusti da potpiše ugovor o vršenju usluge u roku koji odredi ugovorni organ, ili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w:t>
      </w:r>
      <w:r w:rsidRPr="00B94480">
        <w:rPr>
          <w:rFonts w:ascii="Times New Roman" w:hAnsi="Times New Roman" w:cs="Times New Roman"/>
          <w:sz w:val="24"/>
          <w:szCs w:val="24"/>
        </w:rPr>
        <w:tab/>
        <w:t xml:space="preserve">odbije da zaključi ugovor u skladu sa uslovima iz tenderske dokumentacije i ponude koju je dostavio.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 Ugovorom će obavezno biti definisano da ponuđač kojem je dodijeljen ugovor nema pravo da zapošljava, u svrhu izvršenja ugovora o javnoj nabavci, fizička i pravna lica koja su učestvovala u pripremi tenderske dokumentacije ili su bila u svojstvu člana ili stručnog lica koje je angažovala komisija za nabavke, i to najmanje šest mjeseci po zaključenju ugovora, odnosno od početka realizacije ugovora.</w:t>
      </w:r>
    </w:p>
    <w:p w:rsidR="002427A9" w:rsidRDefault="002427A9" w:rsidP="000443D8">
      <w:pPr>
        <w:jc w:val="both"/>
        <w:rPr>
          <w:rFonts w:ascii="Times New Roman" w:hAnsi="Times New Roman" w:cs="Times New Roman"/>
          <w:b/>
          <w:bCs/>
          <w:sz w:val="24"/>
          <w:szCs w:val="24"/>
        </w:rPr>
      </w:pPr>
      <w:r w:rsidRPr="001E0CD8">
        <w:rPr>
          <w:rFonts w:ascii="Times New Roman" w:hAnsi="Times New Roman" w:cs="Times New Roman"/>
          <w:b/>
          <w:bCs/>
          <w:sz w:val="24"/>
          <w:szCs w:val="24"/>
        </w:rPr>
        <w:lastRenderedPageBreak/>
        <w:t>OSTALI PODACI</w:t>
      </w:r>
    </w:p>
    <w:p w:rsidR="002427A9" w:rsidRPr="001E0CD8" w:rsidRDefault="002427A9" w:rsidP="000443D8">
      <w:pPr>
        <w:jc w:val="both"/>
        <w:rPr>
          <w:rFonts w:ascii="Times New Roman" w:hAnsi="Times New Roman" w:cs="Times New Roman"/>
          <w:b/>
          <w:bCs/>
          <w:sz w:val="24"/>
          <w:szCs w:val="24"/>
        </w:rPr>
      </w:pPr>
      <w:r w:rsidRPr="001E0CD8">
        <w:rPr>
          <w:rFonts w:ascii="Times New Roman" w:hAnsi="Times New Roman" w:cs="Times New Roman"/>
          <w:b/>
          <w:bCs/>
          <w:sz w:val="24"/>
          <w:szCs w:val="24"/>
        </w:rPr>
        <w:t>24. Garancija za ozbiljnost ponude: Ne traži se</w:t>
      </w:r>
    </w:p>
    <w:p w:rsidR="002427A9" w:rsidRDefault="002427A9" w:rsidP="000443D8">
      <w:pPr>
        <w:jc w:val="both"/>
        <w:rPr>
          <w:rFonts w:ascii="Times New Roman" w:hAnsi="Times New Roman" w:cs="Times New Roman"/>
          <w:b/>
          <w:bCs/>
          <w:sz w:val="24"/>
          <w:szCs w:val="24"/>
        </w:rPr>
      </w:pPr>
      <w:r w:rsidRPr="001E0CD8">
        <w:rPr>
          <w:rFonts w:ascii="Times New Roman" w:hAnsi="Times New Roman" w:cs="Times New Roman"/>
          <w:b/>
          <w:bCs/>
          <w:sz w:val="24"/>
          <w:szCs w:val="24"/>
        </w:rPr>
        <w:t>25. Garancija za uredno izvršenje ugovora: Ne traži se</w:t>
      </w:r>
    </w:p>
    <w:p w:rsidR="004D52A9" w:rsidRDefault="004D52A9" w:rsidP="000443D8">
      <w:pPr>
        <w:jc w:val="both"/>
        <w:rPr>
          <w:rFonts w:ascii="Times New Roman" w:hAnsi="Times New Roman" w:cs="Times New Roman"/>
          <w:b/>
          <w:bCs/>
          <w:sz w:val="24"/>
          <w:szCs w:val="24"/>
          <w:u w:val="single"/>
        </w:rPr>
      </w:pPr>
    </w:p>
    <w:p w:rsidR="002427A9" w:rsidRPr="001E0CD8" w:rsidRDefault="002427A9" w:rsidP="000443D8">
      <w:pPr>
        <w:jc w:val="both"/>
        <w:rPr>
          <w:rFonts w:ascii="Times New Roman" w:hAnsi="Times New Roman" w:cs="Times New Roman"/>
          <w:b/>
          <w:bCs/>
          <w:sz w:val="24"/>
          <w:szCs w:val="24"/>
          <w:u w:val="single"/>
        </w:rPr>
      </w:pPr>
      <w:r w:rsidRPr="001E0CD8">
        <w:rPr>
          <w:rFonts w:ascii="Times New Roman" w:hAnsi="Times New Roman" w:cs="Times New Roman"/>
          <w:b/>
          <w:bCs/>
          <w:sz w:val="24"/>
          <w:szCs w:val="24"/>
          <w:u w:val="single"/>
        </w:rPr>
        <w:t>26. Podugovaranje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Podugovaranje je dozvoljeno, u skladu sa Čl. 73 ZJN.</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Ako se ponuđač izjasni da namjerava dio ugovora podugovaranjem prenijeti na treće strane, ugovorni organ dužan je u ugovor o javnoj nabavci unijeti tu odredbu kao osnov za zaključivanje podugovora između izabranog ponuđača i podugovarača.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Ponuđač kojem je dodijeljen ugovor neće sklapati podugovor ni o jednom bitnom dijelu ugovora bez prethodnog pismenog odobrenja ugovornog organa. Elementi ugovora koji se podugovaraju i identitet podugovarača obavezno se saopćavaju ugovornom organu blagovremeno, prije sklapanja podugovora. Ugovorni organ može izvršiti provjeru kvalifikacija podugovarača u skladu s članom 44. ZJN BiH i obavijestiti dobavljača o svojoj odluci najkasnije u roku od 15 dana od dana prijema obavještenja o podugovaraču. U slučaju odbijanja podugovarača, ugovorni organ dužan je navesti objektivne razloge odbijanja.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Nakon i ako što ugovorni organ odobri podugovaranje, dobavljač kojem je dodijeljen ugovor dužan je prije početka realizacije podugovora dostaviti ugovornom organu podugovor zaključen s podugovaračem, kao osnov za neposredno plaćanje podugovaraču, i koji kao obavezne elemente mora sadržavati sljedeće: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robu, usluge ili radove koje će isporučiti, pružiti ili izvesti podugovarač;</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predmet, količinu, vrijednost, mjesto i rok isporuke robe, pružanja usluga ili izvođenja radova;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podatke o podugovaraču, i to: naziv podugovarača, sjedište, JIB/IDB, broj transakcijskog računa i naziv banke kod koje se vodi.</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Dobavljač kojem je dodijeljen ugovor snosi punu odgovornost za realizaciju ugovora.</w:t>
      </w:r>
    </w:p>
    <w:p w:rsidR="002427A9" w:rsidRPr="001E0CD8" w:rsidRDefault="002427A9" w:rsidP="000443D8">
      <w:pPr>
        <w:jc w:val="both"/>
        <w:rPr>
          <w:rFonts w:ascii="Times New Roman" w:hAnsi="Times New Roman" w:cs="Times New Roman"/>
          <w:b/>
          <w:bCs/>
          <w:sz w:val="24"/>
          <w:szCs w:val="24"/>
          <w:u w:val="single"/>
        </w:rPr>
      </w:pPr>
      <w:r w:rsidRPr="001E0CD8">
        <w:rPr>
          <w:rFonts w:ascii="Times New Roman" w:hAnsi="Times New Roman" w:cs="Times New Roman"/>
          <w:b/>
          <w:bCs/>
          <w:sz w:val="24"/>
          <w:szCs w:val="24"/>
          <w:u w:val="single"/>
        </w:rPr>
        <w:t>27. Rok za donošenje odluke o izboru</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Ugovorni organ će donijeti odluku o izboru najpovoljnijeg ponuđača ili poništenju u postupku javne nabavke u roku važenja ponude, a najkasnije u roku od 7 dana od dana isteka važenja ponude.</w:t>
      </w:r>
    </w:p>
    <w:p w:rsidR="002427A9"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Ugovorni organ dostavit će odluku o izboru najpovoljnijeg ponuđača svim ponuđačima u postupku nabavke u roku od 3 dana, a najkasnije u roku od 7 dana od dana donošenja odluke o izboru ili poništenju postupka nabavke putem pošte.</w:t>
      </w:r>
    </w:p>
    <w:p w:rsidR="002427A9" w:rsidRPr="001E0CD8" w:rsidRDefault="002427A9" w:rsidP="000443D8">
      <w:pPr>
        <w:jc w:val="both"/>
        <w:rPr>
          <w:rFonts w:ascii="Times New Roman" w:hAnsi="Times New Roman" w:cs="Times New Roman"/>
          <w:b/>
          <w:bCs/>
          <w:sz w:val="24"/>
          <w:szCs w:val="24"/>
          <w:u w:val="single"/>
        </w:rPr>
      </w:pPr>
      <w:r w:rsidRPr="001E0CD8">
        <w:rPr>
          <w:rFonts w:ascii="Times New Roman" w:hAnsi="Times New Roman" w:cs="Times New Roman"/>
          <w:b/>
          <w:bCs/>
          <w:sz w:val="24"/>
          <w:szCs w:val="24"/>
          <w:u w:val="single"/>
        </w:rPr>
        <w:t>28. Rok, način i uslovi plaćanja izabranom ponuđaču</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Plaćanje izabranom ponuđaču, će se vršiti u roku od </w:t>
      </w:r>
      <w:r w:rsidR="004A52A8">
        <w:rPr>
          <w:rFonts w:ascii="Times New Roman" w:hAnsi="Times New Roman" w:cs="Times New Roman"/>
          <w:sz w:val="24"/>
          <w:szCs w:val="24"/>
        </w:rPr>
        <w:t>8</w:t>
      </w:r>
      <w:r w:rsidRPr="00B94480">
        <w:rPr>
          <w:rFonts w:ascii="Times New Roman" w:hAnsi="Times New Roman" w:cs="Times New Roman"/>
          <w:sz w:val="24"/>
          <w:szCs w:val="24"/>
        </w:rPr>
        <w:t xml:space="preserve"> dana od dana prijema računa za izvršenu uslugu, na žiro račun ponuđača, koji je dostavljen u ponudi.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lastRenderedPageBreak/>
        <w:t xml:space="preserve">U slučaju da ugovorni organ kasni sa plaćanjem, ali da je kašnjenje rezultat propuštanja preduzimanja radnji za koje je ugovorni organ odgovoran, ponuđač će moći naplatiti zakonsku zateznu kamatu.  </w:t>
      </w:r>
    </w:p>
    <w:p w:rsidR="004D52A9" w:rsidRDefault="004D52A9" w:rsidP="000443D8">
      <w:pPr>
        <w:jc w:val="both"/>
        <w:rPr>
          <w:rFonts w:ascii="Times New Roman" w:hAnsi="Times New Roman" w:cs="Times New Roman"/>
          <w:b/>
          <w:bCs/>
          <w:sz w:val="24"/>
          <w:szCs w:val="24"/>
        </w:rPr>
      </w:pPr>
    </w:p>
    <w:p w:rsidR="002427A9" w:rsidRDefault="002427A9" w:rsidP="000443D8">
      <w:pPr>
        <w:jc w:val="both"/>
        <w:rPr>
          <w:rFonts w:ascii="Times New Roman" w:hAnsi="Times New Roman" w:cs="Times New Roman"/>
          <w:b/>
          <w:bCs/>
          <w:sz w:val="24"/>
          <w:szCs w:val="24"/>
        </w:rPr>
      </w:pPr>
      <w:r w:rsidRPr="001E0CD8">
        <w:rPr>
          <w:rFonts w:ascii="Times New Roman" w:hAnsi="Times New Roman" w:cs="Times New Roman"/>
          <w:b/>
          <w:bCs/>
          <w:sz w:val="24"/>
          <w:szCs w:val="24"/>
        </w:rPr>
        <w:t>DODATNE INFORMACIJE</w:t>
      </w:r>
    </w:p>
    <w:p w:rsidR="00A67847" w:rsidRDefault="00A67847" w:rsidP="000443D8">
      <w:pPr>
        <w:jc w:val="both"/>
        <w:rPr>
          <w:rFonts w:ascii="Times New Roman" w:hAnsi="Times New Roman" w:cs="Times New Roman"/>
          <w:b/>
          <w:bCs/>
          <w:sz w:val="24"/>
          <w:szCs w:val="24"/>
          <w:u w:val="single"/>
        </w:rPr>
      </w:pPr>
    </w:p>
    <w:p w:rsidR="002427A9" w:rsidRPr="001E0CD8" w:rsidRDefault="002427A9" w:rsidP="000443D8">
      <w:pPr>
        <w:jc w:val="both"/>
        <w:rPr>
          <w:rFonts w:ascii="Times New Roman" w:hAnsi="Times New Roman" w:cs="Times New Roman"/>
          <w:b/>
          <w:bCs/>
          <w:sz w:val="24"/>
          <w:szCs w:val="24"/>
          <w:u w:val="single"/>
        </w:rPr>
      </w:pPr>
      <w:r w:rsidRPr="001E0CD8">
        <w:rPr>
          <w:rFonts w:ascii="Times New Roman" w:hAnsi="Times New Roman" w:cs="Times New Roman"/>
          <w:b/>
          <w:bCs/>
          <w:sz w:val="24"/>
          <w:szCs w:val="24"/>
          <w:u w:val="single"/>
        </w:rPr>
        <w:t>29. Trošak ponude i preuzimanje tenderske dokumentacije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Trošak pripreme ponude i podnošenja ponude u cjelini snosi ponuđač. </w:t>
      </w:r>
    </w:p>
    <w:p w:rsidR="002427A9" w:rsidRPr="003E73A2" w:rsidRDefault="002427A9" w:rsidP="000443D8">
      <w:pPr>
        <w:jc w:val="both"/>
        <w:rPr>
          <w:rFonts w:ascii="Times New Roman" w:hAnsi="Times New Roman" w:cs="Times New Roman"/>
          <w:b/>
          <w:bCs/>
          <w:sz w:val="24"/>
          <w:szCs w:val="24"/>
        </w:rPr>
      </w:pPr>
      <w:r w:rsidRPr="003E73A2">
        <w:rPr>
          <w:rFonts w:ascii="Times New Roman" w:hAnsi="Times New Roman" w:cs="Times New Roman"/>
          <w:b/>
          <w:bCs/>
          <w:sz w:val="24"/>
          <w:szCs w:val="24"/>
        </w:rPr>
        <w:t>Tenderska dokumentacija se može preuzeti na slijedeći način:</w:t>
      </w:r>
    </w:p>
    <w:p w:rsidR="002427A9" w:rsidRPr="003E73A2" w:rsidRDefault="002427A9" w:rsidP="000443D8">
      <w:pPr>
        <w:jc w:val="both"/>
        <w:rPr>
          <w:rFonts w:ascii="Times New Roman" w:hAnsi="Times New Roman" w:cs="Times New Roman"/>
          <w:b/>
          <w:bCs/>
          <w:sz w:val="24"/>
          <w:szCs w:val="24"/>
        </w:rPr>
      </w:pPr>
      <w:r w:rsidRPr="003E73A2">
        <w:rPr>
          <w:rFonts w:ascii="Times New Roman" w:hAnsi="Times New Roman" w:cs="Times New Roman"/>
          <w:b/>
          <w:bCs/>
          <w:sz w:val="24"/>
          <w:szCs w:val="24"/>
        </w:rPr>
        <w:t>- sa portala javne nabavke, besplatno.</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Ponuđač koji ne preuzme TD preko Portala javne nabavke, neće moći učestvovati u postupku.</w:t>
      </w:r>
    </w:p>
    <w:p w:rsidR="0077132A" w:rsidRDefault="0077132A" w:rsidP="000443D8">
      <w:pPr>
        <w:jc w:val="both"/>
        <w:rPr>
          <w:rFonts w:ascii="Times New Roman" w:hAnsi="Times New Roman" w:cs="Times New Roman"/>
          <w:sz w:val="24"/>
          <w:szCs w:val="24"/>
        </w:rPr>
      </w:pPr>
    </w:p>
    <w:p w:rsidR="00D81896" w:rsidRDefault="00D81896" w:rsidP="000443D8">
      <w:pPr>
        <w:jc w:val="both"/>
        <w:rPr>
          <w:rFonts w:ascii="Times New Roman" w:hAnsi="Times New Roman" w:cs="Times New Roman"/>
          <w:b/>
          <w:bCs/>
          <w:sz w:val="24"/>
          <w:szCs w:val="24"/>
          <w:u w:val="single"/>
        </w:rPr>
      </w:pPr>
      <w:r>
        <w:rPr>
          <w:rFonts w:ascii="Times New Roman" w:hAnsi="Times New Roman" w:cs="Times New Roman"/>
          <w:b/>
          <w:bCs/>
          <w:sz w:val="24"/>
          <w:szCs w:val="24"/>
          <w:u w:val="single"/>
        </w:rPr>
        <w:t>29 a)  E-aukcija:Da</w:t>
      </w:r>
    </w:p>
    <w:p w:rsidR="00D81896" w:rsidRDefault="00D81896" w:rsidP="000443D8">
      <w:pPr>
        <w:jc w:val="both"/>
        <w:rPr>
          <w:rFonts w:ascii="Times New Roman" w:hAnsi="Times New Roman" w:cs="Times New Roman"/>
          <w:bCs/>
          <w:sz w:val="24"/>
          <w:szCs w:val="24"/>
        </w:rPr>
      </w:pPr>
      <w:r w:rsidRPr="00D81896">
        <w:rPr>
          <w:rFonts w:ascii="Times New Roman" w:hAnsi="Times New Roman" w:cs="Times New Roman"/>
          <w:bCs/>
          <w:sz w:val="24"/>
          <w:szCs w:val="24"/>
        </w:rPr>
        <w:t>Ovaj post</w:t>
      </w:r>
      <w:r>
        <w:rPr>
          <w:rFonts w:ascii="Times New Roman" w:hAnsi="Times New Roman" w:cs="Times New Roman"/>
          <w:bCs/>
          <w:sz w:val="24"/>
          <w:szCs w:val="24"/>
        </w:rPr>
        <w:t xml:space="preserve">upak nabavke predviđa provođenje e-aukcije. </w:t>
      </w:r>
    </w:p>
    <w:p w:rsidR="00D81896" w:rsidRDefault="00D81896" w:rsidP="000443D8">
      <w:pPr>
        <w:jc w:val="both"/>
        <w:rPr>
          <w:rFonts w:ascii="Times New Roman" w:hAnsi="Times New Roman" w:cs="Times New Roman"/>
          <w:bCs/>
          <w:sz w:val="24"/>
          <w:szCs w:val="24"/>
        </w:rPr>
      </w:pPr>
      <w:r>
        <w:rPr>
          <w:rFonts w:ascii="Times New Roman" w:hAnsi="Times New Roman" w:cs="Times New Roman"/>
          <w:bCs/>
          <w:sz w:val="24"/>
          <w:szCs w:val="24"/>
        </w:rPr>
        <w:t xml:space="preserve">E-aukcija će se provesti po odredbama </w:t>
      </w:r>
      <w:r w:rsidRPr="00D81896">
        <w:rPr>
          <w:rFonts w:ascii="Times New Roman" w:hAnsi="Times New Roman" w:cs="Times New Roman"/>
          <w:bCs/>
          <w:sz w:val="24"/>
          <w:szCs w:val="24"/>
        </w:rPr>
        <w:t>Pravilnika o uvjetima i načinu korištenja e-aukcije (“Službeni glasnik BiH” br. 66/16)</w:t>
      </w:r>
      <w:r>
        <w:rPr>
          <w:rFonts w:ascii="Times New Roman" w:hAnsi="Times New Roman" w:cs="Times New Roman"/>
          <w:bCs/>
          <w:sz w:val="24"/>
          <w:szCs w:val="24"/>
        </w:rPr>
        <w:t>.</w:t>
      </w:r>
    </w:p>
    <w:p w:rsidR="00D81896" w:rsidRDefault="00D81896" w:rsidP="000443D8">
      <w:pPr>
        <w:jc w:val="both"/>
        <w:rPr>
          <w:rFonts w:ascii="Times New Roman" w:hAnsi="Times New Roman" w:cs="Times New Roman"/>
          <w:b/>
          <w:bCs/>
          <w:sz w:val="24"/>
          <w:szCs w:val="24"/>
          <w:u w:val="single"/>
        </w:rPr>
      </w:pPr>
    </w:p>
    <w:p w:rsidR="002427A9" w:rsidRPr="0077132A" w:rsidRDefault="002427A9" w:rsidP="000443D8">
      <w:pPr>
        <w:jc w:val="both"/>
        <w:rPr>
          <w:rFonts w:ascii="Times New Roman" w:hAnsi="Times New Roman" w:cs="Times New Roman"/>
          <w:b/>
          <w:bCs/>
          <w:sz w:val="24"/>
          <w:szCs w:val="24"/>
          <w:u w:val="single"/>
        </w:rPr>
      </w:pPr>
      <w:r w:rsidRPr="0077132A">
        <w:rPr>
          <w:rFonts w:ascii="Times New Roman" w:hAnsi="Times New Roman" w:cs="Times New Roman"/>
          <w:b/>
          <w:bCs/>
          <w:sz w:val="24"/>
          <w:szCs w:val="24"/>
          <w:u w:val="single"/>
        </w:rPr>
        <w:t>30. Ispravka i/ili izmjena tenderske dokumentacije, traženje pojašnjenja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Ugovorni organ može u svako doba, a najkasnije 5 dana prije isteka roka za podnošenje ponuda, iz opravdanih razloga, bilo na vlastitu inicijativu, bilo kao odgovor na zahtjev privrednog subjekta za pojašnjenje, bilo prema nalogu Ureda za razmatranje žalbi, izmjeniti tendersku dokumentaciju. O svim izmjenama tenderske dokumentacije dužan je obavjestiti sve potencijalne ponuđače za koje zna da su preuzeli tendersku dokumntaciju, putem Portala javne nabavke.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 slučaju da je izmjena tenderske dokumentacije takve prirode da će priprema ponude zahtjevati dodatno vrijeme, dužan je produžiti rok za prijem ponuda, primjeren nastalim izmjenama, ali ne kraći od 7 dana.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 slučaju davanja pojašnjenja po zahtjevu privrednog subjekta, pismenim odgovorom će obavjestiti sve potencijalne ponuđače koji su preuzeli tendersku dokumentaciju putem Portala javne nabavke. Zahtjev za pojašnjenje se može tražiti najkasnije 5 dana prije isteka roka za prijem ponuda. Ugovorni organ je dužan u roku od 3 dana, a najkasnije 5 dana prije isteka roka za podnošenje ponuda dostaviti pismeno pojašnjenje svim potencijalnim ponuđačima. </w:t>
      </w:r>
    </w:p>
    <w:p w:rsidR="00A67847" w:rsidRDefault="00A67847" w:rsidP="000443D8">
      <w:pPr>
        <w:jc w:val="both"/>
        <w:rPr>
          <w:rFonts w:ascii="Times New Roman" w:hAnsi="Times New Roman" w:cs="Times New Roman"/>
          <w:b/>
          <w:bCs/>
          <w:sz w:val="24"/>
          <w:szCs w:val="24"/>
          <w:u w:val="single"/>
        </w:rPr>
      </w:pPr>
    </w:p>
    <w:p w:rsidR="00D81896" w:rsidRDefault="00D81896" w:rsidP="000443D8">
      <w:pPr>
        <w:jc w:val="both"/>
        <w:rPr>
          <w:rFonts w:ascii="Times New Roman" w:hAnsi="Times New Roman" w:cs="Times New Roman"/>
          <w:b/>
          <w:bCs/>
          <w:sz w:val="24"/>
          <w:szCs w:val="24"/>
          <w:u w:val="single"/>
        </w:rPr>
      </w:pPr>
    </w:p>
    <w:p w:rsidR="00D81896" w:rsidRDefault="00D81896" w:rsidP="000443D8">
      <w:pPr>
        <w:jc w:val="both"/>
        <w:rPr>
          <w:rFonts w:ascii="Times New Roman" w:hAnsi="Times New Roman" w:cs="Times New Roman"/>
          <w:b/>
          <w:bCs/>
          <w:sz w:val="24"/>
          <w:szCs w:val="24"/>
          <w:u w:val="single"/>
        </w:rPr>
      </w:pPr>
    </w:p>
    <w:p w:rsidR="002427A9" w:rsidRPr="0077132A" w:rsidRDefault="002427A9" w:rsidP="000443D8">
      <w:pPr>
        <w:jc w:val="both"/>
        <w:rPr>
          <w:rFonts w:ascii="Times New Roman" w:hAnsi="Times New Roman" w:cs="Times New Roman"/>
          <w:b/>
          <w:bCs/>
          <w:sz w:val="24"/>
          <w:szCs w:val="24"/>
          <w:u w:val="single"/>
        </w:rPr>
      </w:pPr>
      <w:r w:rsidRPr="0077132A">
        <w:rPr>
          <w:rFonts w:ascii="Times New Roman" w:hAnsi="Times New Roman" w:cs="Times New Roman"/>
          <w:b/>
          <w:bCs/>
          <w:sz w:val="24"/>
          <w:szCs w:val="24"/>
          <w:u w:val="single"/>
        </w:rPr>
        <w:lastRenderedPageBreak/>
        <w:t>31. Povjerljivost dokumentacije privrednih subjekata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Ponuđači koji dostavljaju ponude koje sadrže određene podatke koji su povjerljivi, dužni su uz navođenje povjerljivih podataka navesti i pravni osnov po kojem se ti podaci smatraju povjerljivim. –</w:t>
      </w:r>
      <w:r w:rsidRPr="0077132A">
        <w:rPr>
          <w:rFonts w:ascii="Times New Roman" w:hAnsi="Times New Roman" w:cs="Times New Roman"/>
          <w:b/>
          <w:bCs/>
          <w:sz w:val="24"/>
          <w:szCs w:val="24"/>
        </w:rPr>
        <w:t xml:space="preserve"> Prilog 6.</w:t>
      </w:r>
    </w:p>
    <w:p w:rsidR="002427A9" w:rsidRPr="0077132A" w:rsidRDefault="002427A9" w:rsidP="0077132A">
      <w:pPr>
        <w:jc w:val="both"/>
        <w:rPr>
          <w:rFonts w:ascii="Times New Roman" w:hAnsi="Times New Roman" w:cs="Times New Roman"/>
          <w:sz w:val="24"/>
          <w:szCs w:val="24"/>
        </w:rPr>
      </w:pPr>
      <w:r w:rsidRPr="0077132A">
        <w:rPr>
          <w:rFonts w:ascii="Times New Roman" w:hAnsi="Times New Roman" w:cs="Times New Roman"/>
          <w:sz w:val="24"/>
          <w:szCs w:val="24"/>
        </w:rPr>
        <w:t>Podaci koji se ni u kojem slučaju ne mogu smatrati povjerljivim su:</w:t>
      </w:r>
    </w:p>
    <w:p w:rsidR="002427A9" w:rsidRPr="0077132A" w:rsidRDefault="002427A9" w:rsidP="0077132A">
      <w:pPr>
        <w:pStyle w:val="ListParagraph"/>
        <w:numPr>
          <w:ilvl w:val="1"/>
          <w:numId w:val="4"/>
        </w:numPr>
        <w:jc w:val="both"/>
        <w:rPr>
          <w:rFonts w:ascii="Times New Roman" w:hAnsi="Times New Roman" w:cs="Times New Roman"/>
          <w:sz w:val="24"/>
          <w:szCs w:val="24"/>
        </w:rPr>
      </w:pPr>
      <w:r w:rsidRPr="0077132A">
        <w:rPr>
          <w:rFonts w:ascii="Times New Roman" w:hAnsi="Times New Roman" w:cs="Times New Roman"/>
          <w:sz w:val="24"/>
          <w:szCs w:val="24"/>
        </w:rPr>
        <w:t>ukupne i pojedinačne cijene iskazane u ponudi;</w:t>
      </w:r>
    </w:p>
    <w:p w:rsidR="002427A9" w:rsidRPr="0077132A" w:rsidRDefault="002427A9" w:rsidP="0077132A">
      <w:pPr>
        <w:pStyle w:val="ListParagraph"/>
        <w:numPr>
          <w:ilvl w:val="1"/>
          <w:numId w:val="4"/>
        </w:numPr>
        <w:jc w:val="both"/>
        <w:rPr>
          <w:rFonts w:ascii="Times New Roman" w:hAnsi="Times New Roman" w:cs="Times New Roman"/>
          <w:sz w:val="24"/>
          <w:szCs w:val="24"/>
        </w:rPr>
      </w:pPr>
      <w:r w:rsidRPr="0077132A">
        <w:rPr>
          <w:rFonts w:ascii="Times New Roman" w:hAnsi="Times New Roman" w:cs="Times New Roman"/>
          <w:sz w:val="24"/>
          <w:szCs w:val="24"/>
        </w:rPr>
        <w:t>predmet nabavke, odnosno ponuđena roba, usluga ili rad od koje zavisi poređenje sa tehničkom specifikacijom i ocjena da je ponuda u skladu sa zahtjevima iz tehničke specifikacije;</w:t>
      </w:r>
    </w:p>
    <w:p w:rsidR="002427A9" w:rsidRPr="0077132A" w:rsidRDefault="002427A9" w:rsidP="0077132A">
      <w:pPr>
        <w:pStyle w:val="ListParagraph"/>
        <w:numPr>
          <w:ilvl w:val="1"/>
          <w:numId w:val="4"/>
        </w:numPr>
        <w:jc w:val="both"/>
        <w:rPr>
          <w:rFonts w:ascii="Times New Roman" w:hAnsi="Times New Roman" w:cs="Times New Roman"/>
          <w:sz w:val="24"/>
          <w:szCs w:val="24"/>
        </w:rPr>
      </w:pPr>
      <w:r w:rsidRPr="0077132A">
        <w:rPr>
          <w:rFonts w:ascii="Times New Roman" w:hAnsi="Times New Roman" w:cs="Times New Roman"/>
          <w:sz w:val="24"/>
          <w:szCs w:val="24"/>
        </w:rPr>
        <w:t>dokazi o ličnoj situaciji ponuđača (u smislu odredbi čl. 45.-51. Zakona).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Nakon javnog otvaranja ponuda nijedna informacija u vezi sa ispitivanjem, pojašnjenjem ili ocjenom ponuda ne smije se otkrivati nijednom učesniku u postupku  ili trećem licu prije nego se odluka o rezultatu postupka ne saopći učesnicima u postupku.</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Učesnici u postupku javne nabavke ni na koji način ne smiju neovlašteno prisvajati, koristiti za vlastite potrebe niti proslijediti trećim licima podatke, rješenja ili dokumentaciju (informaciju, planove, crteže, nacrte, uzorke i dr.) koji su im stavljeni na raspolaganje ili do kojih  su došli na bilo koji način u toku postupka javne nabavke.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Nakon prijema odluke o izboru najpovoljnijeg ponuđača ili odluke o poništenju postupka nabavke, a najkasnije do isteka roka za žalbu, Ugovorni organ će po prijemu zahtjeva ponuđača, a najkasnije u roku od dva dana od prijema zahtjeva, omogućiti u ponudu, uključujući dokumente podnesene u skladu sa članom 45.  stav 2. Zakona, kao i pojašnjenja orginalnih dokumenata u skladu sa  članom 68. stav 3. Zakona, sa izuzetkom informacija ponuđača označenih kao povjerljive.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 slučaju paušalnog navođenja u ponudi da se neki podatak/informacija smatra povjerljivim/tajnim, bez naznačavanja pravnog osnova na temelju kojeg su ti podaci povjerljivi i tajni, neće obavezivati ugovorni organ da iste smatra takvim.</w:t>
      </w:r>
    </w:p>
    <w:p w:rsidR="00A67847" w:rsidRDefault="00A67847" w:rsidP="000443D8">
      <w:pPr>
        <w:jc w:val="both"/>
        <w:rPr>
          <w:rFonts w:ascii="Times New Roman" w:hAnsi="Times New Roman" w:cs="Times New Roman"/>
          <w:b/>
          <w:bCs/>
          <w:sz w:val="24"/>
          <w:szCs w:val="24"/>
          <w:u w:val="single"/>
        </w:rPr>
      </w:pPr>
    </w:p>
    <w:p w:rsidR="002427A9" w:rsidRPr="0077132A" w:rsidRDefault="002427A9" w:rsidP="000443D8">
      <w:pPr>
        <w:jc w:val="both"/>
        <w:rPr>
          <w:rFonts w:ascii="Times New Roman" w:hAnsi="Times New Roman" w:cs="Times New Roman"/>
          <w:b/>
          <w:bCs/>
          <w:sz w:val="24"/>
          <w:szCs w:val="24"/>
          <w:u w:val="single"/>
        </w:rPr>
      </w:pPr>
      <w:r w:rsidRPr="0077132A">
        <w:rPr>
          <w:rFonts w:ascii="Times New Roman" w:hAnsi="Times New Roman" w:cs="Times New Roman"/>
          <w:b/>
          <w:bCs/>
          <w:sz w:val="24"/>
          <w:szCs w:val="24"/>
          <w:u w:val="single"/>
        </w:rPr>
        <w:t>32. Izmjena, dopuna i povlačnje ponuda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Do isteka roka za prijem ponuda, ponuđač može svoju ponudu izmjeniti ili dopuniti i to da u posebnoj koverti, na isti način navede sve podatke sadržane u tački 15. tenderske dokumentacije, i to:</w:t>
      </w:r>
    </w:p>
    <w:p w:rsidR="0077132A" w:rsidRPr="0077132A" w:rsidRDefault="003E73A2" w:rsidP="0077132A">
      <w:pPr>
        <w:jc w:val="both"/>
        <w:rPr>
          <w:rFonts w:ascii="Times New Roman" w:hAnsi="Times New Roman" w:cs="Times New Roman"/>
          <w:b/>
          <w:bCs/>
          <w:sz w:val="24"/>
          <w:szCs w:val="24"/>
        </w:rPr>
      </w:pPr>
      <w:r>
        <w:rPr>
          <w:rFonts w:ascii="Times New Roman" w:hAnsi="Times New Roman" w:cs="Times New Roman"/>
          <w:b/>
          <w:bCs/>
          <w:sz w:val="24"/>
          <w:szCs w:val="24"/>
        </w:rPr>
        <w:t>GRADSKI SPORTSKI SAVEZ CAZIN</w:t>
      </w:r>
    </w:p>
    <w:p w:rsidR="0077132A" w:rsidRPr="0077132A" w:rsidRDefault="0077132A" w:rsidP="0077132A">
      <w:pPr>
        <w:jc w:val="both"/>
        <w:rPr>
          <w:rFonts w:ascii="Times New Roman" w:hAnsi="Times New Roman" w:cs="Times New Roman"/>
          <w:b/>
          <w:bCs/>
          <w:sz w:val="24"/>
          <w:szCs w:val="24"/>
        </w:rPr>
      </w:pPr>
      <w:r w:rsidRPr="0077132A">
        <w:rPr>
          <w:rFonts w:ascii="Times New Roman" w:hAnsi="Times New Roman" w:cs="Times New Roman"/>
          <w:b/>
          <w:bCs/>
          <w:sz w:val="24"/>
          <w:szCs w:val="24"/>
        </w:rPr>
        <w:t>Generala Izeta Nanića bb, 77220  Cazin</w:t>
      </w:r>
    </w:p>
    <w:p w:rsidR="002427A9" w:rsidRPr="0077132A" w:rsidRDefault="002427A9" w:rsidP="000443D8">
      <w:pPr>
        <w:jc w:val="both"/>
        <w:rPr>
          <w:rFonts w:ascii="Times New Roman" w:hAnsi="Times New Roman" w:cs="Times New Roman"/>
          <w:b/>
          <w:bCs/>
          <w:sz w:val="24"/>
          <w:szCs w:val="24"/>
        </w:rPr>
      </w:pPr>
      <w:r w:rsidRPr="0077132A">
        <w:rPr>
          <w:rFonts w:ascii="Times New Roman" w:hAnsi="Times New Roman" w:cs="Times New Roman"/>
          <w:b/>
          <w:bCs/>
          <w:sz w:val="24"/>
          <w:szCs w:val="24"/>
        </w:rPr>
        <w:t>IZMJENA/DOPUNA PONUDE„NE OTVARAJ“</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Na zadnjoj strani omotnice ponuđač je dužan da navede slijedeće: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Naziv i adresa ponuđača /grupe ponuđača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lastRenderedPageBreak/>
        <w:t xml:space="preserve">Ponuđač može do isteka roka za prijem ponuda odustati od svoje ponude, na način da dostavi pisanu izjavu da odustaje od ponude, uz obavezno navođenje predmeta nabavke i broja nabavke, i to najkasnije do roka za prijem ponuda.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Ponuda se ne može mijenjati, dopunjavati, niti povući nakon isteka roka za prijem ponuda. </w:t>
      </w:r>
    </w:p>
    <w:p w:rsidR="002427A9" w:rsidRPr="00B94480" w:rsidRDefault="002427A9" w:rsidP="000443D8">
      <w:pPr>
        <w:jc w:val="both"/>
        <w:rPr>
          <w:rFonts w:ascii="Times New Roman" w:hAnsi="Times New Roman" w:cs="Times New Roman"/>
          <w:sz w:val="24"/>
          <w:szCs w:val="24"/>
        </w:rPr>
      </w:pPr>
    </w:p>
    <w:p w:rsidR="002427A9" w:rsidRPr="0077132A" w:rsidRDefault="002427A9" w:rsidP="000443D8">
      <w:pPr>
        <w:jc w:val="both"/>
        <w:rPr>
          <w:rFonts w:ascii="Times New Roman" w:hAnsi="Times New Roman" w:cs="Times New Roman"/>
          <w:b/>
          <w:bCs/>
          <w:sz w:val="24"/>
          <w:szCs w:val="24"/>
          <w:u w:val="single"/>
        </w:rPr>
      </w:pPr>
      <w:r w:rsidRPr="0077132A">
        <w:rPr>
          <w:rFonts w:ascii="Times New Roman" w:hAnsi="Times New Roman" w:cs="Times New Roman"/>
          <w:b/>
          <w:bCs/>
          <w:sz w:val="24"/>
          <w:szCs w:val="24"/>
          <w:u w:val="single"/>
        </w:rPr>
        <w:t>33. Provjera računske ispravnosti ponude i objašnjenje neprirodno niske cijene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Ugovorni organ je obavezan provjeriti računsku ispravnost ponude.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Kada izračuni vezani za pojedinačne stavke iz obrasca za cijenu ponude ili cijena ponude bez PDVa navedeni u ispunjenom obrascu za cijenu ponude u ponudi ne odgovaraju metodologiji definisanoj u vezi načinom određivanja cijene iz ove TD, Ugovorni organ ih ispravlja u skladu sa tako propisanom metodologijom.</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Ugovorni organ ispravlja i druge računske greške u obrascu za cijenu ponude i obrascu za dostavljanje ponude.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 zahtjevu za prihvatanje ispravke računske greške koji ugovorni organ obavezno mora tražiti, označava se koji dio ponude je ispravljen, kao i nova cijena ponude proizašla nakon ispravke.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Jedinična cijena stavke na smatra se računskom greškom i ne može se ispravljati.</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Odgovor ponuđača na zahtjev za prihvatanje računske grešeke sastavni je dio zapisnika o pregledu i ocjeni ponuda.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 slučaju da ugovorni organ ima sumnju da se radi o neprirodno niskoj cijeni ponude, ima mogućnost da provjeri cijene, u skladu sa odredbama Uputstva o načinu pripreme modela tendrske dokumentacije i ponuda (Službeni glasnik BiH, broj 90/14), te zatraži pismeno pojašnjenje ponuđača u pogledu neprirodno niske cijene ponude.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Ugovorni organ obavezno od ponuđača traži objašnjenje cijene ponude koju smatra neprirodno niskom ako su ispunjeni sljedeći uslovi:</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a) cijena ponude je za više od 50% niža od prosječne cijene preostalih prihvatljivih ponuda, ukoliko su primljene najmanje tri prihvatljive ponude ili</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b) cijena ponuzde je za više od 20% niža od cijene drugorangirane prihvatljive ponude.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Ugovorni organ može od ponuđača zatražiti objašnjenje cijene ponude, ako smatra da je ona neprirodno niska i iz drugih razloga navedenih u članu 66. Zakona.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Objašnjenje neprirodno niske cijene ponude sastavni je dio zapisnika o pregledu i ocjeni ponuda.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Po prijemu obrazloženja neprirodno niske cijene ponude, odluku će donijeti ugovorni organ i o tome obavjestiti ponuđača u pismenoj formi.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 slučaju da ponuđač odbije dati pismeno obrazloženje ili dostavi obrazložnje iz kojeg se ne može utvrditi da će ponuđač biti u mogućnosti isporučiti robu/pružiti uslugu/izvesti radove po toj cijeni, takvu ponudu može odbiti. </w:t>
      </w:r>
    </w:p>
    <w:p w:rsidR="002427A9" w:rsidRPr="00B94480" w:rsidRDefault="002427A9" w:rsidP="000443D8">
      <w:pPr>
        <w:jc w:val="both"/>
        <w:rPr>
          <w:rFonts w:ascii="Times New Roman" w:hAnsi="Times New Roman" w:cs="Times New Roman"/>
          <w:sz w:val="24"/>
          <w:szCs w:val="24"/>
        </w:rPr>
      </w:pPr>
    </w:p>
    <w:p w:rsidR="002427A9" w:rsidRPr="00245420" w:rsidRDefault="002427A9" w:rsidP="000443D8">
      <w:pPr>
        <w:jc w:val="both"/>
        <w:rPr>
          <w:rFonts w:ascii="Times New Roman" w:hAnsi="Times New Roman" w:cs="Times New Roman"/>
          <w:b/>
          <w:bCs/>
          <w:sz w:val="24"/>
          <w:szCs w:val="24"/>
          <w:u w:val="single"/>
        </w:rPr>
      </w:pPr>
      <w:r w:rsidRPr="00245420">
        <w:rPr>
          <w:rFonts w:ascii="Times New Roman" w:hAnsi="Times New Roman" w:cs="Times New Roman"/>
          <w:b/>
          <w:bCs/>
          <w:sz w:val="24"/>
          <w:szCs w:val="24"/>
          <w:u w:val="single"/>
        </w:rPr>
        <w:t>34.  Pouka o pravnom lijeku</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Žalba se izjavljuje Uredu za razmatranje žalbi, putem ugovornog organa, u roku od 10 dana od dana preuzimanja tenderske dokumntacije.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Svaki ponuđač koji ima opravdan interes za ugovor o javnoj nabavci i smatra da je Ugovorni organ u toku postupka javne nabavke izvršio povrede Zakona i/ili podzakonskih akata, ima  pravo da uloži žalbu na postupak u roku koji je određen u članu 101. Zakona.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Žalba se izjavljuje Ugovornom organu u najmanje tri primjerka, u pisanoj formi direktno, elektronskim putem, ili preporučenom poštanskom pošiljkom, u rokovima propisanim članom 101. Zakona.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Ugovorni organ je dužan u roku od pet dana od zaprimanja žalbe donijeti odgovarajuću odluku po žalbi u skladu sa članom 100. Zakona.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Ako ugovorni organ odbaci žalbu zaključkom zbog procesnih nedostataka (žalba neblagovremena, nedopuštena ili izjavljena od neovlaštenog lica) ponuđač može izjaviti žalbu KRŽ-u u roku od 10 dana, od dana prijema zaključka.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Ako ugovorni organ usvoji žalbu djelimično ili u cjelosti, te svoje rješenje ili odluku zamjeni drugim rješenjem ili odlukom ili poništi postupak nabavke, ponuđač može izjaviti žalbu KRŽ-u u roku od 5 (pet) dana, od dana prijema rješenja, posredstvom ugovornog organa.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Ako ugovorni organ utvrdi da je žalba neosnovana, dužan je u roku od pet dana, od datuma njenog zaprimanja proslijediti žalbu KRŽ-u, sa svojim izjašnjenjem na navode žalbe, kao i kompletnom dokumentacijom vezano za postupak protiv kojeg je izjavljena žalba. </w:t>
      </w:r>
    </w:p>
    <w:p w:rsidR="002427A9" w:rsidRPr="00B94480" w:rsidRDefault="002427A9" w:rsidP="000443D8">
      <w:pPr>
        <w:jc w:val="both"/>
        <w:rPr>
          <w:rFonts w:ascii="Times New Roman" w:hAnsi="Times New Roman" w:cs="Times New Roman"/>
          <w:sz w:val="24"/>
          <w:szCs w:val="24"/>
        </w:rPr>
      </w:pPr>
    </w:p>
    <w:p w:rsidR="002427A9" w:rsidRDefault="002427A9"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FB712B" w:rsidRPr="00306CDD" w:rsidRDefault="00FB712B" w:rsidP="00306CDD">
      <w:pPr>
        <w:jc w:val="right"/>
        <w:rPr>
          <w:rFonts w:ascii="Times New Roman" w:hAnsi="Times New Roman" w:cs="Times New Roman"/>
          <w:b/>
          <w:bCs/>
          <w:sz w:val="24"/>
          <w:szCs w:val="24"/>
        </w:rPr>
      </w:pPr>
      <w:r w:rsidRPr="00306CDD">
        <w:rPr>
          <w:rFonts w:ascii="Times New Roman" w:hAnsi="Times New Roman" w:cs="Times New Roman"/>
          <w:b/>
          <w:bCs/>
          <w:sz w:val="24"/>
          <w:szCs w:val="24"/>
        </w:rPr>
        <w:lastRenderedPageBreak/>
        <w:t xml:space="preserve">PRILOG 1 </w:t>
      </w:r>
    </w:p>
    <w:p w:rsidR="00306CDD" w:rsidRPr="00306CDD" w:rsidRDefault="00FB712B" w:rsidP="00306CDD">
      <w:pPr>
        <w:jc w:val="center"/>
        <w:rPr>
          <w:rFonts w:ascii="Times New Roman" w:hAnsi="Times New Roman" w:cs="Times New Roman"/>
          <w:b/>
          <w:bCs/>
          <w:sz w:val="24"/>
          <w:szCs w:val="24"/>
        </w:rPr>
      </w:pPr>
      <w:r w:rsidRPr="00306CDD">
        <w:rPr>
          <w:rFonts w:ascii="Times New Roman" w:hAnsi="Times New Roman" w:cs="Times New Roman"/>
          <w:b/>
          <w:bCs/>
          <w:sz w:val="24"/>
          <w:szCs w:val="24"/>
        </w:rPr>
        <w:t>OBRAZAC ZA DOSTAVLJANJE PONUDE</w:t>
      </w:r>
    </w:p>
    <w:p w:rsidR="00306CDD"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Broj nabavke: </w:t>
      </w:r>
      <w:r w:rsidRPr="00402BF4">
        <w:rPr>
          <w:rFonts w:ascii="Times New Roman" w:hAnsi="Times New Roman" w:cs="Times New Roman"/>
          <w:sz w:val="24"/>
          <w:szCs w:val="24"/>
        </w:rPr>
        <w:t>0</w:t>
      </w:r>
      <w:r w:rsidR="000E4FAE">
        <w:rPr>
          <w:rFonts w:ascii="Times New Roman" w:hAnsi="Times New Roman" w:cs="Times New Roman"/>
          <w:sz w:val="24"/>
          <w:szCs w:val="24"/>
        </w:rPr>
        <w:t>7</w:t>
      </w:r>
      <w:r w:rsidR="00402BF4">
        <w:rPr>
          <w:rFonts w:ascii="Times New Roman" w:hAnsi="Times New Roman" w:cs="Times New Roman"/>
          <w:sz w:val="24"/>
          <w:szCs w:val="24"/>
        </w:rPr>
        <w:t>-02</w:t>
      </w:r>
      <w:r w:rsidRPr="00402BF4">
        <w:rPr>
          <w:rFonts w:ascii="Times New Roman" w:hAnsi="Times New Roman" w:cs="Times New Roman"/>
          <w:sz w:val="24"/>
          <w:szCs w:val="24"/>
        </w:rPr>
        <w:t>/</w:t>
      </w:r>
      <w:r w:rsidR="00402BF4" w:rsidRPr="00402BF4">
        <w:rPr>
          <w:rFonts w:ascii="Times New Roman" w:hAnsi="Times New Roman" w:cs="Times New Roman"/>
          <w:sz w:val="24"/>
          <w:szCs w:val="24"/>
        </w:rPr>
        <w:t>20</w:t>
      </w: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Broj obavještenja sa Portala JN: ________________________ </w:t>
      </w:r>
    </w:p>
    <w:p w:rsidR="00FB712B" w:rsidRPr="00FB712B" w:rsidRDefault="00FB712B" w:rsidP="00FB712B">
      <w:pPr>
        <w:jc w:val="both"/>
        <w:rPr>
          <w:rFonts w:ascii="Times New Roman" w:hAnsi="Times New Roman" w:cs="Times New Roman"/>
          <w:sz w:val="24"/>
          <w:szCs w:val="24"/>
        </w:rPr>
      </w:pPr>
    </w:p>
    <w:p w:rsidR="00306CDD" w:rsidRPr="00306CDD" w:rsidRDefault="00FB712B" w:rsidP="00FB712B">
      <w:pPr>
        <w:jc w:val="both"/>
        <w:rPr>
          <w:rFonts w:ascii="Times New Roman" w:hAnsi="Times New Roman" w:cs="Times New Roman"/>
          <w:b/>
          <w:bCs/>
          <w:sz w:val="24"/>
          <w:szCs w:val="24"/>
        </w:rPr>
      </w:pPr>
      <w:r w:rsidRPr="00306CDD">
        <w:rPr>
          <w:rFonts w:ascii="Times New Roman" w:hAnsi="Times New Roman" w:cs="Times New Roman"/>
          <w:b/>
          <w:bCs/>
          <w:sz w:val="24"/>
          <w:szCs w:val="24"/>
        </w:rPr>
        <w:t xml:space="preserve">UGOVORNI ORGAN: </w:t>
      </w:r>
    </w:p>
    <w:p w:rsidR="00306CDD" w:rsidRPr="00306CDD" w:rsidRDefault="004C5F09" w:rsidP="00FB712B">
      <w:pPr>
        <w:jc w:val="both"/>
        <w:rPr>
          <w:rFonts w:ascii="Times New Roman" w:hAnsi="Times New Roman" w:cs="Times New Roman"/>
          <w:b/>
          <w:bCs/>
          <w:sz w:val="24"/>
          <w:szCs w:val="24"/>
        </w:rPr>
      </w:pPr>
      <w:r>
        <w:rPr>
          <w:rFonts w:ascii="Times New Roman" w:hAnsi="Times New Roman" w:cs="Times New Roman"/>
          <w:b/>
          <w:bCs/>
          <w:sz w:val="24"/>
          <w:szCs w:val="24"/>
        </w:rPr>
        <w:t>Gradski sportski savez Cazin</w:t>
      </w:r>
    </w:p>
    <w:p w:rsidR="00FB712B" w:rsidRPr="00306CDD" w:rsidRDefault="004C5F09" w:rsidP="00FB712B">
      <w:pPr>
        <w:jc w:val="both"/>
        <w:rPr>
          <w:rFonts w:ascii="Times New Roman" w:hAnsi="Times New Roman" w:cs="Times New Roman"/>
          <w:b/>
          <w:bCs/>
          <w:sz w:val="24"/>
          <w:szCs w:val="24"/>
        </w:rPr>
      </w:pPr>
      <w:r>
        <w:rPr>
          <w:rFonts w:ascii="Times New Roman" w:hAnsi="Times New Roman" w:cs="Times New Roman"/>
          <w:b/>
          <w:bCs/>
          <w:sz w:val="24"/>
          <w:szCs w:val="24"/>
        </w:rPr>
        <w:t>Trg Branilaca bb</w:t>
      </w:r>
      <w:r w:rsidR="00FB712B" w:rsidRPr="00306CDD">
        <w:rPr>
          <w:rFonts w:ascii="Times New Roman" w:hAnsi="Times New Roman" w:cs="Times New Roman"/>
          <w:b/>
          <w:bCs/>
          <w:sz w:val="24"/>
          <w:szCs w:val="24"/>
        </w:rPr>
        <w:t xml:space="preserve">, 77220 Cazin </w:t>
      </w:r>
    </w:p>
    <w:p w:rsidR="00FB712B" w:rsidRPr="00FB712B" w:rsidRDefault="00FB712B" w:rsidP="00FB712B">
      <w:pPr>
        <w:jc w:val="both"/>
        <w:rPr>
          <w:rFonts w:ascii="Times New Roman" w:hAnsi="Times New Roman" w:cs="Times New Roman"/>
          <w:sz w:val="24"/>
          <w:szCs w:val="24"/>
        </w:rPr>
      </w:pPr>
    </w:p>
    <w:p w:rsidR="00306CDD" w:rsidRDefault="00FB712B" w:rsidP="00FB712B">
      <w:pPr>
        <w:jc w:val="both"/>
        <w:rPr>
          <w:rFonts w:ascii="Times New Roman" w:hAnsi="Times New Roman" w:cs="Times New Roman"/>
          <w:sz w:val="24"/>
          <w:szCs w:val="24"/>
        </w:rPr>
      </w:pPr>
      <w:r w:rsidRPr="005C2E7C">
        <w:rPr>
          <w:rFonts w:ascii="Times New Roman" w:hAnsi="Times New Roman" w:cs="Times New Roman"/>
          <w:b/>
          <w:bCs/>
          <w:sz w:val="24"/>
          <w:szCs w:val="24"/>
        </w:rPr>
        <w:t>PONUĐAČ_</w:t>
      </w:r>
      <w:r w:rsidRPr="00FB712B">
        <w:rPr>
          <w:rFonts w:ascii="Times New Roman" w:hAnsi="Times New Roman" w:cs="Times New Roman"/>
          <w:sz w:val="24"/>
          <w:szCs w:val="24"/>
        </w:rPr>
        <w:t xml:space="preserve">_______________________________________________ </w:t>
      </w:r>
    </w:p>
    <w:p w:rsidR="00306CDD"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Adresa ponuđača _________________________________________ </w:t>
      </w: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ID broj ponuđača _________________________________________ </w:t>
      </w:r>
    </w:p>
    <w:p w:rsidR="008812B3" w:rsidRDefault="008812B3" w:rsidP="008812B3">
      <w:pPr>
        <w:jc w:val="both"/>
        <w:rPr>
          <w:rFonts w:ascii="Times New Roman" w:hAnsi="Times New Roman" w:cs="Times New Roman"/>
          <w:sz w:val="24"/>
          <w:szCs w:val="24"/>
        </w:rPr>
      </w:pPr>
    </w:p>
    <w:p w:rsidR="00FB712B" w:rsidRPr="00FB712B" w:rsidRDefault="00FB712B" w:rsidP="008812B3">
      <w:pPr>
        <w:jc w:val="both"/>
        <w:rPr>
          <w:rFonts w:ascii="Times New Roman" w:hAnsi="Times New Roman" w:cs="Times New Roman"/>
          <w:sz w:val="24"/>
          <w:szCs w:val="24"/>
        </w:rPr>
      </w:pPr>
      <w:r w:rsidRPr="00FB712B">
        <w:rPr>
          <w:rFonts w:ascii="Times New Roman" w:hAnsi="Times New Roman" w:cs="Times New Roman"/>
          <w:sz w:val="24"/>
          <w:szCs w:val="24"/>
        </w:rPr>
        <w:t xml:space="preserve">*Ukoliko ponudu dostavlja grupa ponuđača, upisuju se isti podaci za sve članove grupe ponuđača, kao i kada ponudu dostavlja samo jedan ponuđač, a pored naziva ponuđača koji je predstavnik grupe ponuđača upisuje i se podatak da je to predstavnik grupe ponuđača. Podugovarač se ne smatra članom grupe ponuđača u smislu postupka javne nabavke. </w:t>
      </w:r>
    </w:p>
    <w:p w:rsidR="00306CDD" w:rsidRPr="008812B3" w:rsidRDefault="00FB712B" w:rsidP="008812B3">
      <w:pPr>
        <w:jc w:val="both"/>
        <w:rPr>
          <w:rFonts w:ascii="Times New Roman" w:hAnsi="Times New Roman" w:cs="Times New Roman"/>
          <w:b/>
          <w:bCs/>
          <w:sz w:val="24"/>
          <w:szCs w:val="24"/>
        </w:rPr>
      </w:pPr>
      <w:r w:rsidRPr="008812B3">
        <w:rPr>
          <w:rFonts w:ascii="Times New Roman" w:hAnsi="Times New Roman" w:cs="Times New Roman"/>
          <w:b/>
          <w:bCs/>
          <w:sz w:val="24"/>
          <w:szCs w:val="24"/>
        </w:rPr>
        <w:t xml:space="preserve"> KONTAKT OSOBA (za konkretnu ponudu) </w:t>
      </w:r>
    </w:p>
    <w:p w:rsidR="00306CDD" w:rsidRPr="00306CDD" w:rsidRDefault="00FB712B" w:rsidP="00306CDD">
      <w:pPr>
        <w:pStyle w:val="NoSpacing"/>
        <w:rPr>
          <w:rFonts w:ascii="Times New Roman" w:hAnsi="Times New Roman" w:cs="Times New Roman"/>
          <w:sz w:val="24"/>
          <w:szCs w:val="24"/>
        </w:rPr>
      </w:pPr>
      <w:r w:rsidRPr="00306CDD">
        <w:rPr>
          <w:rFonts w:ascii="Times New Roman" w:hAnsi="Times New Roman" w:cs="Times New Roman"/>
          <w:sz w:val="24"/>
          <w:szCs w:val="24"/>
        </w:rPr>
        <w:t>Ime i prezime</w:t>
      </w:r>
      <w:r w:rsidR="008812B3">
        <w:rPr>
          <w:rFonts w:ascii="Times New Roman" w:hAnsi="Times New Roman" w:cs="Times New Roman"/>
          <w:sz w:val="24"/>
          <w:szCs w:val="24"/>
        </w:rPr>
        <w:t>_____________________________________________</w:t>
      </w:r>
    </w:p>
    <w:p w:rsidR="00306CDD" w:rsidRPr="00306CDD" w:rsidRDefault="00FB712B" w:rsidP="00306CDD">
      <w:pPr>
        <w:pStyle w:val="NoSpacing"/>
        <w:rPr>
          <w:rFonts w:ascii="Times New Roman" w:hAnsi="Times New Roman" w:cs="Times New Roman"/>
          <w:sz w:val="24"/>
          <w:szCs w:val="24"/>
        </w:rPr>
      </w:pPr>
      <w:r w:rsidRPr="00306CDD">
        <w:rPr>
          <w:rFonts w:ascii="Times New Roman" w:hAnsi="Times New Roman" w:cs="Times New Roman"/>
          <w:sz w:val="24"/>
          <w:szCs w:val="24"/>
        </w:rPr>
        <w:t xml:space="preserve">Adresa  </w:t>
      </w:r>
      <w:r w:rsidR="008812B3">
        <w:rPr>
          <w:rFonts w:ascii="Times New Roman" w:hAnsi="Times New Roman" w:cs="Times New Roman"/>
          <w:sz w:val="24"/>
          <w:szCs w:val="24"/>
        </w:rPr>
        <w:t>__________________________________________________</w:t>
      </w:r>
    </w:p>
    <w:p w:rsidR="00306CDD" w:rsidRPr="00306CDD" w:rsidRDefault="00FB712B" w:rsidP="00306CDD">
      <w:pPr>
        <w:pStyle w:val="NoSpacing"/>
        <w:rPr>
          <w:rFonts w:ascii="Times New Roman" w:hAnsi="Times New Roman" w:cs="Times New Roman"/>
          <w:sz w:val="24"/>
          <w:szCs w:val="24"/>
        </w:rPr>
      </w:pPr>
      <w:r w:rsidRPr="00306CDD">
        <w:rPr>
          <w:rFonts w:ascii="Times New Roman" w:hAnsi="Times New Roman" w:cs="Times New Roman"/>
          <w:sz w:val="24"/>
          <w:szCs w:val="24"/>
        </w:rPr>
        <w:t xml:space="preserve">Telefon  </w:t>
      </w:r>
      <w:r w:rsidR="008812B3">
        <w:rPr>
          <w:rFonts w:ascii="Times New Roman" w:hAnsi="Times New Roman" w:cs="Times New Roman"/>
          <w:sz w:val="24"/>
          <w:szCs w:val="24"/>
        </w:rPr>
        <w:t>__________________________________________________</w:t>
      </w:r>
    </w:p>
    <w:p w:rsidR="008812B3" w:rsidRDefault="00FB712B" w:rsidP="00306CDD">
      <w:pPr>
        <w:pStyle w:val="NoSpacing"/>
        <w:rPr>
          <w:rFonts w:ascii="Times New Roman" w:hAnsi="Times New Roman" w:cs="Times New Roman"/>
          <w:sz w:val="24"/>
          <w:szCs w:val="24"/>
        </w:rPr>
      </w:pPr>
      <w:r w:rsidRPr="00306CDD">
        <w:rPr>
          <w:rFonts w:ascii="Times New Roman" w:hAnsi="Times New Roman" w:cs="Times New Roman"/>
          <w:sz w:val="24"/>
          <w:szCs w:val="24"/>
        </w:rPr>
        <w:t xml:space="preserve">Faks </w:t>
      </w:r>
      <w:r w:rsidR="008812B3">
        <w:rPr>
          <w:rFonts w:ascii="Times New Roman" w:hAnsi="Times New Roman" w:cs="Times New Roman"/>
          <w:sz w:val="24"/>
          <w:szCs w:val="24"/>
        </w:rPr>
        <w:t>_____________________________________________________</w:t>
      </w:r>
    </w:p>
    <w:p w:rsidR="00FB712B" w:rsidRPr="00306CDD" w:rsidRDefault="00FB712B" w:rsidP="00306CDD">
      <w:pPr>
        <w:pStyle w:val="NoSpacing"/>
        <w:rPr>
          <w:rFonts w:ascii="Times New Roman" w:hAnsi="Times New Roman" w:cs="Times New Roman"/>
          <w:sz w:val="24"/>
          <w:szCs w:val="24"/>
        </w:rPr>
      </w:pPr>
      <w:r w:rsidRPr="00306CDD">
        <w:rPr>
          <w:rFonts w:ascii="Times New Roman" w:hAnsi="Times New Roman" w:cs="Times New Roman"/>
          <w:sz w:val="24"/>
          <w:szCs w:val="24"/>
        </w:rPr>
        <w:t xml:space="preserve">E-mail  </w:t>
      </w:r>
      <w:r w:rsidR="008812B3">
        <w:rPr>
          <w:rFonts w:ascii="Times New Roman" w:hAnsi="Times New Roman" w:cs="Times New Roman"/>
          <w:sz w:val="24"/>
          <w:szCs w:val="24"/>
        </w:rPr>
        <w:t>___________________________________________________</w:t>
      </w:r>
    </w:p>
    <w:p w:rsidR="008812B3" w:rsidRDefault="008812B3" w:rsidP="00FB712B">
      <w:pPr>
        <w:jc w:val="both"/>
        <w:rPr>
          <w:rFonts w:ascii="Times New Roman" w:hAnsi="Times New Roman" w:cs="Times New Roman"/>
          <w:sz w:val="24"/>
          <w:szCs w:val="24"/>
        </w:rPr>
      </w:pPr>
    </w:p>
    <w:p w:rsidR="008812B3"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IZJAVA PONUĐAČA* </w:t>
      </w: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*Ukoliko ponudu dostavlja grupa ponuđača, onda Izjavu ponuđača popunjava predstavnik grupe ponuđača. </w:t>
      </w: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U postupku javne nabavke, koju ste pokrenuli i koja je objavljena na Portalu javnih nabavki, Broj obavještenja o nabavci ...................................., dana ............ 20</w:t>
      </w:r>
      <w:r w:rsidR="008812B3">
        <w:rPr>
          <w:rFonts w:ascii="Times New Roman" w:hAnsi="Times New Roman" w:cs="Times New Roman"/>
          <w:sz w:val="24"/>
          <w:szCs w:val="24"/>
        </w:rPr>
        <w:t>20</w:t>
      </w:r>
      <w:r w:rsidRPr="00FB712B">
        <w:rPr>
          <w:rFonts w:ascii="Times New Roman" w:hAnsi="Times New Roman" w:cs="Times New Roman"/>
          <w:sz w:val="24"/>
          <w:szCs w:val="24"/>
        </w:rPr>
        <w:t xml:space="preserve">. godine, dostavljamo ponudu i izjavljujemo slijedeće: </w:t>
      </w: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1. U skladu sa sadržajem i zahtjevima tenderske dokumentacije br. </w:t>
      </w:r>
      <w:r w:rsidR="00402BF4">
        <w:rPr>
          <w:rFonts w:ascii="Times New Roman" w:hAnsi="Times New Roman" w:cs="Times New Roman"/>
          <w:sz w:val="24"/>
          <w:szCs w:val="24"/>
        </w:rPr>
        <w:t>0</w:t>
      </w:r>
      <w:r w:rsidR="000E4FAE">
        <w:rPr>
          <w:rFonts w:ascii="Times New Roman" w:hAnsi="Times New Roman" w:cs="Times New Roman"/>
          <w:sz w:val="24"/>
          <w:szCs w:val="24"/>
        </w:rPr>
        <w:t>7</w:t>
      </w:r>
      <w:r w:rsidR="00402BF4">
        <w:rPr>
          <w:rFonts w:ascii="Times New Roman" w:hAnsi="Times New Roman" w:cs="Times New Roman"/>
          <w:sz w:val="24"/>
          <w:szCs w:val="24"/>
        </w:rPr>
        <w:t xml:space="preserve">-02/20, </w:t>
      </w:r>
      <w:r w:rsidRPr="00FB712B">
        <w:rPr>
          <w:rFonts w:ascii="Times New Roman" w:hAnsi="Times New Roman" w:cs="Times New Roman"/>
          <w:sz w:val="24"/>
          <w:szCs w:val="24"/>
        </w:rPr>
        <w:t xml:space="preserve"> ovom izjavom prihvatamo njene odredbe u cijelosti, bez ikakvih rezervi ili ograničenja. </w:t>
      </w: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 2. Ovom ponudom odgovaramo zahtjevima iz tenderske dokumentacije za kupovinu robe, u skladu sa uslovima utvrđenim u tenderskoj dokumentaciji, kriterijima i utvrđenim rokovima, bez ikakvih rezervi ili ograničenja. </w:t>
      </w:r>
    </w:p>
    <w:p w:rsidR="00FB712B" w:rsidRPr="00FB712B" w:rsidRDefault="00FB712B" w:rsidP="00FB712B">
      <w:pPr>
        <w:jc w:val="both"/>
        <w:rPr>
          <w:rFonts w:ascii="Times New Roman" w:hAnsi="Times New Roman" w:cs="Times New Roman"/>
          <w:sz w:val="24"/>
          <w:szCs w:val="24"/>
        </w:rPr>
      </w:pPr>
    </w:p>
    <w:p w:rsidR="005C2E7C" w:rsidRPr="005C2E7C" w:rsidRDefault="00FB712B" w:rsidP="005C2E7C">
      <w:pPr>
        <w:pStyle w:val="NoSpacing"/>
        <w:rPr>
          <w:rFonts w:ascii="Times New Roman" w:hAnsi="Times New Roman" w:cs="Times New Roman"/>
          <w:sz w:val="24"/>
          <w:szCs w:val="24"/>
        </w:rPr>
      </w:pPr>
      <w:r w:rsidRPr="005C2E7C">
        <w:rPr>
          <w:rFonts w:ascii="Times New Roman" w:hAnsi="Times New Roman" w:cs="Times New Roman"/>
          <w:sz w:val="24"/>
          <w:szCs w:val="24"/>
        </w:rPr>
        <w:lastRenderedPageBreak/>
        <w:t>3. Cijena naše ponude (</w:t>
      </w:r>
      <w:r w:rsidR="00336A9C">
        <w:rPr>
          <w:rFonts w:ascii="Times New Roman" w:hAnsi="Times New Roman" w:cs="Times New Roman"/>
          <w:sz w:val="24"/>
          <w:szCs w:val="24"/>
        </w:rPr>
        <w:t>sa</w:t>
      </w:r>
      <w:r w:rsidRPr="005C2E7C">
        <w:rPr>
          <w:rFonts w:ascii="Times New Roman" w:hAnsi="Times New Roman" w:cs="Times New Roman"/>
          <w:sz w:val="24"/>
          <w:szCs w:val="24"/>
        </w:rPr>
        <w:t xml:space="preserve"> PDV-</w:t>
      </w:r>
      <w:r w:rsidR="00336A9C">
        <w:rPr>
          <w:rFonts w:ascii="Times New Roman" w:hAnsi="Times New Roman" w:cs="Times New Roman"/>
          <w:sz w:val="24"/>
          <w:szCs w:val="24"/>
        </w:rPr>
        <w:t>om</w:t>
      </w:r>
      <w:r w:rsidRPr="005C2E7C">
        <w:rPr>
          <w:rFonts w:ascii="Times New Roman" w:hAnsi="Times New Roman" w:cs="Times New Roman"/>
          <w:sz w:val="24"/>
          <w:szCs w:val="24"/>
        </w:rPr>
        <w:t>) je_____________</w:t>
      </w:r>
      <w:r w:rsidR="005C2E7C">
        <w:rPr>
          <w:rFonts w:ascii="Times New Roman" w:hAnsi="Times New Roman" w:cs="Times New Roman"/>
          <w:sz w:val="24"/>
          <w:szCs w:val="24"/>
        </w:rPr>
        <w:t>________________</w:t>
      </w:r>
      <w:r w:rsidR="00816461">
        <w:rPr>
          <w:rFonts w:ascii="Times New Roman" w:hAnsi="Times New Roman" w:cs="Times New Roman"/>
          <w:sz w:val="24"/>
          <w:szCs w:val="24"/>
        </w:rPr>
        <w:t>__</w:t>
      </w:r>
      <w:r w:rsidR="005C2E7C">
        <w:rPr>
          <w:rFonts w:ascii="Times New Roman" w:hAnsi="Times New Roman" w:cs="Times New Roman"/>
          <w:sz w:val="24"/>
          <w:szCs w:val="24"/>
        </w:rPr>
        <w:t>__</w:t>
      </w:r>
      <w:r w:rsidRPr="005C2E7C">
        <w:rPr>
          <w:rFonts w:ascii="Times New Roman" w:hAnsi="Times New Roman" w:cs="Times New Roman"/>
          <w:sz w:val="24"/>
          <w:szCs w:val="24"/>
        </w:rPr>
        <w:t xml:space="preserve">____ KM  </w:t>
      </w:r>
    </w:p>
    <w:p w:rsidR="00FB712B" w:rsidRPr="005C2E7C" w:rsidRDefault="00FB712B" w:rsidP="005C2E7C">
      <w:pPr>
        <w:pStyle w:val="NoSpacing"/>
        <w:rPr>
          <w:rFonts w:ascii="Times New Roman" w:hAnsi="Times New Roman" w:cs="Times New Roman"/>
          <w:sz w:val="24"/>
          <w:szCs w:val="24"/>
        </w:rPr>
      </w:pPr>
      <w:r w:rsidRPr="005C2E7C">
        <w:rPr>
          <w:rFonts w:ascii="Times New Roman" w:hAnsi="Times New Roman" w:cs="Times New Roman"/>
          <w:sz w:val="24"/>
          <w:szCs w:val="24"/>
        </w:rPr>
        <w:t>Popust koji dajemo na cijenu ponude je __________</w:t>
      </w:r>
      <w:r w:rsidR="005C2E7C">
        <w:rPr>
          <w:rFonts w:ascii="Times New Roman" w:hAnsi="Times New Roman" w:cs="Times New Roman"/>
          <w:sz w:val="24"/>
          <w:szCs w:val="24"/>
        </w:rPr>
        <w:t>________________</w:t>
      </w:r>
      <w:r w:rsidR="00816461">
        <w:rPr>
          <w:rFonts w:ascii="Times New Roman" w:hAnsi="Times New Roman" w:cs="Times New Roman"/>
          <w:sz w:val="24"/>
          <w:szCs w:val="24"/>
        </w:rPr>
        <w:t>_</w:t>
      </w:r>
      <w:r w:rsidR="005C2E7C">
        <w:rPr>
          <w:rFonts w:ascii="Times New Roman" w:hAnsi="Times New Roman" w:cs="Times New Roman"/>
          <w:sz w:val="24"/>
          <w:szCs w:val="24"/>
        </w:rPr>
        <w:t>____</w:t>
      </w:r>
      <w:r w:rsidR="00816461">
        <w:rPr>
          <w:rFonts w:ascii="Times New Roman" w:hAnsi="Times New Roman" w:cs="Times New Roman"/>
          <w:sz w:val="24"/>
          <w:szCs w:val="24"/>
        </w:rPr>
        <w:t>_</w:t>
      </w:r>
      <w:r w:rsidR="005C2E7C">
        <w:rPr>
          <w:rFonts w:ascii="Times New Roman" w:hAnsi="Times New Roman" w:cs="Times New Roman"/>
          <w:sz w:val="24"/>
          <w:szCs w:val="24"/>
        </w:rPr>
        <w:t>_</w:t>
      </w:r>
      <w:r w:rsidRPr="005C2E7C">
        <w:rPr>
          <w:rFonts w:ascii="Times New Roman" w:hAnsi="Times New Roman" w:cs="Times New Roman"/>
          <w:sz w:val="24"/>
          <w:szCs w:val="24"/>
        </w:rPr>
        <w:t xml:space="preserve">___ KM </w:t>
      </w:r>
    </w:p>
    <w:p w:rsidR="005C2E7C" w:rsidRPr="005C2E7C" w:rsidRDefault="00FB712B" w:rsidP="005C2E7C">
      <w:pPr>
        <w:pStyle w:val="NoSpacing"/>
        <w:rPr>
          <w:rFonts w:ascii="Times New Roman" w:hAnsi="Times New Roman" w:cs="Times New Roman"/>
          <w:sz w:val="24"/>
          <w:szCs w:val="24"/>
        </w:rPr>
      </w:pPr>
      <w:r w:rsidRPr="005C2E7C">
        <w:rPr>
          <w:rFonts w:ascii="Times New Roman" w:hAnsi="Times New Roman" w:cs="Times New Roman"/>
          <w:sz w:val="24"/>
          <w:szCs w:val="24"/>
        </w:rPr>
        <w:t>Cijena naše ponude, sa uključenim popustom je _______________</w:t>
      </w:r>
      <w:r w:rsidR="005C2E7C">
        <w:rPr>
          <w:rFonts w:ascii="Times New Roman" w:hAnsi="Times New Roman" w:cs="Times New Roman"/>
          <w:sz w:val="24"/>
          <w:szCs w:val="24"/>
        </w:rPr>
        <w:t>______</w:t>
      </w:r>
      <w:r w:rsidRPr="005C2E7C">
        <w:rPr>
          <w:rFonts w:ascii="Times New Roman" w:hAnsi="Times New Roman" w:cs="Times New Roman"/>
          <w:sz w:val="24"/>
          <w:szCs w:val="24"/>
        </w:rPr>
        <w:t>__</w:t>
      </w:r>
      <w:r w:rsidR="00816461">
        <w:rPr>
          <w:rFonts w:ascii="Times New Roman" w:hAnsi="Times New Roman" w:cs="Times New Roman"/>
          <w:sz w:val="24"/>
          <w:szCs w:val="24"/>
        </w:rPr>
        <w:t>_</w:t>
      </w:r>
      <w:r w:rsidRPr="005C2E7C">
        <w:rPr>
          <w:rFonts w:ascii="Times New Roman" w:hAnsi="Times New Roman" w:cs="Times New Roman"/>
          <w:sz w:val="24"/>
          <w:szCs w:val="24"/>
        </w:rPr>
        <w:t xml:space="preserve">_____ KM  </w:t>
      </w:r>
    </w:p>
    <w:p w:rsidR="005C2E7C" w:rsidRPr="005C2E7C" w:rsidRDefault="00FB712B" w:rsidP="005C2E7C">
      <w:pPr>
        <w:pStyle w:val="NoSpacing"/>
        <w:rPr>
          <w:rFonts w:ascii="Times New Roman" w:hAnsi="Times New Roman" w:cs="Times New Roman"/>
          <w:sz w:val="24"/>
          <w:szCs w:val="24"/>
        </w:rPr>
      </w:pPr>
      <w:r w:rsidRPr="005C2E7C">
        <w:rPr>
          <w:rFonts w:ascii="Times New Roman" w:hAnsi="Times New Roman" w:cs="Times New Roman"/>
          <w:sz w:val="24"/>
          <w:szCs w:val="24"/>
        </w:rPr>
        <w:t>PDV na cijenu ponude (sa uračunatim popustom) _________</w:t>
      </w:r>
      <w:r w:rsidR="005C2E7C">
        <w:rPr>
          <w:rFonts w:ascii="Times New Roman" w:hAnsi="Times New Roman" w:cs="Times New Roman"/>
          <w:sz w:val="24"/>
          <w:szCs w:val="24"/>
        </w:rPr>
        <w:t>________</w:t>
      </w:r>
      <w:r w:rsidRPr="005C2E7C">
        <w:rPr>
          <w:rFonts w:ascii="Times New Roman" w:hAnsi="Times New Roman" w:cs="Times New Roman"/>
          <w:sz w:val="24"/>
          <w:szCs w:val="24"/>
        </w:rPr>
        <w:t>_____</w:t>
      </w:r>
      <w:r w:rsidR="00816461">
        <w:rPr>
          <w:rFonts w:ascii="Times New Roman" w:hAnsi="Times New Roman" w:cs="Times New Roman"/>
          <w:sz w:val="24"/>
          <w:szCs w:val="24"/>
        </w:rPr>
        <w:t>_</w:t>
      </w:r>
      <w:r w:rsidRPr="005C2E7C">
        <w:rPr>
          <w:rFonts w:ascii="Times New Roman" w:hAnsi="Times New Roman" w:cs="Times New Roman"/>
          <w:sz w:val="24"/>
          <w:szCs w:val="24"/>
        </w:rPr>
        <w:t xml:space="preserve">_____ KM </w:t>
      </w:r>
    </w:p>
    <w:p w:rsidR="00FB712B" w:rsidRPr="005C2E7C" w:rsidRDefault="00FB712B" w:rsidP="005C2E7C">
      <w:pPr>
        <w:pStyle w:val="NoSpacing"/>
        <w:rPr>
          <w:rFonts w:ascii="Times New Roman" w:hAnsi="Times New Roman" w:cs="Times New Roman"/>
          <w:sz w:val="24"/>
          <w:szCs w:val="24"/>
        </w:rPr>
      </w:pPr>
      <w:r w:rsidRPr="005C2E7C">
        <w:rPr>
          <w:rFonts w:ascii="Times New Roman" w:hAnsi="Times New Roman" w:cs="Times New Roman"/>
          <w:sz w:val="24"/>
          <w:szCs w:val="24"/>
        </w:rPr>
        <w:t>Ukupna cijena za ugovor je ___________________</w:t>
      </w:r>
      <w:r w:rsidR="005C2E7C">
        <w:rPr>
          <w:rFonts w:ascii="Times New Roman" w:hAnsi="Times New Roman" w:cs="Times New Roman"/>
          <w:sz w:val="24"/>
          <w:szCs w:val="24"/>
        </w:rPr>
        <w:t>______________________</w:t>
      </w:r>
      <w:r w:rsidRPr="005C2E7C">
        <w:rPr>
          <w:rFonts w:ascii="Times New Roman" w:hAnsi="Times New Roman" w:cs="Times New Roman"/>
          <w:sz w:val="24"/>
          <w:szCs w:val="24"/>
        </w:rPr>
        <w:t xml:space="preserve">____ KM </w:t>
      </w:r>
    </w:p>
    <w:p w:rsidR="00FB712B" w:rsidRPr="005C2E7C" w:rsidRDefault="00FB712B" w:rsidP="005C2E7C">
      <w:pPr>
        <w:pStyle w:val="NoSpacing"/>
        <w:rPr>
          <w:rFonts w:ascii="Times New Roman" w:hAnsi="Times New Roman" w:cs="Times New Roman"/>
          <w:sz w:val="24"/>
          <w:szCs w:val="24"/>
        </w:rPr>
      </w:pP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U prilogu se nalazi i obrazac za cijenu naše ponude, koji je popunjen u skladu sa zahtjevima iz tenderske dokumentacije. U slučaju razlika u cijenama iz ove Izjave i Obrasca za cijenu ponude, relevantna je cijena iz obrasca za cijenu ponude. </w:t>
      </w: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 4. Preduzeće koje dostavlja ovu ponudu je domaće sa sjedištem u BiH i  najmanje 50%   ukupne vrijednosti od ponuđenih roba imaju porijeklo iz Bosne i Hercegovine, a dokazi da naša ponuda ispunjava uslove za preferencijalni tretman domaćeg, koji su traženi tenderskom dokumentacijom su u sastavu ponude.  *Ukoliko se na ponudu ne može primijeniti preferencijalni faktor domaćeg, navesti da se na ponudu ne primjenjuju odredbe o preferencijalnom tretmanu domaćeg. </w:t>
      </w: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5. Ova ponuda važi ................................... (broj dana ili mjeseci se upisuju i brojčano i slovima, a u slučaju da se razlikuju, validan je rok važenja ponude upisan slovima), računajući od isteka roka za prijem ponuda, tj. do [....../....../......]. </w:t>
      </w: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6. Garancija za ponudu je dostavljena u skladu sa zahtjevima iz tenderske  dokumentacije. </w:t>
      </w: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7. Ako naša ponuda bude najuspješnija u ovom postupku javne nabavke, obavezujemo se: dostaviti dokaze o kvalificiranosti, u pogledu lične sposobnosti, registracije,  ekonomske i finansijske sposobnosti, te tehničke i profesionalne sposobnosti koji su traženi tenderskom dokumentacijom i u roku koji je utvrđen, a što potvrđujemo izjavama u ovoj ponudi. </w:t>
      </w:r>
    </w:p>
    <w:p w:rsidR="005C2E7C" w:rsidRDefault="005C2E7C" w:rsidP="00FB712B">
      <w:pPr>
        <w:jc w:val="both"/>
        <w:rPr>
          <w:rFonts w:ascii="Times New Roman" w:hAnsi="Times New Roman" w:cs="Times New Roman"/>
          <w:sz w:val="24"/>
          <w:szCs w:val="24"/>
        </w:rPr>
      </w:pPr>
    </w:p>
    <w:p w:rsidR="005C2E7C"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Ime i prezime osobe koja je ovlaštena da predstavlja ponuđača:[ ........................ ]</w:t>
      </w:r>
    </w:p>
    <w:p w:rsidR="005C2E7C"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Potpis ovlaštene osobe: [................................] </w:t>
      </w:r>
    </w:p>
    <w:p w:rsidR="005C2E7C"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Mjesto i datum: [ ............................................ ] </w:t>
      </w: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Pečat preduzeća: </w:t>
      </w:r>
    </w:p>
    <w:p w:rsidR="00FB712B" w:rsidRPr="00FB712B" w:rsidRDefault="00FB712B" w:rsidP="00FB712B">
      <w:pPr>
        <w:jc w:val="both"/>
        <w:rPr>
          <w:rFonts w:ascii="Times New Roman" w:hAnsi="Times New Roman" w:cs="Times New Roman"/>
          <w:sz w:val="24"/>
          <w:szCs w:val="24"/>
        </w:rPr>
      </w:pPr>
    </w:p>
    <w:p w:rsidR="00FB712B" w:rsidRPr="00FB712B" w:rsidRDefault="00FB712B" w:rsidP="00FB712B">
      <w:pPr>
        <w:jc w:val="both"/>
        <w:rPr>
          <w:rFonts w:ascii="Times New Roman" w:hAnsi="Times New Roman" w:cs="Times New Roman"/>
          <w:sz w:val="24"/>
          <w:szCs w:val="24"/>
        </w:rPr>
      </w:pPr>
      <w:r w:rsidRPr="00FB712B">
        <w:rPr>
          <w:rFonts w:ascii="Times New Roman" w:hAnsi="Times New Roman" w:cs="Times New Roman"/>
          <w:sz w:val="24"/>
          <w:szCs w:val="24"/>
        </w:rPr>
        <w:t xml:space="preserve">Uz ponudu je dostavljena sljedeća dokumentacija: </w:t>
      </w:r>
    </w:p>
    <w:p w:rsidR="00FB712B" w:rsidRPr="00FB712B" w:rsidRDefault="00FB712B" w:rsidP="00FB712B">
      <w:pPr>
        <w:jc w:val="both"/>
        <w:rPr>
          <w:rFonts w:ascii="Times New Roman" w:hAnsi="Times New Roman" w:cs="Times New Roman"/>
          <w:sz w:val="24"/>
          <w:szCs w:val="24"/>
        </w:rPr>
      </w:pPr>
    </w:p>
    <w:p w:rsidR="002427A9" w:rsidRDefault="002427A9"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p w:rsidR="00245420" w:rsidRDefault="00245420" w:rsidP="000443D8">
      <w:pPr>
        <w:jc w:val="both"/>
        <w:rPr>
          <w:rFonts w:ascii="Times New Roman" w:hAnsi="Times New Roman" w:cs="Times New Roman"/>
          <w:sz w:val="24"/>
          <w:szCs w:val="24"/>
        </w:rPr>
      </w:pPr>
    </w:p>
    <w:tbl>
      <w:tblPr>
        <w:tblW w:w="11349" w:type="dxa"/>
        <w:jc w:val="center"/>
        <w:tblLook w:val="04A0"/>
      </w:tblPr>
      <w:tblGrid>
        <w:gridCol w:w="491"/>
        <w:gridCol w:w="5667"/>
        <w:gridCol w:w="894"/>
        <w:gridCol w:w="1250"/>
        <w:gridCol w:w="1591"/>
        <w:gridCol w:w="1540"/>
      </w:tblGrid>
      <w:tr w:rsidR="000E4FAE" w:rsidRPr="000E4FAE" w:rsidTr="000E4FAE">
        <w:trPr>
          <w:trHeight w:val="315"/>
          <w:jc w:val="center"/>
        </w:trPr>
        <w:tc>
          <w:tcPr>
            <w:tcW w:w="48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4"/>
                <w:szCs w:val="24"/>
                <w:lang w:val="bs-Latn-BA" w:eastAsia="bs-Latn-BA"/>
              </w:rPr>
            </w:pPr>
          </w:p>
        </w:tc>
        <w:tc>
          <w:tcPr>
            <w:tcW w:w="566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894"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17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3131" w:type="dxa"/>
            <w:gridSpan w:val="2"/>
            <w:tcBorders>
              <w:top w:val="nil"/>
              <w:left w:val="nil"/>
              <w:bottom w:val="nil"/>
              <w:right w:val="nil"/>
            </w:tcBorders>
            <w:shd w:val="clear" w:color="auto" w:fill="auto"/>
            <w:noWrap/>
            <w:vAlign w:val="center"/>
            <w:hideMark/>
          </w:tcPr>
          <w:p w:rsidR="000E4FAE" w:rsidRPr="000E4FAE" w:rsidRDefault="000E4FAE" w:rsidP="000E4FAE">
            <w:pPr>
              <w:spacing w:after="0" w:line="240" w:lineRule="auto"/>
              <w:jc w:val="right"/>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PRILOG 2</w:t>
            </w:r>
          </w:p>
        </w:tc>
      </w:tr>
      <w:tr w:rsidR="000E4FAE" w:rsidRPr="000E4FAE" w:rsidTr="000E4FAE">
        <w:trPr>
          <w:trHeight w:val="315"/>
          <w:jc w:val="center"/>
        </w:trPr>
        <w:tc>
          <w:tcPr>
            <w:tcW w:w="11349" w:type="dxa"/>
            <w:gridSpan w:val="6"/>
            <w:tcBorders>
              <w:top w:val="nil"/>
              <w:left w:val="nil"/>
              <w:bottom w:val="nil"/>
              <w:right w:val="nil"/>
            </w:tcBorders>
            <w:shd w:val="clear" w:color="auto" w:fill="auto"/>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Obrazac za cijenu ponude - robe</w:t>
            </w:r>
          </w:p>
        </w:tc>
      </w:tr>
      <w:tr w:rsidR="000E4FAE" w:rsidRPr="000E4FAE" w:rsidTr="000E4FAE">
        <w:trPr>
          <w:trHeight w:val="300"/>
          <w:jc w:val="center"/>
        </w:trPr>
        <w:tc>
          <w:tcPr>
            <w:tcW w:w="6147" w:type="dxa"/>
            <w:gridSpan w:val="2"/>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color w:val="000000"/>
                <w:u w:val="single"/>
                <w:lang w:val="bs-Latn-BA" w:eastAsia="bs-Latn-BA"/>
              </w:rPr>
            </w:pPr>
            <w:r w:rsidRPr="000E4FAE">
              <w:rPr>
                <w:rFonts w:ascii="Times New Roman" w:eastAsia="Times New Roman" w:hAnsi="Times New Roman" w:cs="Times New Roman"/>
                <w:color w:val="000000"/>
                <w:u w:val="single"/>
                <w:lang w:val="bs-Latn-BA" w:eastAsia="bs-Latn-BA"/>
              </w:rPr>
              <w:t>PREDMET PONUDE:</w:t>
            </w:r>
          </w:p>
        </w:tc>
        <w:tc>
          <w:tcPr>
            <w:tcW w:w="894"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color w:val="000000"/>
                <w:u w:val="single"/>
                <w:lang w:val="bs-Latn-BA" w:eastAsia="bs-Latn-BA"/>
              </w:rPr>
            </w:pPr>
          </w:p>
        </w:tc>
        <w:tc>
          <w:tcPr>
            <w:tcW w:w="117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91"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r>
      <w:tr w:rsidR="000E4FAE" w:rsidRPr="000E4FAE" w:rsidTr="000E4FAE">
        <w:trPr>
          <w:trHeight w:val="315"/>
          <w:jc w:val="center"/>
        </w:trPr>
        <w:tc>
          <w:tcPr>
            <w:tcW w:w="11349" w:type="dxa"/>
            <w:gridSpan w:val="6"/>
            <w:tcBorders>
              <w:top w:val="nil"/>
              <w:left w:val="nil"/>
              <w:bottom w:val="nil"/>
              <w:right w:val="nil"/>
            </w:tcBorders>
            <w:shd w:val="clear" w:color="auto" w:fill="auto"/>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Nabavka robe</w:t>
            </w:r>
          </w:p>
        </w:tc>
      </w:tr>
      <w:tr w:rsidR="000E4FAE" w:rsidRPr="000E4FAE" w:rsidTr="000E4FAE">
        <w:trPr>
          <w:trHeight w:val="315"/>
          <w:jc w:val="center"/>
        </w:trPr>
        <w:tc>
          <w:tcPr>
            <w:tcW w:w="11349" w:type="dxa"/>
            <w:gridSpan w:val="6"/>
            <w:tcBorders>
              <w:top w:val="nil"/>
              <w:left w:val="nil"/>
              <w:bottom w:val="nil"/>
              <w:right w:val="nil"/>
            </w:tcBorders>
            <w:shd w:val="clear" w:color="auto" w:fill="auto"/>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Autobus</w:t>
            </w:r>
          </w:p>
        </w:tc>
      </w:tr>
      <w:tr w:rsidR="000E4FAE" w:rsidRPr="000E4FAE" w:rsidTr="000E4FAE">
        <w:trPr>
          <w:trHeight w:val="300"/>
          <w:jc w:val="center"/>
        </w:trPr>
        <w:tc>
          <w:tcPr>
            <w:tcW w:w="9809" w:type="dxa"/>
            <w:gridSpan w:val="5"/>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 xml:space="preserve">Naziv dobavljača: </w:t>
            </w:r>
            <w:r w:rsidRPr="000E4FAE">
              <w:rPr>
                <w:rFonts w:ascii="Times New Roman" w:eastAsia="Times New Roman" w:hAnsi="Times New Roman" w:cs="Times New Roman"/>
                <w:color w:val="000000"/>
                <w:lang w:val="bs-Latn-BA" w:eastAsia="bs-Latn-BA"/>
              </w:rPr>
              <w:t>_________________________________________________________________________</w:t>
            </w: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p>
        </w:tc>
      </w:tr>
      <w:tr w:rsidR="000E4FAE" w:rsidRPr="000E4FAE" w:rsidTr="000E4FAE">
        <w:trPr>
          <w:trHeight w:val="300"/>
          <w:jc w:val="center"/>
        </w:trPr>
        <w:tc>
          <w:tcPr>
            <w:tcW w:w="9809" w:type="dxa"/>
            <w:gridSpan w:val="5"/>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 xml:space="preserve">Broj i datum ponude: </w:t>
            </w:r>
            <w:r w:rsidRPr="000E4FAE">
              <w:rPr>
                <w:rFonts w:ascii="Times New Roman" w:eastAsia="Times New Roman" w:hAnsi="Times New Roman" w:cs="Times New Roman"/>
                <w:color w:val="000000"/>
                <w:lang w:val="bs-Latn-BA" w:eastAsia="bs-Latn-BA"/>
              </w:rPr>
              <w:t>____________________________________________________________________</w:t>
            </w: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p>
        </w:tc>
      </w:tr>
      <w:tr w:rsidR="000E4FAE" w:rsidRPr="000E4FAE" w:rsidTr="000E4FAE">
        <w:trPr>
          <w:trHeight w:val="300"/>
          <w:jc w:val="center"/>
        </w:trPr>
        <w:tc>
          <w:tcPr>
            <w:tcW w:w="9809" w:type="dxa"/>
            <w:gridSpan w:val="5"/>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 xml:space="preserve">Kontakt osoba za ovu ponudu: </w:t>
            </w:r>
            <w:r w:rsidRPr="000E4FAE">
              <w:rPr>
                <w:rFonts w:ascii="Times New Roman" w:eastAsia="Times New Roman" w:hAnsi="Times New Roman" w:cs="Times New Roman"/>
                <w:color w:val="000000"/>
                <w:lang w:val="bs-Latn-BA" w:eastAsia="bs-Latn-BA"/>
              </w:rPr>
              <w:t>__________________________________________________________</w:t>
            </w: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p>
        </w:tc>
      </w:tr>
      <w:tr w:rsidR="000E4FAE" w:rsidRPr="000E4FAE" w:rsidTr="000E4FAE">
        <w:trPr>
          <w:trHeight w:val="300"/>
          <w:jc w:val="center"/>
        </w:trPr>
        <w:tc>
          <w:tcPr>
            <w:tcW w:w="9809" w:type="dxa"/>
            <w:gridSpan w:val="5"/>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 xml:space="preserve">Telefon, fax, e-mail: </w:t>
            </w:r>
            <w:r w:rsidRPr="000E4FAE">
              <w:rPr>
                <w:rFonts w:ascii="Times New Roman" w:eastAsia="Times New Roman" w:hAnsi="Times New Roman" w:cs="Times New Roman"/>
                <w:color w:val="000000"/>
                <w:lang w:val="bs-Latn-BA" w:eastAsia="bs-Latn-BA"/>
              </w:rPr>
              <w:t>______________________________________________________________________</w:t>
            </w: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p>
        </w:tc>
      </w:tr>
      <w:tr w:rsidR="000E4FAE" w:rsidRPr="000E4FAE" w:rsidTr="000E4FAE">
        <w:trPr>
          <w:trHeight w:val="300"/>
          <w:jc w:val="center"/>
        </w:trPr>
        <w:tc>
          <w:tcPr>
            <w:tcW w:w="9809" w:type="dxa"/>
            <w:gridSpan w:val="5"/>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Prezime i ime zakonskog zastupnika ponuđača:</w:t>
            </w:r>
            <w:r w:rsidRPr="000E4FAE">
              <w:rPr>
                <w:rFonts w:ascii="Times New Roman" w:eastAsia="Times New Roman" w:hAnsi="Times New Roman" w:cs="Times New Roman"/>
                <w:color w:val="000000"/>
                <w:lang w:val="bs-Latn-BA" w:eastAsia="bs-Latn-BA"/>
              </w:rPr>
              <w:t>_______________________________________</w:t>
            </w: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p>
        </w:tc>
      </w:tr>
      <w:tr w:rsidR="000E4FAE" w:rsidRPr="000E4FAE" w:rsidTr="000E4FAE">
        <w:trPr>
          <w:trHeight w:val="300"/>
          <w:jc w:val="center"/>
        </w:trPr>
        <w:tc>
          <w:tcPr>
            <w:tcW w:w="48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566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894"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17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91"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jc w:val="center"/>
              <w:rPr>
                <w:rFonts w:ascii="Times New Roman" w:eastAsia="Times New Roman" w:hAnsi="Times New Roman" w:cs="Times New Roman"/>
                <w:color w:val="000000"/>
                <w:lang w:val="bs-Latn-BA" w:eastAsia="bs-Latn-BA"/>
              </w:rPr>
            </w:pPr>
            <w:r w:rsidRPr="000E4FAE">
              <w:rPr>
                <w:rFonts w:ascii="Times New Roman" w:eastAsia="Times New Roman" w:hAnsi="Times New Roman" w:cs="Times New Roman"/>
                <w:color w:val="000000"/>
                <w:lang w:val="bs-Latn-BA" w:eastAsia="bs-Latn-BA"/>
              </w:rPr>
              <w:t>u KM</w:t>
            </w:r>
          </w:p>
        </w:tc>
      </w:tr>
      <w:tr w:rsidR="000E4FAE" w:rsidRPr="000E4FAE" w:rsidTr="000E4FAE">
        <w:trPr>
          <w:trHeight w:val="795"/>
          <w:jc w:val="center"/>
        </w:trPr>
        <w:tc>
          <w:tcPr>
            <w:tcW w:w="480" w:type="dxa"/>
            <w:tcBorders>
              <w:top w:val="single" w:sz="4" w:space="0" w:color="auto"/>
              <w:left w:val="single" w:sz="4" w:space="0" w:color="auto"/>
              <w:bottom w:val="single" w:sz="4" w:space="0" w:color="auto"/>
              <w:right w:val="single" w:sz="4" w:space="0" w:color="auto"/>
            </w:tcBorders>
            <w:shd w:val="clear" w:color="000000" w:fill="F2DCDB"/>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R. br.</w:t>
            </w:r>
          </w:p>
        </w:tc>
        <w:tc>
          <w:tcPr>
            <w:tcW w:w="5667" w:type="dxa"/>
            <w:tcBorders>
              <w:top w:val="single" w:sz="4" w:space="0" w:color="auto"/>
              <w:left w:val="nil"/>
              <w:bottom w:val="single" w:sz="4" w:space="0" w:color="auto"/>
              <w:right w:val="single" w:sz="4" w:space="0" w:color="auto"/>
            </w:tcBorders>
            <w:shd w:val="clear" w:color="000000" w:fill="F2DCDB"/>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N a z i v</w:t>
            </w:r>
          </w:p>
        </w:tc>
        <w:tc>
          <w:tcPr>
            <w:tcW w:w="894" w:type="dxa"/>
            <w:tcBorders>
              <w:top w:val="single" w:sz="4" w:space="0" w:color="auto"/>
              <w:left w:val="nil"/>
              <w:bottom w:val="single" w:sz="4" w:space="0" w:color="auto"/>
              <w:right w:val="single" w:sz="4" w:space="0" w:color="auto"/>
            </w:tcBorders>
            <w:shd w:val="clear" w:color="000000" w:fill="F2DCDB"/>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JM</w:t>
            </w:r>
          </w:p>
        </w:tc>
        <w:tc>
          <w:tcPr>
            <w:tcW w:w="1177" w:type="dxa"/>
            <w:tcBorders>
              <w:top w:val="single" w:sz="4" w:space="0" w:color="auto"/>
              <w:left w:val="nil"/>
              <w:bottom w:val="single" w:sz="4" w:space="0" w:color="auto"/>
              <w:right w:val="single" w:sz="4" w:space="0" w:color="auto"/>
            </w:tcBorders>
            <w:shd w:val="clear" w:color="000000" w:fill="F2DCDB"/>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0"/>
                <w:szCs w:val="20"/>
                <w:lang w:val="bs-Latn-BA" w:eastAsia="bs-Latn-BA"/>
              </w:rPr>
            </w:pPr>
            <w:r w:rsidRPr="000E4FAE">
              <w:rPr>
                <w:rFonts w:ascii="Times New Roman" w:eastAsia="Times New Roman" w:hAnsi="Times New Roman" w:cs="Times New Roman"/>
                <w:b/>
                <w:bCs/>
                <w:color w:val="000000"/>
                <w:sz w:val="20"/>
                <w:szCs w:val="20"/>
                <w:lang w:val="bs-Latn-BA" w:eastAsia="bs-Latn-BA"/>
              </w:rPr>
              <w:t>KOLIČINA</w:t>
            </w:r>
          </w:p>
        </w:tc>
        <w:tc>
          <w:tcPr>
            <w:tcW w:w="1591" w:type="dxa"/>
            <w:tcBorders>
              <w:top w:val="single" w:sz="4" w:space="0" w:color="auto"/>
              <w:left w:val="nil"/>
              <w:bottom w:val="single" w:sz="4" w:space="0" w:color="auto"/>
              <w:right w:val="single" w:sz="4" w:space="0" w:color="auto"/>
            </w:tcBorders>
            <w:shd w:val="clear" w:color="000000" w:fill="F2DCDB"/>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JED. CIJENA</w:t>
            </w:r>
          </w:p>
        </w:tc>
        <w:tc>
          <w:tcPr>
            <w:tcW w:w="1540" w:type="dxa"/>
            <w:tcBorders>
              <w:top w:val="single" w:sz="4" w:space="0" w:color="auto"/>
              <w:left w:val="nil"/>
              <w:bottom w:val="single" w:sz="4" w:space="0" w:color="auto"/>
              <w:right w:val="single" w:sz="4" w:space="0" w:color="auto"/>
            </w:tcBorders>
            <w:shd w:val="clear" w:color="000000" w:fill="F2DCDB"/>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UKUPNA CIJENA</w:t>
            </w:r>
          </w:p>
        </w:tc>
      </w:tr>
      <w:tr w:rsidR="000E4FAE" w:rsidRPr="000E4FAE" w:rsidTr="000E4FAE">
        <w:trPr>
          <w:trHeight w:val="2085"/>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0E4FAE" w:rsidRPr="000E4FAE" w:rsidRDefault="000E4FAE" w:rsidP="000E4FAE">
            <w:pPr>
              <w:spacing w:after="0" w:line="240" w:lineRule="auto"/>
              <w:jc w:val="center"/>
              <w:rPr>
                <w:rFonts w:ascii="Times New Roman" w:eastAsia="Times New Roman" w:hAnsi="Times New Roman" w:cs="Times New Roman"/>
                <w:color w:val="000000"/>
                <w:lang w:val="bs-Latn-BA" w:eastAsia="bs-Latn-BA"/>
              </w:rPr>
            </w:pPr>
            <w:r w:rsidRPr="000E4FAE">
              <w:rPr>
                <w:rFonts w:ascii="Times New Roman" w:eastAsia="Times New Roman" w:hAnsi="Times New Roman" w:cs="Times New Roman"/>
                <w:color w:val="000000"/>
                <w:lang w:val="bs-Latn-BA" w:eastAsia="bs-Latn-BA"/>
              </w:rPr>
              <w:t>1.</w:t>
            </w:r>
          </w:p>
        </w:tc>
        <w:tc>
          <w:tcPr>
            <w:tcW w:w="5667" w:type="dxa"/>
            <w:tcBorders>
              <w:top w:val="nil"/>
              <w:left w:val="nil"/>
              <w:bottom w:val="single" w:sz="4" w:space="0" w:color="auto"/>
              <w:right w:val="single" w:sz="4" w:space="0" w:color="auto"/>
            </w:tcBorders>
            <w:shd w:val="clear" w:color="auto" w:fill="auto"/>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 xml:space="preserve">Autobus Mercedes Sprinter ili ekvivalent vozila sa slijedećim karakteristikama:                                                                   </w:t>
            </w:r>
            <w:r w:rsidRPr="000E4FAE">
              <w:rPr>
                <w:rFonts w:ascii="Times New Roman" w:eastAsia="Times New Roman" w:hAnsi="Times New Roman" w:cs="Times New Roman"/>
                <w:color w:val="000000"/>
                <w:lang w:val="bs-Latn-BA" w:eastAsia="bs-Latn-BA"/>
              </w:rPr>
              <w:t>diesel (minimalno EURO 5), minimalna snaga motora 110 kW, minimalna zapremina 2.000 m3, godina proizvodnje ne starija od 2014. godine, maksimalan broj pređenih kilometara 300.000, broj putnika minimalno 18, klima u prednjem i zadnjem dijelu vozila</w:t>
            </w:r>
            <w:r w:rsidRPr="000E4FAE">
              <w:rPr>
                <w:rFonts w:ascii="Times New Roman" w:eastAsia="Times New Roman" w:hAnsi="Times New Roman" w:cs="Times New Roman"/>
                <w:b/>
                <w:bCs/>
                <w:color w:val="000000"/>
                <w:lang w:val="bs-Latn-BA" w:eastAsia="bs-Latn-BA"/>
              </w:rPr>
              <w:t xml:space="preserve">.  </w:t>
            </w:r>
          </w:p>
        </w:tc>
        <w:tc>
          <w:tcPr>
            <w:tcW w:w="894" w:type="dxa"/>
            <w:tcBorders>
              <w:top w:val="nil"/>
              <w:left w:val="nil"/>
              <w:bottom w:val="single" w:sz="4" w:space="0" w:color="auto"/>
              <w:right w:val="single" w:sz="4" w:space="0" w:color="auto"/>
            </w:tcBorders>
            <w:shd w:val="clear" w:color="auto" w:fill="auto"/>
            <w:vAlign w:val="center"/>
            <w:hideMark/>
          </w:tcPr>
          <w:p w:rsidR="000E4FAE" w:rsidRPr="000E4FAE" w:rsidRDefault="000E4FAE" w:rsidP="000E4FAE">
            <w:pPr>
              <w:spacing w:after="0" w:line="240" w:lineRule="auto"/>
              <w:jc w:val="center"/>
              <w:rPr>
                <w:rFonts w:ascii="Times New Roman" w:eastAsia="Times New Roman" w:hAnsi="Times New Roman" w:cs="Times New Roman"/>
                <w:color w:val="000000"/>
                <w:lang w:val="bs-Latn-BA" w:eastAsia="bs-Latn-BA"/>
              </w:rPr>
            </w:pPr>
            <w:r w:rsidRPr="000E4FAE">
              <w:rPr>
                <w:rFonts w:ascii="Times New Roman" w:eastAsia="Times New Roman" w:hAnsi="Times New Roman" w:cs="Times New Roman"/>
                <w:color w:val="000000"/>
                <w:lang w:val="bs-Latn-BA" w:eastAsia="bs-Latn-BA"/>
              </w:rPr>
              <w:t>kom</w:t>
            </w:r>
          </w:p>
        </w:tc>
        <w:tc>
          <w:tcPr>
            <w:tcW w:w="1177" w:type="dxa"/>
            <w:tcBorders>
              <w:top w:val="nil"/>
              <w:left w:val="nil"/>
              <w:bottom w:val="single" w:sz="4" w:space="0" w:color="auto"/>
              <w:right w:val="single" w:sz="4" w:space="0" w:color="auto"/>
            </w:tcBorders>
            <w:shd w:val="clear" w:color="auto" w:fill="auto"/>
            <w:vAlign w:val="center"/>
            <w:hideMark/>
          </w:tcPr>
          <w:p w:rsidR="000E4FAE" w:rsidRPr="000E4FAE" w:rsidRDefault="000E4FAE" w:rsidP="000E4FAE">
            <w:pPr>
              <w:spacing w:after="0" w:line="240" w:lineRule="auto"/>
              <w:jc w:val="center"/>
              <w:rPr>
                <w:rFonts w:ascii="Times New Roman" w:eastAsia="Times New Roman" w:hAnsi="Times New Roman" w:cs="Times New Roman"/>
                <w:color w:val="000000"/>
                <w:lang w:val="bs-Latn-BA" w:eastAsia="bs-Latn-BA"/>
              </w:rPr>
            </w:pPr>
            <w:r w:rsidRPr="000E4FAE">
              <w:rPr>
                <w:rFonts w:ascii="Times New Roman" w:eastAsia="Times New Roman" w:hAnsi="Times New Roman" w:cs="Times New Roman"/>
                <w:color w:val="000000"/>
                <w:lang w:val="bs-Latn-BA" w:eastAsia="bs-Latn-BA"/>
              </w:rPr>
              <w:t>1</w:t>
            </w:r>
          </w:p>
        </w:tc>
        <w:tc>
          <w:tcPr>
            <w:tcW w:w="1591" w:type="dxa"/>
            <w:tcBorders>
              <w:top w:val="nil"/>
              <w:left w:val="nil"/>
              <w:bottom w:val="single" w:sz="4" w:space="0" w:color="auto"/>
              <w:right w:val="single" w:sz="4" w:space="0" w:color="auto"/>
            </w:tcBorders>
            <w:shd w:val="clear" w:color="auto" w:fill="auto"/>
            <w:vAlign w:val="center"/>
            <w:hideMark/>
          </w:tcPr>
          <w:p w:rsidR="000E4FAE" w:rsidRPr="000E4FAE" w:rsidRDefault="000E4FAE" w:rsidP="000E4FAE">
            <w:pPr>
              <w:spacing w:after="0" w:line="240" w:lineRule="auto"/>
              <w:jc w:val="center"/>
              <w:rPr>
                <w:rFonts w:ascii="Times New Roman" w:eastAsia="Times New Roman" w:hAnsi="Times New Roman" w:cs="Times New Roman"/>
                <w:color w:val="000000"/>
                <w:lang w:val="bs-Latn-BA" w:eastAsia="bs-Latn-BA"/>
              </w:rPr>
            </w:pPr>
            <w:r w:rsidRPr="000E4FAE">
              <w:rPr>
                <w:rFonts w:ascii="Times New Roman" w:eastAsia="Times New Roman" w:hAnsi="Times New Roman" w:cs="Times New Roman"/>
                <w:color w:val="000000"/>
                <w:lang w:val="bs-Latn-BA" w:eastAsia="bs-Latn-BA"/>
              </w:rPr>
              <w:t> </w:t>
            </w:r>
          </w:p>
        </w:tc>
        <w:tc>
          <w:tcPr>
            <w:tcW w:w="1540" w:type="dxa"/>
            <w:tcBorders>
              <w:top w:val="nil"/>
              <w:left w:val="nil"/>
              <w:bottom w:val="single" w:sz="4" w:space="0" w:color="auto"/>
              <w:right w:val="single" w:sz="4" w:space="0" w:color="auto"/>
            </w:tcBorders>
            <w:shd w:val="clear" w:color="auto" w:fill="auto"/>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 </w:t>
            </w:r>
          </w:p>
        </w:tc>
      </w:tr>
      <w:tr w:rsidR="000E4FAE" w:rsidRPr="000E4FAE" w:rsidTr="000E4FAE">
        <w:trPr>
          <w:trHeight w:val="375"/>
          <w:jc w:val="center"/>
        </w:trPr>
        <w:tc>
          <w:tcPr>
            <w:tcW w:w="9809" w:type="dxa"/>
            <w:gridSpan w:val="5"/>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Ukupno</w:t>
            </w:r>
          </w:p>
        </w:tc>
        <w:tc>
          <w:tcPr>
            <w:tcW w:w="1540" w:type="dxa"/>
            <w:tcBorders>
              <w:top w:val="nil"/>
              <w:left w:val="nil"/>
              <w:bottom w:val="single" w:sz="4" w:space="0" w:color="auto"/>
              <w:right w:val="single" w:sz="4" w:space="0" w:color="auto"/>
            </w:tcBorders>
            <w:shd w:val="clear" w:color="000000" w:fill="F2DCDB"/>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 </w:t>
            </w:r>
          </w:p>
        </w:tc>
      </w:tr>
      <w:tr w:rsidR="000E4FAE" w:rsidRPr="000E4FAE" w:rsidTr="000E4FAE">
        <w:trPr>
          <w:trHeight w:val="315"/>
          <w:jc w:val="center"/>
        </w:trPr>
        <w:tc>
          <w:tcPr>
            <w:tcW w:w="980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Popust</w:t>
            </w:r>
          </w:p>
        </w:tc>
        <w:tc>
          <w:tcPr>
            <w:tcW w:w="1540" w:type="dxa"/>
            <w:tcBorders>
              <w:top w:val="nil"/>
              <w:left w:val="nil"/>
              <w:bottom w:val="single" w:sz="4" w:space="0" w:color="auto"/>
              <w:right w:val="single" w:sz="4" w:space="0" w:color="auto"/>
            </w:tcBorders>
            <w:shd w:val="clear" w:color="auto" w:fill="auto"/>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 </w:t>
            </w:r>
          </w:p>
        </w:tc>
      </w:tr>
      <w:tr w:rsidR="000E4FAE" w:rsidRPr="000E4FAE" w:rsidTr="000E4FAE">
        <w:trPr>
          <w:trHeight w:val="315"/>
          <w:jc w:val="center"/>
        </w:trPr>
        <w:tc>
          <w:tcPr>
            <w:tcW w:w="9809" w:type="dxa"/>
            <w:gridSpan w:val="5"/>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Ukupno cijena sa popustom, bez PDVa</w:t>
            </w:r>
          </w:p>
        </w:tc>
        <w:tc>
          <w:tcPr>
            <w:tcW w:w="1540" w:type="dxa"/>
            <w:tcBorders>
              <w:top w:val="nil"/>
              <w:left w:val="nil"/>
              <w:bottom w:val="single" w:sz="4" w:space="0" w:color="auto"/>
              <w:right w:val="single" w:sz="4" w:space="0" w:color="auto"/>
            </w:tcBorders>
            <w:shd w:val="clear" w:color="000000" w:fill="F2DCDB"/>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 </w:t>
            </w:r>
          </w:p>
        </w:tc>
      </w:tr>
      <w:tr w:rsidR="000E4FAE" w:rsidRPr="000E4FAE" w:rsidTr="000E4FAE">
        <w:trPr>
          <w:trHeight w:val="315"/>
          <w:jc w:val="center"/>
        </w:trPr>
        <w:tc>
          <w:tcPr>
            <w:tcW w:w="9809" w:type="dxa"/>
            <w:gridSpan w:val="5"/>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PDV 17%</w:t>
            </w:r>
          </w:p>
        </w:tc>
        <w:tc>
          <w:tcPr>
            <w:tcW w:w="1540" w:type="dxa"/>
            <w:tcBorders>
              <w:top w:val="nil"/>
              <w:left w:val="nil"/>
              <w:bottom w:val="single" w:sz="4" w:space="0" w:color="auto"/>
              <w:right w:val="single" w:sz="4" w:space="0" w:color="auto"/>
            </w:tcBorders>
            <w:shd w:val="clear" w:color="000000" w:fill="F2DCDB"/>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 </w:t>
            </w:r>
          </w:p>
        </w:tc>
      </w:tr>
      <w:tr w:rsidR="000E4FAE" w:rsidRPr="000E4FAE" w:rsidTr="000E4FAE">
        <w:trPr>
          <w:trHeight w:val="315"/>
          <w:jc w:val="center"/>
        </w:trPr>
        <w:tc>
          <w:tcPr>
            <w:tcW w:w="9809" w:type="dxa"/>
            <w:gridSpan w:val="5"/>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Ukupno cijena sa popustom i uračunatim PDV-om</w:t>
            </w:r>
          </w:p>
        </w:tc>
        <w:tc>
          <w:tcPr>
            <w:tcW w:w="1540" w:type="dxa"/>
            <w:tcBorders>
              <w:top w:val="nil"/>
              <w:left w:val="nil"/>
              <w:bottom w:val="single" w:sz="4" w:space="0" w:color="auto"/>
              <w:right w:val="single" w:sz="4" w:space="0" w:color="auto"/>
            </w:tcBorders>
            <w:shd w:val="clear" w:color="000000" w:fill="F2DCDB"/>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r w:rsidRPr="000E4FAE">
              <w:rPr>
                <w:rFonts w:ascii="Times New Roman" w:eastAsia="Times New Roman" w:hAnsi="Times New Roman" w:cs="Times New Roman"/>
                <w:b/>
                <w:bCs/>
                <w:color w:val="000000"/>
                <w:sz w:val="24"/>
                <w:szCs w:val="24"/>
                <w:lang w:val="bs-Latn-BA" w:eastAsia="bs-Latn-BA"/>
              </w:rPr>
              <w:t> </w:t>
            </w:r>
          </w:p>
        </w:tc>
      </w:tr>
      <w:tr w:rsidR="000E4FAE" w:rsidRPr="000E4FAE" w:rsidTr="000E4FAE">
        <w:trPr>
          <w:trHeight w:val="300"/>
          <w:jc w:val="center"/>
        </w:trPr>
        <w:tc>
          <w:tcPr>
            <w:tcW w:w="48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sz w:val="24"/>
                <w:szCs w:val="24"/>
                <w:lang w:val="bs-Latn-BA" w:eastAsia="bs-Latn-BA"/>
              </w:rPr>
            </w:pPr>
          </w:p>
        </w:tc>
        <w:tc>
          <w:tcPr>
            <w:tcW w:w="566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894"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17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91"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r>
      <w:tr w:rsidR="000E4FAE" w:rsidRPr="000E4FAE" w:rsidTr="000E4FAE">
        <w:trPr>
          <w:trHeight w:val="300"/>
          <w:jc w:val="center"/>
        </w:trPr>
        <w:tc>
          <w:tcPr>
            <w:tcW w:w="8218" w:type="dxa"/>
            <w:gridSpan w:val="4"/>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Napomena:</w:t>
            </w:r>
          </w:p>
        </w:tc>
        <w:tc>
          <w:tcPr>
            <w:tcW w:w="1591"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r>
      <w:tr w:rsidR="000E4FAE" w:rsidRPr="000E4FAE" w:rsidTr="000E4FAE">
        <w:trPr>
          <w:trHeight w:val="300"/>
          <w:jc w:val="center"/>
        </w:trPr>
        <w:tc>
          <w:tcPr>
            <w:tcW w:w="11349" w:type="dxa"/>
            <w:gridSpan w:val="6"/>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color w:val="000000"/>
                <w:lang w:val="bs-Latn-BA" w:eastAsia="bs-Latn-BA"/>
              </w:rPr>
            </w:pPr>
            <w:r w:rsidRPr="000E4FAE">
              <w:rPr>
                <w:rFonts w:ascii="Times New Roman" w:eastAsia="Times New Roman" w:hAnsi="Times New Roman" w:cs="Times New Roman"/>
                <w:color w:val="000000"/>
                <w:lang w:val="bs-Latn-BA" w:eastAsia="bs-Latn-BA"/>
              </w:rPr>
              <w:t>1. Cijena mora biti izražene u KM. Za svaku stavku u ponudi mora se navesti cijena.</w:t>
            </w:r>
          </w:p>
        </w:tc>
      </w:tr>
      <w:tr w:rsidR="000E4FAE" w:rsidRPr="000E4FAE" w:rsidTr="000E4FAE">
        <w:trPr>
          <w:trHeight w:val="300"/>
          <w:jc w:val="center"/>
        </w:trPr>
        <w:tc>
          <w:tcPr>
            <w:tcW w:w="11349" w:type="dxa"/>
            <w:gridSpan w:val="6"/>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color w:val="000000"/>
                <w:lang w:val="bs-Latn-BA" w:eastAsia="bs-Latn-BA"/>
              </w:rPr>
            </w:pPr>
            <w:r w:rsidRPr="000E4FAE">
              <w:rPr>
                <w:rFonts w:ascii="Times New Roman" w:eastAsia="Times New Roman" w:hAnsi="Times New Roman" w:cs="Times New Roman"/>
                <w:color w:val="000000"/>
                <w:lang w:val="bs-Latn-BA" w:eastAsia="bs-Latn-BA"/>
              </w:rPr>
              <w:t>2. Ugovorni organ ne smije imati nikakve dodatne troškove osim onih koji su navedeni u ovom obrascu.</w:t>
            </w:r>
          </w:p>
        </w:tc>
      </w:tr>
      <w:tr w:rsidR="000E4FAE" w:rsidRPr="000E4FAE" w:rsidTr="000E4FAE">
        <w:trPr>
          <w:trHeight w:val="300"/>
          <w:jc w:val="center"/>
        </w:trPr>
        <w:tc>
          <w:tcPr>
            <w:tcW w:w="11349" w:type="dxa"/>
            <w:gridSpan w:val="6"/>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color w:val="000000"/>
                <w:lang w:val="bs-Latn-BA" w:eastAsia="bs-Latn-BA"/>
              </w:rPr>
            </w:pPr>
            <w:r w:rsidRPr="000E4FAE">
              <w:rPr>
                <w:rFonts w:ascii="Times New Roman" w:eastAsia="Times New Roman" w:hAnsi="Times New Roman" w:cs="Times New Roman"/>
                <w:color w:val="000000"/>
                <w:lang w:val="bs-Latn-BA" w:eastAsia="bs-Latn-BA"/>
              </w:rPr>
              <w:t>3. U slučaju razlika između jedinične cijene i ukupnog iznosa, ispravka će se izvršiti u skladu sa jediničnim</w:t>
            </w:r>
          </w:p>
        </w:tc>
      </w:tr>
      <w:tr w:rsidR="000E4FAE" w:rsidRPr="000E4FAE" w:rsidTr="000E4FAE">
        <w:trPr>
          <w:trHeight w:val="300"/>
          <w:jc w:val="center"/>
        </w:trPr>
        <w:tc>
          <w:tcPr>
            <w:tcW w:w="11349" w:type="dxa"/>
            <w:gridSpan w:val="6"/>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color w:val="000000"/>
                <w:lang w:val="bs-Latn-BA" w:eastAsia="bs-Latn-BA"/>
              </w:rPr>
            </w:pPr>
            <w:r w:rsidRPr="000E4FAE">
              <w:rPr>
                <w:rFonts w:ascii="Times New Roman" w:eastAsia="Times New Roman" w:hAnsi="Times New Roman" w:cs="Times New Roman"/>
                <w:color w:val="000000"/>
                <w:lang w:val="bs-Latn-BA" w:eastAsia="bs-Latn-BA"/>
              </w:rPr>
              <w:t xml:space="preserve">    cijenama.</w:t>
            </w:r>
          </w:p>
        </w:tc>
      </w:tr>
      <w:tr w:rsidR="000E4FAE" w:rsidRPr="000E4FAE" w:rsidTr="000E4FAE">
        <w:trPr>
          <w:trHeight w:val="300"/>
          <w:jc w:val="center"/>
        </w:trPr>
        <w:tc>
          <w:tcPr>
            <w:tcW w:w="11349" w:type="dxa"/>
            <w:gridSpan w:val="6"/>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color w:val="000000"/>
                <w:lang w:val="bs-Latn-BA" w:eastAsia="bs-Latn-BA"/>
              </w:rPr>
            </w:pPr>
            <w:r w:rsidRPr="000E4FAE">
              <w:rPr>
                <w:rFonts w:ascii="Times New Roman" w:eastAsia="Times New Roman" w:hAnsi="Times New Roman" w:cs="Times New Roman"/>
                <w:color w:val="000000"/>
                <w:lang w:val="bs-Latn-BA" w:eastAsia="bs-Latn-BA"/>
              </w:rPr>
              <w:t>4. Jedinična cijena stavke se ne smatra računskom greškom, odnosno ne može se ispravljati.</w:t>
            </w:r>
          </w:p>
        </w:tc>
      </w:tr>
      <w:tr w:rsidR="000E4FAE" w:rsidRPr="000E4FAE" w:rsidTr="000E4FAE">
        <w:trPr>
          <w:trHeight w:val="300"/>
          <w:jc w:val="center"/>
        </w:trPr>
        <w:tc>
          <w:tcPr>
            <w:tcW w:w="11349" w:type="dxa"/>
            <w:gridSpan w:val="6"/>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color w:val="000000"/>
                <w:lang w:val="bs-Latn-BA" w:eastAsia="bs-Latn-BA"/>
              </w:rPr>
            </w:pPr>
            <w:r w:rsidRPr="000E4FAE">
              <w:rPr>
                <w:rFonts w:ascii="Times New Roman" w:eastAsia="Times New Roman" w:hAnsi="Times New Roman" w:cs="Times New Roman"/>
                <w:color w:val="000000"/>
                <w:lang w:val="bs-Latn-BA" w:eastAsia="bs-Latn-BA"/>
              </w:rPr>
              <w:t>5. Garantni period minimalno 12 mjeseci (Izjava ponuđača na ispravnost vozila).</w:t>
            </w:r>
          </w:p>
        </w:tc>
      </w:tr>
      <w:tr w:rsidR="000E4FAE" w:rsidRPr="000E4FAE" w:rsidTr="000E4FAE">
        <w:trPr>
          <w:trHeight w:val="300"/>
          <w:jc w:val="center"/>
        </w:trPr>
        <w:tc>
          <w:tcPr>
            <w:tcW w:w="48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color w:val="000000"/>
                <w:lang w:val="bs-Latn-BA" w:eastAsia="bs-Latn-BA"/>
              </w:rPr>
            </w:pPr>
          </w:p>
        </w:tc>
        <w:tc>
          <w:tcPr>
            <w:tcW w:w="566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894"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17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91"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r>
      <w:tr w:rsidR="000E4FAE" w:rsidRPr="000E4FAE" w:rsidTr="000E4FAE">
        <w:trPr>
          <w:trHeight w:val="300"/>
          <w:jc w:val="center"/>
        </w:trPr>
        <w:tc>
          <w:tcPr>
            <w:tcW w:w="48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566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894"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17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91"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r>
      <w:tr w:rsidR="000E4FAE" w:rsidRPr="000E4FAE" w:rsidTr="000E4FAE">
        <w:trPr>
          <w:trHeight w:val="300"/>
          <w:jc w:val="center"/>
        </w:trPr>
        <w:tc>
          <w:tcPr>
            <w:tcW w:w="48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566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894"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17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91"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r>
      <w:tr w:rsidR="000E4FAE" w:rsidRPr="000E4FAE" w:rsidTr="000E4FAE">
        <w:trPr>
          <w:trHeight w:val="300"/>
          <w:jc w:val="center"/>
        </w:trPr>
        <w:tc>
          <w:tcPr>
            <w:tcW w:w="48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566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894"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17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91"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r>
      <w:tr w:rsidR="000E4FAE" w:rsidRPr="000E4FAE" w:rsidTr="000E4FAE">
        <w:trPr>
          <w:trHeight w:val="300"/>
          <w:jc w:val="center"/>
        </w:trPr>
        <w:tc>
          <w:tcPr>
            <w:tcW w:w="48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b/>
                <w:bCs/>
                <w:color w:val="000000"/>
                <w:lang w:val="bs-Latn-BA" w:eastAsia="bs-Latn-BA"/>
              </w:rPr>
            </w:pPr>
          </w:p>
        </w:tc>
        <w:tc>
          <w:tcPr>
            <w:tcW w:w="566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jc w:val="right"/>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M.P.</w:t>
            </w:r>
          </w:p>
        </w:tc>
        <w:tc>
          <w:tcPr>
            <w:tcW w:w="894"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jc w:val="right"/>
              <w:rPr>
                <w:rFonts w:ascii="Times New Roman" w:eastAsia="Times New Roman" w:hAnsi="Times New Roman" w:cs="Times New Roman"/>
                <w:b/>
                <w:bCs/>
                <w:color w:val="000000"/>
                <w:lang w:val="bs-Latn-BA" w:eastAsia="bs-Latn-BA"/>
              </w:rPr>
            </w:pPr>
          </w:p>
        </w:tc>
        <w:tc>
          <w:tcPr>
            <w:tcW w:w="117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3131" w:type="dxa"/>
            <w:gridSpan w:val="2"/>
            <w:tcBorders>
              <w:top w:val="nil"/>
              <w:left w:val="nil"/>
              <w:bottom w:val="nil"/>
              <w:right w:val="nil"/>
            </w:tcBorders>
            <w:shd w:val="clear" w:color="auto" w:fill="auto"/>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Direktor:</w:t>
            </w:r>
          </w:p>
        </w:tc>
      </w:tr>
      <w:tr w:rsidR="000E4FAE" w:rsidRPr="000E4FAE" w:rsidTr="000E4FAE">
        <w:trPr>
          <w:trHeight w:val="375"/>
          <w:jc w:val="center"/>
        </w:trPr>
        <w:tc>
          <w:tcPr>
            <w:tcW w:w="48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lang w:val="bs-Latn-BA" w:eastAsia="bs-Latn-BA"/>
              </w:rPr>
            </w:pPr>
          </w:p>
        </w:tc>
        <w:tc>
          <w:tcPr>
            <w:tcW w:w="566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894"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17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3131" w:type="dxa"/>
            <w:gridSpan w:val="2"/>
            <w:tcBorders>
              <w:top w:val="nil"/>
              <w:left w:val="nil"/>
              <w:bottom w:val="nil"/>
              <w:right w:val="nil"/>
            </w:tcBorders>
            <w:shd w:val="clear" w:color="auto" w:fill="auto"/>
            <w:noWrap/>
            <w:vAlign w:val="bottom"/>
            <w:hideMark/>
          </w:tcPr>
          <w:p w:rsidR="000E4FAE" w:rsidRPr="000E4FAE" w:rsidRDefault="000E4FAE" w:rsidP="000E4FAE">
            <w:pPr>
              <w:spacing w:after="0" w:line="240" w:lineRule="auto"/>
              <w:jc w:val="center"/>
              <w:rPr>
                <w:rFonts w:ascii="Times New Roman" w:eastAsia="Times New Roman" w:hAnsi="Times New Roman" w:cs="Times New Roman"/>
                <w:b/>
                <w:bCs/>
                <w:color w:val="000000"/>
                <w:lang w:val="bs-Latn-BA" w:eastAsia="bs-Latn-BA"/>
              </w:rPr>
            </w:pPr>
            <w:r w:rsidRPr="000E4FAE">
              <w:rPr>
                <w:rFonts w:ascii="Times New Roman" w:eastAsia="Times New Roman" w:hAnsi="Times New Roman" w:cs="Times New Roman"/>
                <w:b/>
                <w:bCs/>
                <w:color w:val="000000"/>
                <w:lang w:val="bs-Latn-BA" w:eastAsia="bs-Latn-BA"/>
              </w:rPr>
              <w:t>..........................................</w:t>
            </w:r>
          </w:p>
        </w:tc>
      </w:tr>
      <w:tr w:rsidR="000E4FAE" w:rsidRPr="000E4FAE" w:rsidTr="000E4FAE">
        <w:trPr>
          <w:trHeight w:val="300"/>
          <w:jc w:val="center"/>
        </w:trPr>
        <w:tc>
          <w:tcPr>
            <w:tcW w:w="48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jc w:val="center"/>
              <w:rPr>
                <w:rFonts w:ascii="Times New Roman" w:eastAsia="Times New Roman" w:hAnsi="Times New Roman" w:cs="Times New Roman"/>
                <w:b/>
                <w:bCs/>
                <w:color w:val="000000"/>
                <w:lang w:val="bs-Latn-BA" w:eastAsia="bs-Latn-BA"/>
              </w:rPr>
            </w:pPr>
          </w:p>
        </w:tc>
        <w:tc>
          <w:tcPr>
            <w:tcW w:w="566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894"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177"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91"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40" w:type="dxa"/>
            <w:tcBorders>
              <w:top w:val="nil"/>
              <w:left w:val="nil"/>
              <w:bottom w:val="nil"/>
              <w:right w:val="nil"/>
            </w:tcBorders>
            <w:shd w:val="clear" w:color="auto" w:fill="auto"/>
            <w:noWrap/>
            <w:vAlign w:val="center"/>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r>
      <w:tr w:rsidR="000E4FAE" w:rsidRPr="000E4FAE" w:rsidTr="000E4FAE">
        <w:trPr>
          <w:trHeight w:val="300"/>
          <w:jc w:val="center"/>
        </w:trPr>
        <w:tc>
          <w:tcPr>
            <w:tcW w:w="480" w:type="dxa"/>
            <w:tcBorders>
              <w:top w:val="nil"/>
              <w:left w:val="nil"/>
              <w:bottom w:val="nil"/>
              <w:right w:val="nil"/>
            </w:tcBorders>
            <w:shd w:val="clear" w:color="auto" w:fill="auto"/>
            <w:noWrap/>
            <w:vAlign w:val="bottom"/>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5667" w:type="dxa"/>
            <w:tcBorders>
              <w:top w:val="nil"/>
              <w:left w:val="nil"/>
              <w:bottom w:val="nil"/>
              <w:right w:val="nil"/>
            </w:tcBorders>
            <w:shd w:val="clear" w:color="auto" w:fill="auto"/>
            <w:noWrap/>
            <w:vAlign w:val="bottom"/>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894" w:type="dxa"/>
            <w:tcBorders>
              <w:top w:val="nil"/>
              <w:left w:val="nil"/>
              <w:bottom w:val="nil"/>
              <w:right w:val="nil"/>
            </w:tcBorders>
            <w:shd w:val="clear" w:color="auto" w:fill="auto"/>
            <w:noWrap/>
            <w:vAlign w:val="bottom"/>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177" w:type="dxa"/>
            <w:tcBorders>
              <w:top w:val="nil"/>
              <w:left w:val="nil"/>
              <w:bottom w:val="nil"/>
              <w:right w:val="nil"/>
            </w:tcBorders>
            <w:shd w:val="clear" w:color="auto" w:fill="auto"/>
            <w:noWrap/>
            <w:vAlign w:val="bottom"/>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91" w:type="dxa"/>
            <w:tcBorders>
              <w:top w:val="nil"/>
              <w:left w:val="nil"/>
              <w:bottom w:val="nil"/>
              <w:right w:val="nil"/>
            </w:tcBorders>
            <w:shd w:val="clear" w:color="auto" w:fill="auto"/>
            <w:noWrap/>
            <w:vAlign w:val="bottom"/>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c>
          <w:tcPr>
            <w:tcW w:w="1540" w:type="dxa"/>
            <w:tcBorders>
              <w:top w:val="nil"/>
              <w:left w:val="nil"/>
              <w:bottom w:val="nil"/>
              <w:right w:val="nil"/>
            </w:tcBorders>
            <w:shd w:val="clear" w:color="auto" w:fill="auto"/>
            <w:noWrap/>
            <w:vAlign w:val="bottom"/>
            <w:hideMark/>
          </w:tcPr>
          <w:p w:rsidR="000E4FAE" w:rsidRPr="000E4FAE" w:rsidRDefault="000E4FAE" w:rsidP="000E4FAE">
            <w:pPr>
              <w:spacing w:after="0" w:line="240" w:lineRule="auto"/>
              <w:rPr>
                <w:rFonts w:ascii="Times New Roman" w:eastAsia="Times New Roman" w:hAnsi="Times New Roman" w:cs="Times New Roman"/>
                <w:sz w:val="20"/>
                <w:szCs w:val="20"/>
                <w:lang w:val="bs-Latn-BA" w:eastAsia="bs-Latn-BA"/>
              </w:rPr>
            </w:pPr>
          </w:p>
        </w:tc>
      </w:tr>
    </w:tbl>
    <w:p w:rsidR="000E4FAE" w:rsidRDefault="000E4FAE" w:rsidP="000443D8">
      <w:pPr>
        <w:jc w:val="both"/>
        <w:rPr>
          <w:rFonts w:ascii="Times New Roman" w:hAnsi="Times New Roman" w:cs="Times New Roman"/>
          <w:sz w:val="24"/>
          <w:szCs w:val="24"/>
        </w:rPr>
      </w:pPr>
    </w:p>
    <w:p w:rsidR="000E4FAE" w:rsidRDefault="000E4FAE" w:rsidP="000443D8">
      <w:pPr>
        <w:jc w:val="both"/>
        <w:rPr>
          <w:rFonts w:ascii="Times New Roman" w:hAnsi="Times New Roman" w:cs="Times New Roman"/>
          <w:sz w:val="24"/>
          <w:szCs w:val="24"/>
        </w:rPr>
      </w:pPr>
    </w:p>
    <w:p w:rsidR="002427A9" w:rsidRPr="00245420" w:rsidRDefault="002427A9" w:rsidP="00245420">
      <w:pPr>
        <w:jc w:val="right"/>
        <w:rPr>
          <w:rFonts w:ascii="Times New Roman" w:hAnsi="Times New Roman" w:cs="Times New Roman"/>
          <w:b/>
          <w:bCs/>
          <w:sz w:val="24"/>
          <w:szCs w:val="24"/>
        </w:rPr>
      </w:pPr>
      <w:r w:rsidRPr="00245420">
        <w:rPr>
          <w:rFonts w:ascii="Times New Roman" w:hAnsi="Times New Roman" w:cs="Times New Roman"/>
          <w:b/>
          <w:bCs/>
          <w:sz w:val="24"/>
          <w:szCs w:val="24"/>
        </w:rPr>
        <w:lastRenderedPageBreak/>
        <w:t xml:space="preserve">         PRILOG 3</w:t>
      </w:r>
    </w:p>
    <w:p w:rsidR="002427A9" w:rsidRPr="00245420" w:rsidRDefault="002427A9" w:rsidP="00245420">
      <w:pPr>
        <w:jc w:val="center"/>
        <w:rPr>
          <w:rFonts w:ascii="Times New Roman" w:hAnsi="Times New Roman" w:cs="Times New Roman"/>
          <w:b/>
          <w:bCs/>
          <w:sz w:val="24"/>
          <w:szCs w:val="24"/>
        </w:rPr>
      </w:pPr>
      <w:r w:rsidRPr="00245420">
        <w:rPr>
          <w:rFonts w:ascii="Times New Roman" w:hAnsi="Times New Roman" w:cs="Times New Roman"/>
          <w:b/>
          <w:bCs/>
          <w:sz w:val="24"/>
          <w:szCs w:val="24"/>
        </w:rPr>
        <w:t>IZJAVA</w:t>
      </w:r>
    </w:p>
    <w:p w:rsidR="002427A9" w:rsidRPr="00245420" w:rsidRDefault="002427A9" w:rsidP="00245420">
      <w:pPr>
        <w:jc w:val="center"/>
        <w:rPr>
          <w:rFonts w:ascii="Times New Roman" w:hAnsi="Times New Roman" w:cs="Times New Roman"/>
          <w:b/>
          <w:bCs/>
          <w:sz w:val="24"/>
          <w:szCs w:val="24"/>
        </w:rPr>
      </w:pPr>
      <w:r w:rsidRPr="00245420">
        <w:rPr>
          <w:rFonts w:ascii="Times New Roman" w:hAnsi="Times New Roman" w:cs="Times New Roman"/>
          <w:b/>
          <w:bCs/>
          <w:sz w:val="24"/>
          <w:szCs w:val="24"/>
        </w:rPr>
        <w:t>o ispunjenosti uvjeta iz člana 52.  Zakona o javnim nabavkama</w:t>
      </w: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Ja, nižepotpisani __________________________, sa ličnom kartom broj: _______________________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izdatom od __________________, u svojstvu predstavnika  privrednog društva ili obrta ili srodne djelatnosti ________________(naznačiti položaj), ______________________ ID broj: ________________________   čije sjedište se nalazi u _______________ na adresi___________________,kao ponuđač u postupku javne nabave robe</w:t>
      </w:r>
      <w:r w:rsidR="004D52A9">
        <w:rPr>
          <w:rFonts w:ascii="Times New Roman" w:hAnsi="Times New Roman" w:cs="Times New Roman"/>
          <w:sz w:val="24"/>
          <w:szCs w:val="24"/>
        </w:rPr>
        <w:t xml:space="preserve">: </w:t>
      </w:r>
      <w:r w:rsidR="004D52A9" w:rsidRPr="004D52A9">
        <w:rPr>
          <w:rFonts w:ascii="Times New Roman" w:hAnsi="Times New Roman" w:cs="Times New Roman"/>
          <w:b/>
          <w:bCs/>
          <w:sz w:val="24"/>
          <w:szCs w:val="24"/>
        </w:rPr>
        <w:t>autobus</w:t>
      </w:r>
      <w:r w:rsidRPr="00B94480">
        <w:rPr>
          <w:rFonts w:ascii="Times New Roman" w:hAnsi="Times New Roman" w:cs="Times New Roman"/>
          <w:sz w:val="24"/>
          <w:szCs w:val="24"/>
        </w:rPr>
        <w:t xml:space="preserve">, a kojeg provodi ugovorno tijelo </w:t>
      </w:r>
      <w:r w:rsidR="004C5F09">
        <w:rPr>
          <w:rFonts w:ascii="Times New Roman" w:hAnsi="Times New Roman" w:cs="Times New Roman"/>
          <w:b/>
          <w:bCs/>
          <w:sz w:val="24"/>
          <w:szCs w:val="24"/>
        </w:rPr>
        <w:t>Gradski sportski savez Cazin</w:t>
      </w:r>
      <w:r w:rsidRPr="00B94480">
        <w:rPr>
          <w:rFonts w:ascii="Times New Roman" w:hAnsi="Times New Roman" w:cs="Times New Roman"/>
          <w:sz w:val="24"/>
          <w:szCs w:val="24"/>
        </w:rPr>
        <w:t>, za koji je objavljena obavijest o nabavci broj: _______________________u „Službenom glasniku BiH“ broj: _________ , a u skladu sa članom 52. stav 2 i 3. Zakona, pod punom materijalnom i kaznenom odgovornošću dajem sljedeće</w:t>
      </w:r>
    </w:p>
    <w:p w:rsidR="002427A9" w:rsidRPr="00245420" w:rsidRDefault="002427A9" w:rsidP="00245420">
      <w:pPr>
        <w:jc w:val="center"/>
        <w:rPr>
          <w:rFonts w:ascii="Times New Roman" w:hAnsi="Times New Roman" w:cs="Times New Roman"/>
          <w:b/>
          <w:bCs/>
          <w:sz w:val="24"/>
          <w:szCs w:val="24"/>
        </w:rPr>
      </w:pPr>
      <w:r w:rsidRPr="00245420">
        <w:rPr>
          <w:rFonts w:ascii="Times New Roman" w:hAnsi="Times New Roman" w:cs="Times New Roman"/>
          <w:b/>
          <w:bCs/>
          <w:sz w:val="24"/>
          <w:szCs w:val="24"/>
        </w:rPr>
        <w:t>IZJAVE:</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a) da nisam nudio mito niti učestvovao u bilo kakvim radnjama koje za cilj imaju korupciju u predmetnoj javnoj nabavci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b)  da naša ponuda ne može prouzrokovati sukob interesa u skladu sa važećim propisima o sukobu interesa u Bosni i Hercegovini.</w:t>
      </w: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Izjavu dao: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______________________ </w:t>
      </w: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Mjesto i datum davanja izjave: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______________________  </w:t>
      </w: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Potpis i pečat nadležnog organa:</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_____________________</w:t>
      </w: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2427A9" w:rsidRPr="00245420" w:rsidRDefault="002427A9" w:rsidP="00245420">
      <w:pPr>
        <w:jc w:val="right"/>
        <w:rPr>
          <w:rFonts w:ascii="Times New Roman" w:hAnsi="Times New Roman" w:cs="Times New Roman"/>
          <w:b/>
          <w:bCs/>
          <w:sz w:val="24"/>
          <w:szCs w:val="24"/>
        </w:rPr>
      </w:pPr>
      <w:r w:rsidRPr="00245420">
        <w:rPr>
          <w:rFonts w:ascii="Times New Roman" w:hAnsi="Times New Roman" w:cs="Times New Roman"/>
          <w:b/>
          <w:bCs/>
          <w:sz w:val="24"/>
          <w:szCs w:val="24"/>
        </w:rPr>
        <w:lastRenderedPageBreak/>
        <w:t>PRILOG 4</w:t>
      </w:r>
    </w:p>
    <w:p w:rsidR="002427A9" w:rsidRPr="00177382" w:rsidRDefault="002427A9" w:rsidP="000443D8">
      <w:pPr>
        <w:jc w:val="both"/>
        <w:rPr>
          <w:rFonts w:ascii="Times New Roman" w:hAnsi="Times New Roman" w:cs="Times New Roman"/>
          <w:b/>
          <w:bCs/>
          <w:sz w:val="24"/>
          <w:szCs w:val="24"/>
        </w:rPr>
      </w:pPr>
      <w:r w:rsidRPr="00177382">
        <w:rPr>
          <w:rFonts w:ascii="Times New Roman" w:hAnsi="Times New Roman" w:cs="Times New Roman"/>
          <w:b/>
          <w:bCs/>
          <w:sz w:val="24"/>
          <w:szCs w:val="24"/>
        </w:rPr>
        <w:t>OBRAZAC IZJAVE O OBAVEZNOJ PRIMJENI PREFERENCIJALNOG TRETMANA DOMAĆEG</w:t>
      </w: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Naziv ponuđača: ___________________________________________________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Adresa ponuđača: __________________________________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ID broj ponuđača:____________________________________ </w:t>
      </w: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Kao ponuđač u konkurentskom postupku javne nabavke za nabavku vozila, a u skladu sa Odlukom o obaveznoj primjeni preferencijalnog tretmana domaćeg objavljenog u „Službenom glasniku BiH“ broj 103/14 od dana 30.12.2014., prema zahtjevu iz tenderske dokumentacije</w:t>
      </w:r>
    </w:p>
    <w:p w:rsidR="002427A9" w:rsidRPr="00177382" w:rsidRDefault="002427A9" w:rsidP="00177382">
      <w:pPr>
        <w:jc w:val="center"/>
        <w:rPr>
          <w:rFonts w:ascii="Times New Roman" w:hAnsi="Times New Roman" w:cs="Times New Roman"/>
          <w:b/>
          <w:bCs/>
          <w:sz w:val="24"/>
          <w:szCs w:val="24"/>
        </w:rPr>
      </w:pPr>
      <w:r w:rsidRPr="00177382">
        <w:rPr>
          <w:rFonts w:ascii="Times New Roman" w:hAnsi="Times New Roman" w:cs="Times New Roman"/>
          <w:b/>
          <w:bCs/>
          <w:sz w:val="24"/>
          <w:szCs w:val="24"/>
        </w:rPr>
        <w:t>I Z J A V LJ U J E M O</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 a) Da je preduzeće koje dostavlja ovu ponudu domaće sa sjedištem u BiH i da najmanje 50% ukupne vrijednosti od ponuđenih roba imaju porijeklo iz Bosne i Hercegovine, te da u ovom postupku javne nabavke ukoliko budemo izabrani kao najpovoljniji ponuđač dostavljamo dokaz od strane Vanjskotrgovinske komore Bosne i Hercegovine ili Entitetske privredne komore, kojim dokazujemo da podliježemo primjeni preferencijalnog tretmana domaćeg.</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                                                            opcija /</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b) Da preduzeće koje dostavlja ovu ponudu ne može na istu primijeniti odredbe o preferencijalnom tretmanu domaćeg.</w:t>
      </w: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 xml:space="preserve">   U __________________, ____________ godine. </w:t>
      </w: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r w:rsidRPr="00B94480">
        <w:rPr>
          <w:rFonts w:ascii="Times New Roman" w:hAnsi="Times New Roman" w:cs="Times New Roman"/>
          <w:sz w:val="24"/>
          <w:szCs w:val="24"/>
        </w:rPr>
        <w:tab/>
      </w:r>
      <w:r w:rsidRPr="00B94480">
        <w:rPr>
          <w:rFonts w:ascii="Times New Roman" w:hAnsi="Times New Roman" w:cs="Times New Roman"/>
          <w:sz w:val="24"/>
          <w:szCs w:val="24"/>
        </w:rPr>
        <w:tab/>
      </w:r>
      <w:r w:rsidRPr="00B94480">
        <w:rPr>
          <w:rFonts w:ascii="Times New Roman" w:hAnsi="Times New Roman" w:cs="Times New Roman"/>
          <w:sz w:val="24"/>
          <w:szCs w:val="24"/>
        </w:rPr>
        <w:tab/>
      </w:r>
      <w:r w:rsidRPr="00B94480">
        <w:rPr>
          <w:rFonts w:ascii="Times New Roman" w:hAnsi="Times New Roman" w:cs="Times New Roman"/>
          <w:sz w:val="24"/>
          <w:szCs w:val="24"/>
        </w:rPr>
        <w:tab/>
      </w:r>
      <w:r w:rsidRPr="00B94480">
        <w:rPr>
          <w:rFonts w:ascii="Times New Roman" w:hAnsi="Times New Roman" w:cs="Times New Roman"/>
          <w:sz w:val="24"/>
          <w:szCs w:val="24"/>
        </w:rPr>
        <w:tab/>
      </w:r>
      <w:r w:rsidRPr="00B94480">
        <w:rPr>
          <w:rFonts w:ascii="Times New Roman" w:hAnsi="Times New Roman" w:cs="Times New Roman"/>
          <w:sz w:val="24"/>
          <w:szCs w:val="24"/>
        </w:rPr>
        <w:tab/>
      </w:r>
      <w:r w:rsidRPr="00B94480">
        <w:rPr>
          <w:rFonts w:ascii="Times New Roman" w:hAnsi="Times New Roman" w:cs="Times New Roman"/>
          <w:sz w:val="24"/>
          <w:szCs w:val="24"/>
        </w:rPr>
        <w:tab/>
      </w:r>
      <w:r w:rsidRPr="00B94480">
        <w:rPr>
          <w:rFonts w:ascii="Times New Roman" w:hAnsi="Times New Roman" w:cs="Times New Roman"/>
          <w:sz w:val="24"/>
          <w:szCs w:val="24"/>
        </w:rPr>
        <w:tab/>
      </w:r>
      <w:r w:rsidRPr="00B94480">
        <w:rPr>
          <w:rFonts w:ascii="Times New Roman" w:hAnsi="Times New Roman" w:cs="Times New Roman"/>
          <w:sz w:val="24"/>
          <w:szCs w:val="24"/>
        </w:rPr>
        <w:tab/>
        <w:t xml:space="preserve">                    Za ponuđača:  </w:t>
      </w:r>
    </w:p>
    <w:p w:rsidR="002427A9" w:rsidRPr="00B94480" w:rsidRDefault="002427A9" w:rsidP="00177382">
      <w:pPr>
        <w:jc w:val="center"/>
        <w:rPr>
          <w:rFonts w:ascii="Times New Roman" w:hAnsi="Times New Roman" w:cs="Times New Roman"/>
          <w:sz w:val="24"/>
          <w:szCs w:val="24"/>
        </w:rPr>
      </w:pPr>
      <w:r w:rsidRPr="00B94480">
        <w:rPr>
          <w:rFonts w:ascii="Times New Roman" w:hAnsi="Times New Roman" w:cs="Times New Roman"/>
          <w:sz w:val="24"/>
          <w:szCs w:val="24"/>
        </w:rPr>
        <w:t>( M. P. )</w:t>
      </w:r>
    </w:p>
    <w:p w:rsidR="002427A9" w:rsidRPr="00B94480" w:rsidRDefault="002427A9" w:rsidP="00177382">
      <w:pPr>
        <w:jc w:val="right"/>
        <w:rPr>
          <w:rFonts w:ascii="Times New Roman" w:hAnsi="Times New Roman" w:cs="Times New Roman"/>
          <w:sz w:val="24"/>
          <w:szCs w:val="24"/>
        </w:rPr>
      </w:pPr>
      <w:r w:rsidRPr="00B94480">
        <w:rPr>
          <w:rFonts w:ascii="Times New Roman" w:hAnsi="Times New Roman" w:cs="Times New Roman"/>
          <w:sz w:val="24"/>
          <w:szCs w:val="24"/>
        </w:rPr>
        <w:t>_____________________________________</w:t>
      </w:r>
    </w:p>
    <w:p w:rsidR="002427A9" w:rsidRPr="00B94480" w:rsidRDefault="002427A9" w:rsidP="00177382">
      <w:pPr>
        <w:jc w:val="right"/>
        <w:rPr>
          <w:rFonts w:ascii="Times New Roman" w:hAnsi="Times New Roman" w:cs="Times New Roman"/>
          <w:sz w:val="24"/>
          <w:szCs w:val="24"/>
        </w:rPr>
      </w:pPr>
      <w:r w:rsidRPr="00B94480">
        <w:rPr>
          <w:rFonts w:ascii="Times New Roman" w:hAnsi="Times New Roman" w:cs="Times New Roman"/>
          <w:sz w:val="24"/>
          <w:szCs w:val="24"/>
        </w:rPr>
        <w:tab/>
      </w:r>
      <w:r w:rsidRPr="00B94480">
        <w:rPr>
          <w:rFonts w:ascii="Times New Roman" w:hAnsi="Times New Roman" w:cs="Times New Roman"/>
          <w:sz w:val="24"/>
          <w:szCs w:val="24"/>
        </w:rPr>
        <w:tab/>
        <w:t xml:space="preserve">(Čitko upisati ime i prezime ovlaštenog lica privrednog subjekta) </w:t>
      </w:r>
    </w:p>
    <w:p w:rsidR="002427A9" w:rsidRPr="00B94480" w:rsidRDefault="002427A9" w:rsidP="00177382">
      <w:pPr>
        <w:jc w:val="right"/>
        <w:rPr>
          <w:rFonts w:ascii="Times New Roman" w:hAnsi="Times New Roman" w:cs="Times New Roman"/>
          <w:sz w:val="24"/>
          <w:szCs w:val="24"/>
        </w:rPr>
      </w:pPr>
      <w:r w:rsidRPr="00B94480">
        <w:rPr>
          <w:rFonts w:ascii="Times New Roman" w:hAnsi="Times New Roman" w:cs="Times New Roman"/>
          <w:sz w:val="24"/>
          <w:szCs w:val="24"/>
        </w:rPr>
        <w:tab/>
      </w:r>
      <w:r w:rsidRPr="00B94480">
        <w:rPr>
          <w:rFonts w:ascii="Times New Roman" w:hAnsi="Times New Roman" w:cs="Times New Roman"/>
          <w:sz w:val="24"/>
          <w:szCs w:val="24"/>
        </w:rPr>
        <w:tab/>
        <w:t>_________________________________</w:t>
      </w:r>
    </w:p>
    <w:p w:rsidR="002427A9" w:rsidRPr="00B94480" w:rsidRDefault="002427A9" w:rsidP="00177382">
      <w:pPr>
        <w:jc w:val="right"/>
        <w:rPr>
          <w:rFonts w:ascii="Times New Roman" w:hAnsi="Times New Roman" w:cs="Times New Roman"/>
          <w:sz w:val="24"/>
          <w:szCs w:val="24"/>
        </w:rPr>
      </w:pPr>
      <w:r w:rsidRPr="00B94480">
        <w:rPr>
          <w:rFonts w:ascii="Times New Roman" w:hAnsi="Times New Roman" w:cs="Times New Roman"/>
          <w:sz w:val="24"/>
          <w:szCs w:val="24"/>
        </w:rPr>
        <w:t>(Svojeručni potpis ovlaštenog lica privrednog subjekta)</w:t>
      </w:r>
    </w:p>
    <w:p w:rsidR="002427A9" w:rsidRPr="00B94480" w:rsidRDefault="002427A9" w:rsidP="000443D8">
      <w:pPr>
        <w:jc w:val="both"/>
        <w:rPr>
          <w:rFonts w:ascii="Times New Roman" w:hAnsi="Times New Roman" w:cs="Times New Roman"/>
          <w:sz w:val="24"/>
          <w:szCs w:val="24"/>
        </w:rPr>
      </w:pPr>
    </w:p>
    <w:p w:rsidR="002427A9" w:rsidRPr="00B94480" w:rsidRDefault="002427A9" w:rsidP="000443D8">
      <w:pPr>
        <w:jc w:val="both"/>
        <w:rPr>
          <w:rFonts w:ascii="Times New Roman" w:hAnsi="Times New Roman" w:cs="Times New Roman"/>
          <w:sz w:val="24"/>
          <w:szCs w:val="24"/>
        </w:rPr>
      </w:pPr>
    </w:p>
    <w:p w:rsidR="00177382" w:rsidRDefault="00177382" w:rsidP="000443D8">
      <w:pPr>
        <w:jc w:val="both"/>
        <w:rPr>
          <w:rFonts w:ascii="Times New Roman" w:hAnsi="Times New Roman" w:cs="Times New Roman"/>
          <w:sz w:val="24"/>
          <w:szCs w:val="24"/>
        </w:rPr>
      </w:pPr>
    </w:p>
    <w:p w:rsidR="00177382" w:rsidRDefault="00177382" w:rsidP="000443D8">
      <w:pPr>
        <w:jc w:val="both"/>
        <w:rPr>
          <w:rFonts w:ascii="Times New Roman" w:hAnsi="Times New Roman" w:cs="Times New Roman"/>
          <w:sz w:val="24"/>
          <w:szCs w:val="24"/>
        </w:rPr>
      </w:pPr>
    </w:p>
    <w:p w:rsidR="00177382" w:rsidRDefault="00177382" w:rsidP="000443D8">
      <w:pPr>
        <w:jc w:val="both"/>
        <w:rPr>
          <w:rFonts w:ascii="Times New Roman" w:hAnsi="Times New Roman" w:cs="Times New Roman"/>
          <w:sz w:val="24"/>
          <w:szCs w:val="24"/>
        </w:rPr>
      </w:pPr>
    </w:p>
    <w:p w:rsidR="00776345" w:rsidRPr="00776345" w:rsidRDefault="00776345" w:rsidP="00776345">
      <w:pPr>
        <w:jc w:val="right"/>
        <w:rPr>
          <w:rFonts w:ascii="Times New Roman" w:hAnsi="Times New Roman" w:cs="Times New Roman"/>
          <w:b/>
          <w:bCs/>
          <w:sz w:val="24"/>
          <w:szCs w:val="24"/>
        </w:rPr>
      </w:pPr>
      <w:r w:rsidRPr="00776345">
        <w:rPr>
          <w:rFonts w:ascii="Times New Roman" w:hAnsi="Times New Roman" w:cs="Times New Roman"/>
          <w:b/>
          <w:bCs/>
          <w:sz w:val="24"/>
          <w:szCs w:val="24"/>
        </w:rPr>
        <w:lastRenderedPageBreak/>
        <w:t xml:space="preserve">Nacrt ugovora –Prilog </w:t>
      </w:r>
      <w:r w:rsidR="000E4FAE">
        <w:rPr>
          <w:rFonts w:ascii="Times New Roman" w:hAnsi="Times New Roman" w:cs="Times New Roman"/>
          <w:b/>
          <w:bCs/>
          <w:sz w:val="24"/>
          <w:szCs w:val="24"/>
        </w:rPr>
        <w:t>5</w:t>
      </w:r>
    </w:p>
    <w:p w:rsidR="00776345" w:rsidRPr="00776345" w:rsidRDefault="00AE00DF" w:rsidP="00776345">
      <w:pPr>
        <w:jc w:val="both"/>
        <w:rPr>
          <w:rFonts w:ascii="Times New Roman" w:hAnsi="Times New Roman" w:cs="Times New Roman"/>
          <w:sz w:val="24"/>
          <w:szCs w:val="24"/>
        </w:rPr>
      </w:pPr>
      <w:r>
        <w:rPr>
          <w:rFonts w:ascii="Times New Roman" w:hAnsi="Times New Roman" w:cs="Times New Roman"/>
          <w:b/>
          <w:bCs/>
          <w:sz w:val="24"/>
          <w:szCs w:val="24"/>
        </w:rPr>
        <w:t>Gradski sportski savez Cazin</w:t>
      </w:r>
      <w:r w:rsidR="00776345" w:rsidRPr="00776345">
        <w:rPr>
          <w:rFonts w:ascii="Times New Roman" w:hAnsi="Times New Roman" w:cs="Times New Roman"/>
          <w:b/>
          <w:bCs/>
          <w:sz w:val="24"/>
          <w:szCs w:val="24"/>
        </w:rPr>
        <w:t xml:space="preserve">, </w:t>
      </w:r>
      <w:r w:rsidR="00776345" w:rsidRPr="00776345">
        <w:rPr>
          <w:rFonts w:ascii="Times New Roman" w:hAnsi="Times New Roman" w:cs="Times New Roman"/>
          <w:sz w:val="24"/>
          <w:szCs w:val="24"/>
        </w:rPr>
        <w:t xml:space="preserve">Generala </w:t>
      </w:r>
      <w:r>
        <w:rPr>
          <w:rFonts w:ascii="Times New Roman" w:hAnsi="Times New Roman" w:cs="Times New Roman"/>
          <w:sz w:val="24"/>
          <w:szCs w:val="24"/>
        </w:rPr>
        <w:t>Trg Branilaca bb</w:t>
      </w:r>
      <w:r w:rsidR="00776345" w:rsidRPr="00776345">
        <w:rPr>
          <w:rFonts w:ascii="Times New Roman" w:hAnsi="Times New Roman" w:cs="Times New Roman"/>
          <w:sz w:val="24"/>
          <w:szCs w:val="24"/>
        </w:rPr>
        <w:t xml:space="preserve">, 77220 Cazin, koga ovlašteno zastupa Emir Dautović, predsjednik, ID broj: 4263324350000 ( u daljem tekstu: Kupac- Naručilac)  i </w:t>
      </w:r>
    </w:p>
    <w:p w:rsidR="00776345" w:rsidRPr="008D3047" w:rsidRDefault="00776345" w:rsidP="00776345">
      <w:pPr>
        <w:jc w:val="both"/>
        <w:rPr>
          <w:rFonts w:ascii="Times New Roman" w:hAnsi="Times New Roman" w:cs="Times New Roman"/>
          <w:sz w:val="24"/>
          <w:szCs w:val="24"/>
        </w:rPr>
      </w:pPr>
      <w:r w:rsidRPr="00776345">
        <w:rPr>
          <w:rFonts w:ascii="Times New Roman" w:hAnsi="Times New Roman" w:cs="Times New Roman"/>
          <w:b/>
          <w:bCs/>
          <w:sz w:val="24"/>
          <w:szCs w:val="24"/>
        </w:rPr>
        <w:t xml:space="preserve"> _________________________, </w:t>
      </w:r>
      <w:r w:rsidRPr="008D3047">
        <w:rPr>
          <w:rFonts w:ascii="Times New Roman" w:hAnsi="Times New Roman" w:cs="Times New Roman"/>
          <w:sz w:val="24"/>
          <w:szCs w:val="24"/>
        </w:rPr>
        <w:t xml:space="preserve">adresa: __________________________, koga zastupa _____________________________  ID broj _________________________ ( u daljem tekstu: Prodavac) </w:t>
      </w:r>
    </w:p>
    <w:p w:rsidR="00776345" w:rsidRPr="008D3047" w:rsidRDefault="00776345" w:rsidP="00776345">
      <w:pPr>
        <w:jc w:val="both"/>
        <w:rPr>
          <w:rFonts w:ascii="Times New Roman" w:hAnsi="Times New Roman" w:cs="Times New Roman"/>
          <w:sz w:val="24"/>
          <w:szCs w:val="24"/>
        </w:rPr>
      </w:pPr>
      <w:r w:rsidRPr="008D3047">
        <w:rPr>
          <w:rFonts w:ascii="Times New Roman" w:hAnsi="Times New Roman" w:cs="Times New Roman"/>
          <w:sz w:val="24"/>
          <w:szCs w:val="24"/>
        </w:rPr>
        <w:t xml:space="preserve"> Dana ______  20</w:t>
      </w:r>
      <w:r w:rsidR="008D3047" w:rsidRPr="008D3047">
        <w:rPr>
          <w:rFonts w:ascii="Times New Roman" w:hAnsi="Times New Roman" w:cs="Times New Roman"/>
          <w:sz w:val="24"/>
          <w:szCs w:val="24"/>
        </w:rPr>
        <w:t>20</w:t>
      </w:r>
      <w:r w:rsidRPr="008D3047">
        <w:rPr>
          <w:rFonts w:ascii="Times New Roman" w:hAnsi="Times New Roman" w:cs="Times New Roman"/>
          <w:sz w:val="24"/>
          <w:szCs w:val="24"/>
        </w:rPr>
        <w:t xml:space="preserve">.  godine, zaključili su                                                  </w:t>
      </w:r>
    </w:p>
    <w:p w:rsidR="008D3047" w:rsidRDefault="008D3047" w:rsidP="008D3047">
      <w:pPr>
        <w:jc w:val="both"/>
        <w:rPr>
          <w:rFonts w:ascii="Times New Roman" w:hAnsi="Times New Roman" w:cs="Times New Roman"/>
          <w:b/>
          <w:bCs/>
          <w:sz w:val="24"/>
          <w:szCs w:val="24"/>
        </w:rPr>
      </w:pPr>
    </w:p>
    <w:p w:rsidR="008D3047" w:rsidRDefault="00776345" w:rsidP="008D3047">
      <w:pPr>
        <w:jc w:val="center"/>
        <w:rPr>
          <w:rFonts w:ascii="Times New Roman" w:hAnsi="Times New Roman" w:cs="Times New Roman"/>
          <w:b/>
          <w:bCs/>
          <w:sz w:val="24"/>
          <w:szCs w:val="24"/>
        </w:rPr>
      </w:pPr>
      <w:r w:rsidRPr="00776345">
        <w:rPr>
          <w:rFonts w:ascii="Times New Roman" w:hAnsi="Times New Roman" w:cs="Times New Roman"/>
          <w:b/>
          <w:bCs/>
          <w:sz w:val="24"/>
          <w:szCs w:val="24"/>
        </w:rPr>
        <w:t>UGOVOR O KUPOVINI VOZILA</w:t>
      </w:r>
    </w:p>
    <w:p w:rsidR="00776345" w:rsidRPr="009F7861" w:rsidRDefault="00776345" w:rsidP="008D3047">
      <w:pPr>
        <w:jc w:val="center"/>
        <w:rPr>
          <w:rFonts w:ascii="Times New Roman" w:hAnsi="Times New Roman" w:cs="Times New Roman"/>
          <w:b/>
          <w:bCs/>
          <w:sz w:val="24"/>
          <w:szCs w:val="24"/>
        </w:rPr>
      </w:pPr>
      <w:r w:rsidRPr="009F7861">
        <w:rPr>
          <w:rFonts w:ascii="Times New Roman" w:hAnsi="Times New Roman" w:cs="Times New Roman"/>
          <w:b/>
          <w:bCs/>
          <w:sz w:val="24"/>
          <w:szCs w:val="24"/>
        </w:rPr>
        <w:t>br. 0</w:t>
      </w:r>
      <w:r w:rsidR="004D52A9" w:rsidRPr="009F7861">
        <w:rPr>
          <w:rFonts w:ascii="Times New Roman" w:hAnsi="Times New Roman" w:cs="Times New Roman"/>
          <w:b/>
          <w:bCs/>
          <w:sz w:val="24"/>
          <w:szCs w:val="24"/>
        </w:rPr>
        <w:t>7</w:t>
      </w:r>
      <w:r w:rsidRPr="009F7861">
        <w:rPr>
          <w:rFonts w:ascii="Times New Roman" w:hAnsi="Times New Roman" w:cs="Times New Roman"/>
          <w:b/>
          <w:bCs/>
          <w:sz w:val="24"/>
          <w:szCs w:val="24"/>
        </w:rPr>
        <w:t>-</w:t>
      </w:r>
      <w:r w:rsidR="00AE00DF" w:rsidRPr="009F7861">
        <w:rPr>
          <w:rFonts w:ascii="Times New Roman" w:hAnsi="Times New Roman" w:cs="Times New Roman"/>
          <w:b/>
          <w:bCs/>
          <w:sz w:val="24"/>
          <w:szCs w:val="24"/>
        </w:rPr>
        <w:t>04</w:t>
      </w:r>
      <w:r w:rsidRPr="009F7861">
        <w:rPr>
          <w:rFonts w:ascii="Times New Roman" w:hAnsi="Times New Roman" w:cs="Times New Roman"/>
          <w:b/>
          <w:bCs/>
          <w:sz w:val="24"/>
          <w:szCs w:val="24"/>
        </w:rPr>
        <w:t>/</w:t>
      </w:r>
      <w:r w:rsidR="00AE00DF" w:rsidRPr="009F7861">
        <w:rPr>
          <w:rFonts w:ascii="Times New Roman" w:hAnsi="Times New Roman" w:cs="Times New Roman"/>
          <w:b/>
          <w:bCs/>
          <w:sz w:val="24"/>
          <w:szCs w:val="24"/>
        </w:rPr>
        <w:t>20</w:t>
      </w:r>
    </w:p>
    <w:p w:rsidR="00776345" w:rsidRPr="009F7861" w:rsidRDefault="00776345" w:rsidP="008D3047">
      <w:pPr>
        <w:jc w:val="center"/>
        <w:rPr>
          <w:rFonts w:ascii="Times New Roman" w:hAnsi="Times New Roman" w:cs="Times New Roman"/>
          <w:b/>
          <w:bCs/>
          <w:sz w:val="24"/>
          <w:szCs w:val="24"/>
        </w:rPr>
      </w:pPr>
      <w:r w:rsidRPr="009F7861">
        <w:rPr>
          <w:rFonts w:ascii="Times New Roman" w:hAnsi="Times New Roman" w:cs="Times New Roman"/>
          <w:b/>
          <w:bCs/>
          <w:sz w:val="24"/>
          <w:szCs w:val="24"/>
        </w:rPr>
        <w:t>Član 1.</w:t>
      </w:r>
    </w:p>
    <w:p w:rsidR="00D55866" w:rsidRPr="009F7861" w:rsidRDefault="00776345" w:rsidP="00776345">
      <w:pPr>
        <w:jc w:val="both"/>
        <w:rPr>
          <w:rFonts w:ascii="Times New Roman" w:hAnsi="Times New Roman" w:cs="Times New Roman"/>
          <w:sz w:val="24"/>
          <w:szCs w:val="24"/>
        </w:rPr>
      </w:pPr>
      <w:r w:rsidRPr="009F7861">
        <w:rPr>
          <w:rFonts w:ascii="Times New Roman" w:hAnsi="Times New Roman" w:cs="Times New Roman"/>
          <w:sz w:val="24"/>
          <w:szCs w:val="24"/>
        </w:rPr>
        <w:t xml:space="preserve">Predmet Ugovora je nabavka </w:t>
      </w:r>
      <w:r w:rsidR="00D55866" w:rsidRPr="009F7861">
        <w:rPr>
          <w:rFonts w:ascii="Times New Roman" w:hAnsi="Times New Roman" w:cs="Times New Roman"/>
          <w:sz w:val="24"/>
          <w:szCs w:val="24"/>
        </w:rPr>
        <w:t>robe,</w:t>
      </w:r>
      <w:r w:rsidRPr="009F7861">
        <w:rPr>
          <w:rFonts w:ascii="Times New Roman" w:hAnsi="Times New Roman" w:cs="Times New Roman"/>
          <w:sz w:val="24"/>
          <w:szCs w:val="24"/>
        </w:rPr>
        <w:t xml:space="preserve"> nakon provedenog konkurentskog postupka za nabavku vozila- </w:t>
      </w:r>
      <w:r w:rsidR="00D55866" w:rsidRPr="009F7861">
        <w:rPr>
          <w:rFonts w:ascii="Times New Roman" w:hAnsi="Times New Roman" w:cs="Times New Roman"/>
          <w:sz w:val="24"/>
          <w:szCs w:val="24"/>
        </w:rPr>
        <w:t>autobus</w:t>
      </w:r>
      <w:r w:rsidRPr="009F7861">
        <w:rPr>
          <w:rFonts w:ascii="Times New Roman" w:hAnsi="Times New Roman" w:cs="Times New Roman"/>
          <w:sz w:val="24"/>
          <w:szCs w:val="24"/>
        </w:rPr>
        <w:t>, na osnovu Ponude Prodavca broj: ______</w:t>
      </w:r>
      <w:r w:rsidR="00D55866" w:rsidRPr="009F7861">
        <w:rPr>
          <w:rFonts w:ascii="Times New Roman" w:hAnsi="Times New Roman" w:cs="Times New Roman"/>
          <w:sz w:val="24"/>
          <w:szCs w:val="24"/>
        </w:rPr>
        <w:t>/20</w:t>
      </w:r>
      <w:r w:rsidRPr="009F7861">
        <w:rPr>
          <w:rFonts w:ascii="Times New Roman" w:hAnsi="Times New Roman" w:cs="Times New Roman"/>
          <w:sz w:val="24"/>
          <w:szCs w:val="24"/>
        </w:rPr>
        <w:t xml:space="preserve"> i Odluke o izboru najpovoljnijeg ponuđača, broj:  0</w:t>
      </w:r>
      <w:r w:rsidR="009F7861" w:rsidRPr="009F7861">
        <w:rPr>
          <w:rFonts w:ascii="Times New Roman" w:hAnsi="Times New Roman" w:cs="Times New Roman"/>
          <w:sz w:val="24"/>
          <w:szCs w:val="24"/>
        </w:rPr>
        <w:t>7</w:t>
      </w:r>
      <w:r w:rsidR="00D55866" w:rsidRPr="009F7861">
        <w:rPr>
          <w:rFonts w:ascii="Times New Roman" w:hAnsi="Times New Roman" w:cs="Times New Roman"/>
          <w:sz w:val="24"/>
          <w:szCs w:val="24"/>
        </w:rPr>
        <w:t>-</w:t>
      </w:r>
      <w:r w:rsidRPr="009F7861">
        <w:rPr>
          <w:rFonts w:ascii="Times New Roman" w:hAnsi="Times New Roman" w:cs="Times New Roman"/>
          <w:sz w:val="24"/>
          <w:szCs w:val="24"/>
        </w:rPr>
        <w:t>03/</w:t>
      </w:r>
      <w:r w:rsidR="00D55866" w:rsidRPr="009F7861">
        <w:rPr>
          <w:rFonts w:ascii="Times New Roman" w:hAnsi="Times New Roman" w:cs="Times New Roman"/>
          <w:sz w:val="24"/>
          <w:szCs w:val="24"/>
        </w:rPr>
        <w:t xml:space="preserve">20 </w:t>
      </w:r>
      <w:r w:rsidRPr="009F7861">
        <w:rPr>
          <w:rFonts w:ascii="Times New Roman" w:hAnsi="Times New Roman" w:cs="Times New Roman"/>
          <w:sz w:val="24"/>
          <w:szCs w:val="24"/>
        </w:rPr>
        <w:t xml:space="preserve"> od _________</w:t>
      </w:r>
      <w:r w:rsidR="00D55866" w:rsidRPr="009F7861">
        <w:rPr>
          <w:rFonts w:ascii="Times New Roman" w:hAnsi="Times New Roman" w:cs="Times New Roman"/>
          <w:sz w:val="24"/>
          <w:szCs w:val="24"/>
        </w:rPr>
        <w:t>2</w:t>
      </w:r>
      <w:r w:rsidRPr="009F7861">
        <w:rPr>
          <w:rFonts w:ascii="Times New Roman" w:hAnsi="Times New Roman" w:cs="Times New Roman"/>
          <w:sz w:val="24"/>
          <w:szCs w:val="24"/>
        </w:rPr>
        <w:t>0</w:t>
      </w:r>
      <w:r w:rsidR="00D55866" w:rsidRPr="009F7861">
        <w:rPr>
          <w:rFonts w:ascii="Times New Roman" w:hAnsi="Times New Roman" w:cs="Times New Roman"/>
          <w:sz w:val="24"/>
          <w:szCs w:val="24"/>
        </w:rPr>
        <w:t>20</w:t>
      </w:r>
      <w:r w:rsidRPr="009F7861">
        <w:rPr>
          <w:rFonts w:ascii="Times New Roman" w:hAnsi="Times New Roman" w:cs="Times New Roman"/>
          <w:sz w:val="24"/>
          <w:szCs w:val="24"/>
        </w:rPr>
        <w:t>. godine.</w:t>
      </w:r>
    </w:p>
    <w:p w:rsidR="00776345" w:rsidRDefault="00776345" w:rsidP="00776345">
      <w:pPr>
        <w:jc w:val="both"/>
        <w:rPr>
          <w:rFonts w:ascii="Times New Roman" w:hAnsi="Times New Roman" w:cs="Times New Roman"/>
          <w:sz w:val="24"/>
          <w:szCs w:val="24"/>
        </w:rPr>
      </w:pPr>
      <w:r w:rsidRPr="009F7861">
        <w:rPr>
          <w:rFonts w:ascii="Times New Roman" w:hAnsi="Times New Roman" w:cs="Times New Roman"/>
          <w:sz w:val="24"/>
          <w:szCs w:val="24"/>
        </w:rPr>
        <w:t xml:space="preserve"> Prodavac se obavezuje da će rob</w:t>
      </w:r>
      <w:r w:rsidR="009C6755" w:rsidRPr="009F7861">
        <w:rPr>
          <w:rFonts w:ascii="Times New Roman" w:hAnsi="Times New Roman" w:cs="Times New Roman"/>
          <w:sz w:val="24"/>
          <w:szCs w:val="24"/>
        </w:rPr>
        <w:t>a</w:t>
      </w:r>
      <w:r w:rsidRPr="009F7861">
        <w:rPr>
          <w:rFonts w:ascii="Times New Roman" w:hAnsi="Times New Roman" w:cs="Times New Roman"/>
          <w:sz w:val="24"/>
          <w:szCs w:val="24"/>
        </w:rPr>
        <w:t xml:space="preserve"> koj</w:t>
      </w:r>
      <w:r w:rsidR="00D55866" w:rsidRPr="009F7861">
        <w:rPr>
          <w:rFonts w:ascii="Times New Roman" w:hAnsi="Times New Roman" w:cs="Times New Roman"/>
          <w:sz w:val="24"/>
          <w:szCs w:val="24"/>
        </w:rPr>
        <w:t>a je</w:t>
      </w:r>
      <w:r w:rsidRPr="009F7861">
        <w:rPr>
          <w:rFonts w:ascii="Times New Roman" w:hAnsi="Times New Roman" w:cs="Times New Roman"/>
          <w:sz w:val="24"/>
          <w:szCs w:val="24"/>
        </w:rPr>
        <w:t xml:space="preserve"> predmet ovog Ugovora biti </w:t>
      </w:r>
      <w:r w:rsidR="009C6755" w:rsidRPr="009F7861">
        <w:rPr>
          <w:rFonts w:ascii="Times New Roman" w:hAnsi="Times New Roman" w:cs="Times New Roman"/>
          <w:sz w:val="24"/>
          <w:szCs w:val="24"/>
        </w:rPr>
        <w:t>usklađena</w:t>
      </w:r>
      <w:r w:rsidRPr="009F7861">
        <w:rPr>
          <w:rFonts w:ascii="Times New Roman" w:hAnsi="Times New Roman" w:cs="Times New Roman"/>
          <w:sz w:val="24"/>
          <w:szCs w:val="24"/>
        </w:rPr>
        <w:t xml:space="preserve"> prema tehničkim specifikacijama iz Tenderske dokumentacije.</w:t>
      </w:r>
    </w:p>
    <w:p w:rsidR="009C6755" w:rsidRPr="008D3047" w:rsidRDefault="009C6755" w:rsidP="00776345">
      <w:pPr>
        <w:jc w:val="both"/>
        <w:rPr>
          <w:rFonts w:ascii="Times New Roman" w:hAnsi="Times New Roman" w:cs="Times New Roman"/>
          <w:sz w:val="24"/>
          <w:szCs w:val="24"/>
        </w:rPr>
      </w:pPr>
      <w:r>
        <w:rPr>
          <w:rFonts w:ascii="Times New Roman" w:hAnsi="Times New Roman" w:cs="Times New Roman"/>
          <w:sz w:val="24"/>
          <w:szCs w:val="24"/>
        </w:rPr>
        <w:t>Ponuda iz stava 1. sastavni je dio Ugovora.</w:t>
      </w:r>
    </w:p>
    <w:p w:rsidR="00776345" w:rsidRPr="00776345" w:rsidRDefault="00776345" w:rsidP="008D3047">
      <w:pPr>
        <w:jc w:val="center"/>
        <w:rPr>
          <w:rFonts w:ascii="Times New Roman" w:hAnsi="Times New Roman" w:cs="Times New Roman"/>
          <w:b/>
          <w:bCs/>
          <w:sz w:val="24"/>
          <w:szCs w:val="24"/>
        </w:rPr>
      </w:pPr>
      <w:r w:rsidRPr="00776345">
        <w:rPr>
          <w:rFonts w:ascii="Times New Roman" w:hAnsi="Times New Roman" w:cs="Times New Roman"/>
          <w:b/>
          <w:bCs/>
          <w:sz w:val="24"/>
          <w:szCs w:val="24"/>
        </w:rPr>
        <w:t xml:space="preserve">Član 2. </w:t>
      </w:r>
    </w:p>
    <w:p w:rsidR="00EC7A59" w:rsidRDefault="009C6755" w:rsidP="00040B7B">
      <w:pPr>
        <w:pStyle w:val="NoSpacing"/>
        <w:jc w:val="both"/>
        <w:rPr>
          <w:rFonts w:ascii="Times New Roman" w:hAnsi="Times New Roman" w:cs="Times New Roman"/>
          <w:sz w:val="24"/>
          <w:szCs w:val="24"/>
        </w:rPr>
      </w:pPr>
      <w:r>
        <w:rPr>
          <w:rFonts w:ascii="Times New Roman" w:hAnsi="Times New Roman" w:cs="Times New Roman"/>
          <w:sz w:val="24"/>
          <w:szCs w:val="24"/>
        </w:rPr>
        <w:t>Kupac kupuje, a Prodavac prodaje autobus sljedećih karakteri</w:t>
      </w:r>
      <w:r w:rsidR="00EC7A59">
        <w:rPr>
          <w:rFonts w:ascii="Times New Roman" w:hAnsi="Times New Roman" w:cs="Times New Roman"/>
          <w:sz w:val="24"/>
          <w:szCs w:val="24"/>
        </w:rPr>
        <w:t>stika</w:t>
      </w:r>
      <w:r w:rsidR="009F7861">
        <w:rPr>
          <w:rFonts w:ascii="Times New Roman" w:hAnsi="Times New Roman" w:cs="Times New Roman"/>
          <w:sz w:val="24"/>
          <w:szCs w:val="24"/>
        </w:rPr>
        <w:t>:</w:t>
      </w:r>
    </w:p>
    <w:p w:rsidR="00EC7A59" w:rsidRDefault="00EC7A59" w:rsidP="00040B7B">
      <w:pPr>
        <w:pStyle w:val="NoSpacing"/>
        <w:jc w:val="both"/>
        <w:rPr>
          <w:rFonts w:ascii="Times New Roman" w:hAnsi="Times New Roman" w:cs="Times New Roman"/>
          <w:sz w:val="24"/>
          <w:szCs w:val="24"/>
        </w:rPr>
      </w:pPr>
      <w:r>
        <w:rPr>
          <w:rFonts w:ascii="Times New Roman" w:hAnsi="Times New Roman" w:cs="Times New Roman"/>
          <w:sz w:val="24"/>
          <w:szCs w:val="24"/>
        </w:rPr>
        <w:t>..............................................................................................................................................................................................................................................................................................................</w:t>
      </w:r>
    </w:p>
    <w:p w:rsidR="00EC7A59" w:rsidRDefault="00EC7A59" w:rsidP="00EC7A59">
      <w:pPr>
        <w:jc w:val="center"/>
        <w:rPr>
          <w:rFonts w:ascii="Times New Roman" w:hAnsi="Times New Roman" w:cs="Times New Roman"/>
          <w:b/>
          <w:bCs/>
          <w:sz w:val="24"/>
          <w:szCs w:val="24"/>
        </w:rPr>
      </w:pPr>
    </w:p>
    <w:p w:rsidR="00EC7A59" w:rsidRDefault="00EC7A59" w:rsidP="00EC7A59">
      <w:pPr>
        <w:jc w:val="center"/>
        <w:rPr>
          <w:rFonts w:ascii="Times New Roman" w:hAnsi="Times New Roman" w:cs="Times New Roman"/>
          <w:sz w:val="24"/>
          <w:szCs w:val="24"/>
        </w:rPr>
      </w:pPr>
      <w:r w:rsidRPr="00776345">
        <w:rPr>
          <w:rFonts w:ascii="Times New Roman" w:hAnsi="Times New Roman" w:cs="Times New Roman"/>
          <w:b/>
          <w:bCs/>
          <w:sz w:val="24"/>
          <w:szCs w:val="24"/>
        </w:rPr>
        <w:t>Član 3.</w:t>
      </w:r>
    </w:p>
    <w:p w:rsidR="00EC7A59" w:rsidRDefault="00EC7A59" w:rsidP="00040B7B">
      <w:pPr>
        <w:pStyle w:val="NoSpacing"/>
        <w:jc w:val="both"/>
        <w:rPr>
          <w:rFonts w:ascii="Times New Roman" w:hAnsi="Times New Roman" w:cs="Times New Roman"/>
          <w:sz w:val="24"/>
          <w:szCs w:val="24"/>
        </w:rPr>
      </w:pPr>
    </w:p>
    <w:p w:rsidR="00040B7B" w:rsidRPr="00836867" w:rsidRDefault="00040B7B" w:rsidP="00040B7B">
      <w:pPr>
        <w:pStyle w:val="NoSpacing"/>
        <w:jc w:val="both"/>
        <w:rPr>
          <w:rFonts w:ascii="Times New Roman" w:hAnsi="Times New Roman" w:cs="Times New Roman"/>
          <w:sz w:val="24"/>
          <w:szCs w:val="24"/>
        </w:rPr>
      </w:pPr>
      <w:r w:rsidRPr="00836867">
        <w:rPr>
          <w:rFonts w:ascii="Times New Roman" w:hAnsi="Times New Roman" w:cs="Times New Roman"/>
          <w:sz w:val="24"/>
          <w:szCs w:val="24"/>
        </w:rPr>
        <w:t xml:space="preserve">Cijena za </w:t>
      </w:r>
      <w:r w:rsidR="00EC7A59">
        <w:rPr>
          <w:rFonts w:ascii="Times New Roman" w:hAnsi="Times New Roman" w:cs="Times New Roman"/>
          <w:sz w:val="24"/>
          <w:szCs w:val="24"/>
        </w:rPr>
        <w:t>vozilo iz člana 2. ovog ugovora</w:t>
      </w:r>
      <w:r w:rsidRPr="00836867">
        <w:rPr>
          <w:rFonts w:ascii="Times New Roman" w:hAnsi="Times New Roman" w:cs="Times New Roman"/>
          <w:sz w:val="24"/>
          <w:szCs w:val="24"/>
        </w:rPr>
        <w:t xml:space="preserve"> iznosi........................................... KM (slovima:.................................................... i ......./100 KM), </w:t>
      </w:r>
      <w:r w:rsidR="00336A9C">
        <w:rPr>
          <w:rFonts w:ascii="Times New Roman" w:hAnsi="Times New Roman" w:cs="Times New Roman"/>
          <w:sz w:val="24"/>
          <w:szCs w:val="24"/>
        </w:rPr>
        <w:t>sa</w:t>
      </w:r>
      <w:r w:rsidRPr="00836867">
        <w:rPr>
          <w:rFonts w:ascii="Times New Roman" w:hAnsi="Times New Roman" w:cs="Times New Roman"/>
          <w:sz w:val="24"/>
          <w:szCs w:val="24"/>
        </w:rPr>
        <w:t xml:space="preserve"> PDV</w:t>
      </w:r>
      <w:r w:rsidR="00336A9C">
        <w:rPr>
          <w:rFonts w:ascii="Times New Roman" w:hAnsi="Times New Roman" w:cs="Times New Roman"/>
          <w:sz w:val="24"/>
          <w:szCs w:val="24"/>
        </w:rPr>
        <w:t>om.</w:t>
      </w:r>
    </w:p>
    <w:p w:rsidR="00336A9C" w:rsidRDefault="00336A9C" w:rsidP="00040B7B">
      <w:pPr>
        <w:pStyle w:val="NoSpacing"/>
        <w:jc w:val="both"/>
        <w:rPr>
          <w:rFonts w:ascii="Times New Roman" w:hAnsi="Times New Roman" w:cs="Times New Roman"/>
          <w:sz w:val="24"/>
          <w:szCs w:val="24"/>
        </w:rPr>
      </w:pPr>
    </w:p>
    <w:p w:rsidR="00836867" w:rsidRDefault="00776345" w:rsidP="00EC7A59">
      <w:pPr>
        <w:pStyle w:val="NoSpacing"/>
        <w:jc w:val="both"/>
        <w:rPr>
          <w:rFonts w:ascii="Times New Roman" w:hAnsi="Times New Roman" w:cs="Times New Roman"/>
          <w:b/>
          <w:bCs/>
          <w:sz w:val="24"/>
          <w:szCs w:val="24"/>
        </w:rPr>
      </w:pPr>
      <w:r w:rsidRPr="00CB48B5">
        <w:rPr>
          <w:rFonts w:ascii="Times New Roman" w:hAnsi="Times New Roman" w:cs="Times New Roman"/>
          <w:sz w:val="24"/>
          <w:szCs w:val="24"/>
        </w:rPr>
        <w:t>Kupac će iznos iz stava 1. ovog člana uplatiti Prodavcu u</w:t>
      </w:r>
      <w:r w:rsidR="00CB48B5" w:rsidRPr="00CB48B5">
        <w:rPr>
          <w:rFonts w:ascii="Times New Roman" w:hAnsi="Times New Roman" w:cs="Times New Roman"/>
          <w:sz w:val="24"/>
          <w:szCs w:val="24"/>
        </w:rPr>
        <w:t xml:space="preserve"> roku od 8 dana od dana isporuke </w:t>
      </w:r>
      <w:r w:rsidR="009F7861">
        <w:rPr>
          <w:rFonts w:ascii="Times New Roman" w:hAnsi="Times New Roman" w:cs="Times New Roman"/>
          <w:sz w:val="24"/>
          <w:szCs w:val="24"/>
        </w:rPr>
        <w:t xml:space="preserve">vozila </w:t>
      </w:r>
      <w:r w:rsidR="00CB48B5" w:rsidRPr="00CB48B5">
        <w:rPr>
          <w:rFonts w:ascii="Times New Roman" w:hAnsi="Times New Roman" w:cs="Times New Roman"/>
          <w:sz w:val="24"/>
          <w:szCs w:val="24"/>
        </w:rPr>
        <w:t>odnosno od dana</w:t>
      </w:r>
      <w:r w:rsidRPr="00CB48B5">
        <w:rPr>
          <w:rFonts w:ascii="Times New Roman" w:hAnsi="Times New Roman" w:cs="Times New Roman"/>
          <w:sz w:val="24"/>
          <w:szCs w:val="24"/>
        </w:rPr>
        <w:t xml:space="preserve"> ispostavljanja računa.</w:t>
      </w:r>
    </w:p>
    <w:p w:rsidR="00776345" w:rsidRPr="00776345" w:rsidRDefault="00776345" w:rsidP="00836867">
      <w:pPr>
        <w:jc w:val="center"/>
        <w:rPr>
          <w:rFonts w:ascii="Times New Roman" w:hAnsi="Times New Roman" w:cs="Times New Roman"/>
          <w:b/>
          <w:bCs/>
          <w:sz w:val="24"/>
          <w:szCs w:val="24"/>
        </w:rPr>
      </w:pPr>
      <w:r w:rsidRPr="00776345">
        <w:rPr>
          <w:rFonts w:ascii="Times New Roman" w:hAnsi="Times New Roman" w:cs="Times New Roman"/>
          <w:b/>
          <w:bCs/>
          <w:sz w:val="24"/>
          <w:szCs w:val="24"/>
        </w:rPr>
        <w:t xml:space="preserve">Član </w:t>
      </w:r>
      <w:r w:rsidR="00EC7A59">
        <w:rPr>
          <w:rFonts w:ascii="Times New Roman" w:hAnsi="Times New Roman" w:cs="Times New Roman"/>
          <w:b/>
          <w:bCs/>
          <w:sz w:val="24"/>
          <w:szCs w:val="24"/>
        </w:rPr>
        <w:t>4</w:t>
      </w:r>
    </w:p>
    <w:p w:rsidR="00776345" w:rsidRPr="00C17CC8" w:rsidRDefault="00776345" w:rsidP="00776345">
      <w:pPr>
        <w:jc w:val="both"/>
        <w:rPr>
          <w:rFonts w:ascii="Times New Roman" w:hAnsi="Times New Roman" w:cs="Times New Roman"/>
          <w:sz w:val="24"/>
          <w:szCs w:val="24"/>
        </w:rPr>
      </w:pPr>
      <w:r w:rsidRPr="00C17CC8">
        <w:rPr>
          <w:rFonts w:ascii="Times New Roman" w:hAnsi="Times New Roman" w:cs="Times New Roman"/>
          <w:sz w:val="24"/>
          <w:szCs w:val="24"/>
        </w:rPr>
        <w:t xml:space="preserve">Kupac sam izmiruje troškove preregistracije i registracije vozila, dobijanja novih tablica i saobraćajne dozvole. </w:t>
      </w:r>
    </w:p>
    <w:p w:rsidR="00776345" w:rsidRPr="00776345" w:rsidRDefault="00776345" w:rsidP="00C17CC8">
      <w:pPr>
        <w:jc w:val="center"/>
        <w:rPr>
          <w:rFonts w:ascii="Times New Roman" w:hAnsi="Times New Roman" w:cs="Times New Roman"/>
          <w:b/>
          <w:bCs/>
          <w:sz w:val="24"/>
          <w:szCs w:val="24"/>
        </w:rPr>
      </w:pPr>
      <w:r w:rsidRPr="00776345">
        <w:rPr>
          <w:rFonts w:ascii="Times New Roman" w:hAnsi="Times New Roman" w:cs="Times New Roman"/>
          <w:b/>
          <w:bCs/>
          <w:sz w:val="24"/>
          <w:szCs w:val="24"/>
        </w:rPr>
        <w:t xml:space="preserve">Član </w:t>
      </w:r>
      <w:r w:rsidR="00EC7A59">
        <w:rPr>
          <w:rFonts w:ascii="Times New Roman" w:hAnsi="Times New Roman" w:cs="Times New Roman"/>
          <w:b/>
          <w:bCs/>
          <w:sz w:val="24"/>
          <w:szCs w:val="24"/>
        </w:rPr>
        <w:t>5</w:t>
      </w:r>
      <w:r w:rsidRPr="00776345">
        <w:rPr>
          <w:rFonts w:ascii="Times New Roman" w:hAnsi="Times New Roman" w:cs="Times New Roman"/>
          <w:b/>
          <w:bCs/>
          <w:sz w:val="24"/>
          <w:szCs w:val="24"/>
        </w:rPr>
        <w:t xml:space="preserve">. </w:t>
      </w:r>
    </w:p>
    <w:p w:rsidR="00776345" w:rsidRPr="00C17CC8" w:rsidRDefault="00776345" w:rsidP="00776345">
      <w:pPr>
        <w:jc w:val="both"/>
        <w:rPr>
          <w:rFonts w:ascii="Times New Roman" w:hAnsi="Times New Roman" w:cs="Times New Roman"/>
          <w:sz w:val="24"/>
          <w:szCs w:val="24"/>
        </w:rPr>
      </w:pPr>
      <w:r w:rsidRPr="00C17CC8">
        <w:rPr>
          <w:rFonts w:ascii="Times New Roman" w:hAnsi="Times New Roman" w:cs="Times New Roman"/>
          <w:sz w:val="24"/>
          <w:szCs w:val="24"/>
        </w:rPr>
        <w:t xml:space="preserve">Prodavac se obavezuje da će Kupcu isporučiti robu iz člana 2. ovog ugovora u roku od 7 dana od dana potpisivanja Ugovora. Mjesto isporuke robe je sjedište  Kupca.  </w:t>
      </w:r>
    </w:p>
    <w:p w:rsidR="00EC7A59" w:rsidRDefault="00EC7A59" w:rsidP="00C17CC8">
      <w:pPr>
        <w:jc w:val="center"/>
        <w:rPr>
          <w:rFonts w:ascii="Times New Roman" w:hAnsi="Times New Roman" w:cs="Times New Roman"/>
          <w:b/>
          <w:bCs/>
          <w:sz w:val="24"/>
          <w:szCs w:val="24"/>
        </w:rPr>
      </w:pPr>
    </w:p>
    <w:p w:rsidR="00776345" w:rsidRPr="00776345" w:rsidRDefault="00776345" w:rsidP="00C17CC8">
      <w:pPr>
        <w:jc w:val="center"/>
        <w:rPr>
          <w:rFonts w:ascii="Times New Roman" w:hAnsi="Times New Roman" w:cs="Times New Roman"/>
          <w:b/>
          <w:bCs/>
          <w:sz w:val="24"/>
          <w:szCs w:val="24"/>
        </w:rPr>
      </w:pPr>
      <w:r w:rsidRPr="00776345">
        <w:rPr>
          <w:rFonts w:ascii="Times New Roman" w:hAnsi="Times New Roman" w:cs="Times New Roman"/>
          <w:b/>
          <w:bCs/>
          <w:sz w:val="24"/>
          <w:szCs w:val="24"/>
        </w:rPr>
        <w:lastRenderedPageBreak/>
        <w:t xml:space="preserve">Član </w:t>
      </w:r>
      <w:r w:rsidR="00EC7A59">
        <w:rPr>
          <w:rFonts w:ascii="Times New Roman" w:hAnsi="Times New Roman" w:cs="Times New Roman"/>
          <w:b/>
          <w:bCs/>
          <w:sz w:val="24"/>
          <w:szCs w:val="24"/>
        </w:rPr>
        <w:t>6</w:t>
      </w:r>
      <w:r w:rsidRPr="00776345">
        <w:rPr>
          <w:rFonts w:ascii="Times New Roman" w:hAnsi="Times New Roman" w:cs="Times New Roman"/>
          <w:b/>
          <w:bCs/>
          <w:sz w:val="24"/>
          <w:szCs w:val="24"/>
        </w:rPr>
        <w:t>.</w:t>
      </w:r>
    </w:p>
    <w:p w:rsidR="009F7861" w:rsidRDefault="00776345" w:rsidP="00776345">
      <w:pPr>
        <w:jc w:val="both"/>
        <w:rPr>
          <w:rFonts w:ascii="Times New Roman" w:hAnsi="Times New Roman" w:cs="Times New Roman"/>
          <w:sz w:val="24"/>
          <w:szCs w:val="24"/>
        </w:rPr>
      </w:pPr>
      <w:r w:rsidRPr="00C17CC8">
        <w:rPr>
          <w:rFonts w:ascii="Times New Roman" w:hAnsi="Times New Roman" w:cs="Times New Roman"/>
          <w:sz w:val="24"/>
          <w:szCs w:val="24"/>
        </w:rPr>
        <w:t xml:space="preserve">Ukoliko Prodavac u ugovorenom roku ne isporuči Kupcu robu iz 2. člana ovog ugovora, obavezan je Kupcu plaćati za svaki dan kašnjenja 0,5% od vrijednosti ugovorene cijene iz 3. člana ovog ugovora. </w:t>
      </w:r>
    </w:p>
    <w:p w:rsidR="00776345" w:rsidRPr="009F7861" w:rsidRDefault="00776345" w:rsidP="009F7861">
      <w:pPr>
        <w:jc w:val="center"/>
        <w:rPr>
          <w:rFonts w:ascii="Times New Roman" w:hAnsi="Times New Roman" w:cs="Times New Roman"/>
          <w:b/>
          <w:bCs/>
          <w:sz w:val="24"/>
          <w:szCs w:val="24"/>
        </w:rPr>
      </w:pPr>
      <w:r w:rsidRPr="009F7861">
        <w:rPr>
          <w:rFonts w:ascii="Times New Roman" w:hAnsi="Times New Roman" w:cs="Times New Roman"/>
          <w:b/>
          <w:bCs/>
          <w:sz w:val="24"/>
          <w:szCs w:val="24"/>
        </w:rPr>
        <w:t xml:space="preserve">Član </w:t>
      </w:r>
      <w:r w:rsidR="009F7861">
        <w:rPr>
          <w:rFonts w:ascii="Times New Roman" w:hAnsi="Times New Roman" w:cs="Times New Roman"/>
          <w:b/>
          <w:bCs/>
          <w:sz w:val="24"/>
          <w:szCs w:val="24"/>
        </w:rPr>
        <w:t>7</w:t>
      </w:r>
      <w:r w:rsidRPr="009F7861">
        <w:rPr>
          <w:rFonts w:ascii="Times New Roman" w:hAnsi="Times New Roman" w:cs="Times New Roman"/>
          <w:b/>
          <w:bCs/>
          <w:sz w:val="24"/>
          <w:szCs w:val="24"/>
        </w:rPr>
        <w:t>.</w:t>
      </w:r>
    </w:p>
    <w:p w:rsidR="00776345" w:rsidRPr="00A819D0" w:rsidRDefault="00776345" w:rsidP="00776345">
      <w:pPr>
        <w:jc w:val="both"/>
        <w:rPr>
          <w:rFonts w:ascii="Times New Roman" w:hAnsi="Times New Roman" w:cs="Times New Roman"/>
          <w:sz w:val="24"/>
          <w:szCs w:val="24"/>
        </w:rPr>
      </w:pPr>
      <w:r w:rsidRPr="00A819D0">
        <w:rPr>
          <w:rFonts w:ascii="Times New Roman" w:hAnsi="Times New Roman" w:cs="Times New Roman"/>
          <w:sz w:val="24"/>
          <w:szCs w:val="24"/>
        </w:rPr>
        <w:t xml:space="preserve">Kupac će pregledati isporučenu robu u prisutnosti predstavnika Prodavca i o vidljivim nedostacima obavijestiti Prodavca bez odgađanja. </w:t>
      </w:r>
    </w:p>
    <w:p w:rsidR="00776345" w:rsidRPr="00776345" w:rsidRDefault="00776345" w:rsidP="00A819D0">
      <w:pPr>
        <w:jc w:val="center"/>
        <w:rPr>
          <w:rFonts w:ascii="Times New Roman" w:hAnsi="Times New Roman" w:cs="Times New Roman"/>
          <w:b/>
          <w:bCs/>
          <w:sz w:val="24"/>
          <w:szCs w:val="24"/>
        </w:rPr>
      </w:pPr>
      <w:r w:rsidRPr="00776345">
        <w:rPr>
          <w:rFonts w:ascii="Times New Roman" w:hAnsi="Times New Roman" w:cs="Times New Roman"/>
          <w:b/>
          <w:bCs/>
          <w:sz w:val="24"/>
          <w:szCs w:val="24"/>
        </w:rPr>
        <w:t xml:space="preserve">Član </w:t>
      </w:r>
      <w:r w:rsidR="009F7861">
        <w:rPr>
          <w:rFonts w:ascii="Times New Roman" w:hAnsi="Times New Roman" w:cs="Times New Roman"/>
          <w:b/>
          <w:bCs/>
          <w:sz w:val="24"/>
          <w:szCs w:val="24"/>
        </w:rPr>
        <w:t>8</w:t>
      </w:r>
      <w:r w:rsidRPr="00776345">
        <w:rPr>
          <w:rFonts w:ascii="Times New Roman" w:hAnsi="Times New Roman" w:cs="Times New Roman"/>
          <w:b/>
          <w:bCs/>
          <w:sz w:val="24"/>
          <w:szCs w:val="24"/>
        </w:rPr>
        <w:t>.</w:t>
      </w:r>
    </w:p>
    <w:p w:rsidR="00776345" w:rsidRPr="00A819D0" w:rsidRDefault="00776345" w:rsidP="00776345">
      <w:pPr>
        <w:jc w:val="both"/>
        <w:rPr>
          <w:rFonts w:ascii="Times New Roman" w:hAnsi="Times New Roman" w:cs="Times New Roman"/>
          <w:sz w:val="24"/>
          <w:szCs w:val="24"/>
        </w:rPr>
      </w:pPr>
      <w:r w:rsidRPr="00A819D0">
        <w:rPr>
          <w:rFonts w:ascii="Times New Roman" w:hAnsi="Times New Roman" w:cs="Times New Roman"/>
          <w:sz w:val="24"/>
          <w:szCs w:val="24"/>
        </w:rPr>
        <w:t xml:space="preserve">Eventualne  nesporazume iz ovog Ugovora, ugovorne strane će nastojati riješiti mirnim putem. Ukoliko to nije moguće, strane  su  saglasne da je za rješavanje svih sporova iz ovog ugovora nadležan  sud u  Bihaću. </w:t>
      </w:r>
    </w:p>
    <w:p w:rsidR="00776345" w:rsidRPr="00776345" w:rsidRDefault="00776345" w:rsidP="00A819D0">
      <w:pPr>
        <w:jc w:val="center"/>
        <w:rPr>
          <w:rFonts w:ascii="Times New Roman" w:hAnsi="Times New Roman" w:cs="Times New Roman"/>
          <w:b/>
          <w:bCs/>
          <w:sz w:val="24"/>
          <w:szCs w:val="24"/>
        </w:rPr>
      </w:pPr>
      <w:r w:rsidRPr="00776345">
        <w:rPr>
          <w:rFonts w:ascii="Times New Roman" w:hAnsi="Times New Roman" w:cs="Times New Roman"/>
          <w:b/>
          <w:bCs/>
          <w:sz w:val="24"/>
          <w:szCs w:val="24"/>
        </w:rPr>
        <w:t xml:space="preserve">Član </w:t>
      </w:r>
      <w:r w:rsidR="009F7861">
        <w:rPr>
          <w:rFonts w:ascii="Times New Roman" w:hAnsi="Times New Roman" w:cs="Times New Roman"/>
          <w:b/>
          <w:bCs/>
          <w:sz w:val="24"/>
          <w:szCs w:val="24"/>
        </w:rPr>
        <w:t>9</w:t>
      </w:r>
      <w:r w:rsidRPr="00776345">
        <w:rPr>
          <w:rFonts w:ascii="Times New Roman" w:hAnsi="Times New Roman" w:cs="Times New Roman"/>
          <w:b/>
          <w:bCs/>
          <w:sz w:val="24"/>
          <w:szCs w:val="24"/>
        </w:rPr>
        <w:t xml:space="preserve">. </w:t>
      </w:r>
    </w:p>
    <w:p w:rsidR="00776345" w:rsidRPr="00A819D0" w:rsidRDefault="00776345" w:rsidP="00776345">
      <w:pPr>
        <w:jc w:val="both"/>
        <w:rPr>
          <w:rFonts w:ascii="Times New Roman" w:hAnsi="Times New Roman" w:cs="Times New Roman"/>
          <w:sz w:val="24"/>
          <w:szCs w:val="24"/>
        </w:rPr>
      </w:pPr>
      <w:r w:rsidRPr="00A819D0">
        <w:rPr>
          <w:rFonts w:ascii="Times New Roman" w:hAnsi="Times New Roman" w:cs="Times New Roman"/>
          <w:sz w:val="24"/>
          <w:szCs w:val="24"/>
        </w:rPr>
        <w:t xml:space="preserve">Ugovor je sastavljen u dva (2) jednaka primjerka, od kojih svaka strana zadržava  po jedan (1) primjerak. </w:t>
      </w:r>
    </w:p>
    <w:p w:rsidR="00776345" w:rsidRPr="00776345" w:rsidRDefault="00776345" w:rsidP="00A819D0">
      <w:pPr>
        <w:jc w:val="center"/>
        <w:rPr>
          <w:rFonts w:ascii="Times New Roman" w:hAnsi="Times New Roman" w:cs="Times New Roman"/>
          <w:b/>
          <w:bCs/>
          <w:sz w:val="24"/>
          <w:szCs w:val="24"/>
        </w:rPr>
      </w:pPr>
      <w:r w:rsidRPr="00776345">
        <w:rPr>
          <w:rFonts w:ascii="Times New Roman" w:hAnsi="Times New Roman" w:cs="Times New Roman"/>
          <w:b/>
          <w:bCs/>
          <w:sz w:val="24"/>
          <w:szCs w:val="24"/>
        </w:rPr>
        <w:t xml:space="preserve">Član </w:t>
      </w:r>
      <w:r w:rsidR="009F7861">
        <w:rPr>
          <w:rFonts w:ascii="Times New Roman" w:hAnsi="Times New Roman" w:cs="Times New Roman"/>
          <w:b/>
          <w:bCs/>
          <w:sz w:val="24"/>
          <w:szCs w:val="24"/>
        </w:rPr>
        <w:t>10</w:t>
      </w:r>
      <w:r w:rsidRPr="00776345">
        <w:rPr>
          <w:rFonts w:ascii="Times New Roman" w:hAnsi="Times New Roman" w:cs="Times New Roman"/>
          <w:b/>
          <w:bCs/>
          <w:sz w:val="24"/>
          <w:szCs w:val="24"/>
        </w:rPr>
        <w:t>.</w:t>
      </w:r>
    </w:p>
    <w:p w:rsidR="00776345" w:rsidRPr="00A819D0" w:rsidRDefault="00776345" w:rsidP="00776345">
      <w:pPr>
        <w:jc w:val="both"/>
        <w:rPr>
          <w:rFonts w:ascii="Times New Roman" w:hAnsi="Times New Roman" w:cs="Times New Roman"/>
          <w:sz w:val="24"/>
          <w:szCs w:val="24"/>
        </w:rPr>
      </w:pPr>
      <w:r w:rsidRPr="00A819D0">
        <w:rPr>
          <w:rFonts w:ascii="Times New Roman" w:hAnsi="Times New Roman" w:cs="Times New Roman"/>
          <w:sz w:val="24"/>
          <w:szCs w:val="24"/>
        </w:rPr>
        <w:t xml:space="preserve"> Za uređenje svih ostalih odnosa iz ovog ugovora primjenjuju se odredbe Zakona o obligacionim odnosima. </w:t>
      </w:r>
    </w:p>
    <w:p w:rsidR="00776345" w:rsidRPr="00776345" w:rsidRDefault="00776345" w:rsidP="00776345">
      <w:pPr>
        <w:jc w:val="both"/>
        <w:rPr>
          <w:rFonts w:ascii="Times New Roman" w:hAnsi="Times New Roman" w:cs="Times New Roman"/>
          <w:b/>
          <w:bCs/>
          <w:sz w:val="24"/>
          <w:szCs w:val="24"/>
        </w:rPr>
      </w:pPr>
    </w:p>
    <w:p w:rsidR="00A819D0" w:rsidRDefault="00776345" w:rsidP="00776345">
      <w:pPr>
        <w:jc w:val="both"/>
        <w:rPr>
          <w:rFonts w:ascii="Times New Roman" w:hAnsi="Times New Roman" w:cs="Times New Roman"/>
          <w:b/>
          <w:bCs/>
          <w:sz w:val="24"/>
          <w:szCs w:val="24"/>
        </w:rPr>
      </w:pPr>
      <w:r w:rsidRPr="00776345">
        <w:rPr>
          <w:rFonts w:ascii="Times New Roman" w:hAnsi="Times New Roman" w:cs="Times New Roman"/>
          <w:b/>
          <w:bCs/>
          <w:sz w:val="24"/>
          <w:szCs w:val="24"/>
        </w:rPr>
        <w:t xml:space="preserve">             KUPAC:                                    </w:t>
      </w:r>
      <w:r w:rsidR="00D81896">
        <w:rPr>
          <w:rFonts w:ascii="Times New Roman" w:hAnsi="Times New Roman" w:cs="Times New Roman"/>
          <w:b/>
          <w:bCs/>
          <w:sz w:val="24"/>
          <w:szCs w:val="24"/>
        </w:rPr>
        <w:t xml:space="preserve">                                            </w:t>
      </w:r>
      <w:r w:rsidRPr="00776345">
        <w:rPr>
          <w:rFonts w:ascii="Times New Roman" w:hAnsi="Times New Roman" w:cs="Times New Roman"/>
          <w:b/>
          <w:bCs/>
          <w:sz w:val="24"/>
          <w:szCs w:val="24"/>
        </w:rPr>
        <w:t xml:space="preserve"> PRODAVAC:</w:t>
      </w:r>
    </w:p>
    <w:p w:rsidR="00A819D0" w:rsidRDefault="00D81896" w:rsidP="00D81896">
      <w:pPr>
        <w:rPr>
          <w:rFonts w:ascii="Times New Roman" w:hAnsi="Times New Roman" w:cs="Times New Roman"/>
          <w:b/>
          <w:bCs/>
          <w:sz w:val="24"/>
          <w:szCs w:val="24"/>
        </w:rPr>
      </w:pPr>
      <w:r>
        <w:rPr>
          <w:rFonts w:ascii="Times New Roman" w:hAnsi="Times New Roman" w:cs="Times New Roman"/>
          <w:b/>
          <w:bCs/>
          <w:sz w:val="24"/>
          <w:szCs w:val="24"/>
        </w:rPr>
        <w:t>Gradski sportski savez Cazin</w:t>
      </w:r>
      <w:r w:rsidR="00776345" w:rsidRPr="00776345">
        <w:rPr>
          <w:rFonts w:ascii="Times New Roman" w:hAnsi="Times New Roman" w:cs="Times New Roman"/>
          <w:b/>
          <w:bCs/>
          <w:sz w:val="24"/>
          <w:szCs w:val="24"/>
        </w:rPr>
        <w:t xml:space="preserve">                                                               …………………………… </w:t>
      </w:r>
      <w:r>
        <w:rPr>
          <w:rFonts w:ascii="Times New Roman" w:hAnsi="Times New Roman" w:cs="Times New Roman"/>
          <w:b/>
          <w:bCs/>
          <w:sz w:val="24"/>
          <w:szCs w:val="24"/>
        </w:rPr>
        <w:t xml:space="preserve">                                                       </w:t>
      </w:r>
      <w:r w:rsidR="00776345" w:rsidRPr="00776345">
        <w:rPr>
          <w:rFonts w:ascii="Times New Roman" w:hAnsi="Times New Roman" w:cs="Times New Roman"/>
          <w:b/>
          <w:bCs/>
          <w:sz w:val="24"/>
          <w:szCs w:val="24"/>
        </w:rPr>
        <w:t xml:space="preserve">…………………………….                                                              </w:t>
      </w:r>
      <w:r w:rsidR="00595F6B">
        <w:rPr>
          <w:rFonts w:ascii="Times New Roman" w:hAnsi="Times New Roman" w:cs="Times New Roman"/>
          <w:b/>
          <w:bCs/>
          <w:sz w:val="24"/>
          <w:szCs w:val="24"/>
        </w:rPr>
        <w:t>............................................</w:t>
      </w:r>
      <w:r w:rsidR="00776345" w:rsidRPr="00776345">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00776345" w:rsidRPr="00776345">
        <w:rPr>
          <w:rFonts w:ascii="Times New Roman" w:hAnsi="Times New Roman" w:cs="Times New Roman"/>
          <w:b/>
          <w:bCs/>
          <w:sz w:val="24"/>
          <w:szCs w:val="24"/>
        </w:rPr>
        <w:t xml:space="preserve">……………………………... </w:t>
      </w:r>
      <w:r w:rsidR="00595F6B">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p w:rsidR="00776345" w:rsidRPr="00595F6B" w:rsidRDefault="00776345" w:rsidP="00595F6B">
      <w:pPr>
        <w:tabs>
          <w:tab w:val="left" w:pos="6405"/>
        </w:tabs>
        <w:jc w:val="both"/>
        <w:rPr>
          <w:rFonts w:ascii="Times New Roman" w:hAnsi="Times New Roman" w:cs="Times New Roman"/>
          <w:sz w:val="24"/>
          <w:szCs w:val="24"/>
        </w:rPr>
      </w:pPr>
      <w:r w:rsidRPr="00595F6B">
        <w:rPr>
          <w:rFonts w:ascii="Times New Roman" w:hAnsi="Times New Roman" w:cs="Times New Roman"/>
          <w:sz w:val="24"/>
          <w:szCs w:val="24"/>
        </w:rPr>
        <w:t xml:space="preserve">Emir   Dautović, predsjednik   </w:t>
      </w:r>
      <w:r w:rsidR="00595F6B" w:rsidRPr="00595F6B">
        <w:rPr>
          <w:rFonts w:ascii="Times New Roman" w:hAnsi="Times New Roman" w:cs="Times New Roman"/>
          <w:sz w:val="24"/>
          <w:szCs w:val="24"/>
        </w:rPr>
        <w:tab/>
        <w:t>............................................</w:t>
      </w:r>
    </w:p>
    <w:p w:rsidR="00776345" w:rsidRPr="00776345" w:rsidRDefault="00776345" w:rsidP="00776345">
      <w:pPr>
        <w:jc w:val="both"/>
        <w:rPr>
          <w:rFonts w:ascii="Times New Roman" w:hAnsi="Times New Roman" w:cs="Times New Roman"/>
          <w:b/>
          <w:bCs/>
          <w:sz w:val="24"/>
          <w:szCs w:val="24"/>
        </w:rPr>
      </w:pPr>
    </w:p>
    <w:p w:rsidR="00FB712B" w:rsidRDefault="00FB712B" w:rsidP="000443D8">
      <w:pPr>
        <w:jc w:val="both"/>
        <w:rPr>
          <w:rFonts w:ascii="Times New Roman" w:hAnsi="Times New Roman" w:cs="Times New Roman"/>
          <w:sz w:val="24"/>
          <w:szCs w:val="24"/>
        </w:rPr>
      </w:pPr>
    </w:p>
    <w:p w:rsidR="00FB712B" w:rsidRDefault="00FB712B" w:rsidP="000443D8">
      <w:pPr>
        <w:jc w:val="both"/>
        <w:rPr>
          <w:rFonts w:ascii="Times New Roman" w:hAnsi="Times New Roman" w:cs="Times New Roman"/>
          <w:sz w:val="24"/>
          <w:szCs w:val="24"/>
        </w:rPr>
      </w:pPr>
    </w:p>
    <w:p w:rsidR="00FB712B" w:rsidRDefault="00FB712B" w:rsidP="000443D8">
      <w:pPr>
        <w:jc w:val="both"/>
        <w:rPr>
          <w:rFonts w:ascii="Times New Roman" w:hAnsi="Times New Roman" w:cs="Times New Roman"/>
          <w:sz w:val="24"/>
          <w:szCs w:val="24"/>
        </w:rPr>
      </w:pPr>
    </w:p>
    <w:p w:rsidR="00FB712B" w:rsidRDefault="00FB712B" w:rsidP="000443D8">
      <w:pPr>
        <w:jc w:val="both"/>
        <w:rPr>
          <w:rFonts w:ascii="Times New Roman" w:hAnsi="Times New Roman" w:cs="Times New Roman"/>
          <w:sz w:val="24"/>
          <w:szCs w:val="24"/>
        </w:rPr>
      </w:pPr>
    </w:p>
    <w:p w:rsidR="00FB712B" w:rsidRDefault="00FB712B" w:rsidP="000443D8">
      <w:pPr>
        <w:jc w:val="both"/>
        <w:rPr>
          <w:rFonts w:ascii="Times New Roman" w:hAnsi="Times New Roman" w:cs="Times New Roman"/>
          <w:sz w:val="24"/>
          <w:szCs w:val="24"/>
        </w:rPr>
      </w:pPr>
    </w:p>
    <w:p w:rsidR="00FB712B" w:rsidRDefault="00FB712B" w:rsidP="000443D8">
      <w:pPr>
        <w:jc w:val="both"/>
        <w:rPr>
          <w:rFonts w:ascii="Times New Roman" w:hAnsi="Times New Roman" w:cs="Times New Roman"/>
          <w:sz w:val="24"/>
          <w:szCs w:val="24"/>
        </w:rPr>
      </w:pPr>
    </w:p>
    <w:p w:rsidR="00FB712B" w:rsidRDefault="00FB712B" w:rsidP="000443D8">
      <w:pPr>
        <w:jc w:val="both"/>
        <w:rPr>
          <w:rFonts w:ascii="Times New Roman" w:hAnsi="Times New Roman" w:cs="Times New Roman"/>
          <w:sz w:val="24"/>
          <w:szCs w:val="24"/>
        </w:rPr>
      </w:pPr>
    </w:p>
    <w:p w:rsidR="00FB712B" w:rsidRDefault="00FB712B" w:rsidP="000443D8">
      <w:pPr>
        <w:jc w:val="both"/>
        <w:rPr>
          <w:rFonts w:ascii="Times New Roman" w:hAnsi="Times New Roman" w:cs="Times New Roman"/>
          <w:sz w:val="24"/>
          <w:szCs w:val="24"/>
        </w:rPr>
      </w:pPr>
    </w:p>
    <w:p w:rsidR="00FB712B" w:rsidRDefault="00FB712B" w:rsidP="000443D8">
      <w:pPr>
        <w:jc w:val="both"/>
        <w:rPr>
          <w:rFonts w:ascii="Times New Roman" w:hAnsi="Times New Roman" w:cs="Times New Roman"/>
          <w:sz w:val="24"/>
          <w:szCs w:val="24"/>
        </w:rPr>
      </w:pPr>
    </w:p>
    <w:p w:rsidR="00FB712B" w:rsidRDefault="00FB712B" w:rsidP="000443D8">
      <w:pPr>
        <w:jc w:val="both"/>
        <w:rPr>
          <w:rFonts w:ascii="Times New Roman" w:hAnsi="Times New Roman" w:cs="Times New Roman"/>
          <w:sz w:val="24"/>
          <w:szCs w:val="24"/>
        </w:rPr>
      </w:pPr>
    </w:p>
    <w:p w:rsidR="00FB712B" w:rsidRDefault="00FB712B" w:rsidP="000443D8">
      <w:pPr>
        <w:jc w:val="both"/>
        <w:rPr>
          <w:rFonts w:ascii="Times New Roman" w:hAnsi="Times New Roman" w:cs="Times New Roman"/>
          <w:sz w:val="24"/>
          <w:szCs w:val="24"/>
        </w:rPr>
      </w:pPr>
    </w:p>
    <w:p w:rsidR="00595F6B" w:rsidRDefault="00595F6B" w:rsidP="00595F6B">
      <w:pPr>
        <w:keepNext/>
        <w:keepLines/>
        <w:widowControl w:val="0"/>
        <w:spacing w:before="200" w:after="0" w:line="276" w:lineRule="auto"/>
        <w:jc w:val="right"/>
        <w:outlineLvl w:val="3"/>
        <w:rPr>
          <w:rFonts w:ascii="Times New Roman" w:eastAsia="Calibri" w:hAnsi="Times New Roman" w:cs="Times New Roman"/>
          <w:b/>
          <w:color w:val="000000"/>
          <w:sz w:val="24"/>
          <w:szCs w:val="24"/>
          <w:lang w:val="bs-Latn-BA" w:eastAsia="bs-Latn-BA"/>
        </w:rPr>
      </w:pPr>
      <w:r>
        <w:rPr>
          <w:rFonts w:ascii="Times New Roman" w:eastAsia="Calibri" w:hAnsi="Times New Roman" w:cs="Times New Roman"/>
          <w:b/>
          <w:color w:val="000000"/>
          <w:sz w:val="24"/>
          <w:szCs w:val="24"/>
          <w:lang w:val="bs-Latn-BA" w:eastAsia="bs-Latn-BA"/>
        </w:rPr>
        <w:t>PRILOG 6</w:t>
      </w:r>
    </w:p>
    <w:p w:rsidR="00595F6B" w:rsidRPr="00595F6B" w:rsidRDefault="00595F6B" w:rsidP="00595F6B">
      <w:pPr>
        <w:keepNext/>
        <w:keepLines/>
        <w:widowControl w:val="0"/>
        <w:spacing w:before="200" w:after="0" w:line="276" w:lineRule="auto"/>
        <w:jc w:val="center"/>
        <w:outlineLvl w:val="3"/>
        <w:rPr>
          <w:rFonts w:ascii="Times New Roman" w:eastAsia="Calibri" w:hAnsi="Times New Roman" w:cs="Times New Roman"/>
          <w:b/>
          <w:color w:val="4F81BD"/>
          <w:sz w:val="24"/>
          <w:szCs w:val="24"/>
          <w:lang w:val="bs-Latn-BA" w:eastAsia="bs-Latn-BA"/>
        </w:rPr>
      </w:pPr>
      <w:r w:rsidRPr="00595F6B">
        <w:rPr>
          <w:rFonts w:ascii="Times New Roman" w:eastAsia="Calibri" w:hAnsi="Times New Roman" w:cs="Times New Roman"/>
          <w:b/>
          <w:color w:val="000000"/>
          <w:sz w:val="24"/>
          <w:szCs w:val="24"/>
          <w:lang w:val="bs-Latn-BA" w:eastAsia="bs-Latn-BA"/>
        </w:rPr>
        <w:t>OBRAZAC ZA DOSTAVU POVJERLJIVIH INFORMACIJA</w:t>
      </w:r>
    </w:p>
    <w:p w:rsidR="00595F6B" w:rsidRPr="00595F6B" w:rsidRDefault="00595F6B" w:rsidP="00595F6B">
      <w:pPr>
        <w:widowControl w:val="0"/>
        <w:spacing w:after="0" w:line="240" w:lineRule="auto"/>
        <w:jc w:val="center"/>
        <w:rPr>
          <w:rFonts w:ascii="Times New Roman" w:eastAsia="Calibri" w:hAnsi="Times New Roman" w:cs="Times New Roman"/>
          <w:color w:val="000000"/>
          <w:sz w:val="24"/>
          <w:szCs w:val="24"/>
          <w:lang w:val="bs-Latn-BA" w:eastAsia="bs-Latn-BA"/>
        </w:rPr>
      </w:pPr>
    </w:p>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bl>
      <w:tblPr>
        <w:tblW w:w="8474" w:type="dxa"/>
        <w:jc w:val="center"/>
        <w:tblLayout w:type="fixed"/>
        <w:tblLook w:val="0000"/>
      </w:tblPr>
      <w:tblGrid>
        <w:gridCol w:w="4521"/>
        <w:gridCol w:w="1843"/>
        <w:gridCol w:w="2110"/>
      </w:tblGrid>
      <w:tr w:rsidR="00595F6B" w:rsidRPr="00595F6B" w:rsidTr="001A2FC7">
        <w:trPr>
          <w:trHeight w:val="1220"/>
          <w:jc w:val="center"/>
        </w:trPr>
        <w:tc>
          <w:tcPr>
            <w:tcW w:w="4521" w:type="dxa"/>
            <w:tcBorders>
              <w:top w:val="single" w:sz="4" w:space="0" w:color="000000"/>
              <w:left w:val="single" w:sz="4" w:space="0" w:color="000000"/>
              <w:bottom w:val="single" w:sz="4" w:space="0" w:color="000000"/>
            </w:tcBorders>
            <w:vAlign w:val="center"/>
          </w:tcPr>
          <w:p w:rsidR="00595F6B" w:rsidRPr="00595F6B" w:rsidRDefault="00595F6B" w:rsidP="00595F6B">
            <w:pPr>
              <w:widowControl w:val="0"/>
              <w:spacing w:after="200" w:line="276" w:lineRule="auto"/>
              <w:jc w:val="center"/>
              <w:rPr>
                <w:rFonts w:ascii="Times New Roman" w:eastAsia="Calibri" w:hAnsi="Times New Roman" w:cs="Times New Roman"/>
                <w:color w:val="000000"/>
                <w:sz w:val="24"/>
                <w:szCs w:val="24"/>
                <w:lang w:val="bs-Latn-BA" w:eastAsia="bs-Latn-BA"/>
              </w:rPr>
            </w:pPr>
            <w:r w:rsidRPr="00595F6B">
              <w:rPr>
                <w:rFonts w:ascii="Times New Roman" w:eastAsia="Calibri" w:hAnsi="Times New Roman" w:cs="Times New Roman"/>
                <w:color w:val="000000"/>
                <w:sz w:val="24"/>
                <w:szCs w:val="24"/>
                <w:lang w:val="bs-Latn-BA" w:eastAsia="bs-Latn-BA"/>
              </w:rPr>
              <w:t>Informacija koja je povjerljiva</w:t>
            </w:r>
          </w:p>
        </w:tc>
        <w:tc>
          <w:tcPr>
            <w:tcW w:w="1843" w:type="dxa"/>
            <w:tcBorders>
              <w:top w:val="single" w:sz="4" w:space="0" w:color="000000"/>
              <w:left w:val="single" w:sz="4" w:space="0" w:color="000000"/>
              <w:bottom w:val="single" w:sz="4" w:space="0" w:color="000000"/>
            </w:tcBorders>
            <w:vAlign w:val="center"/>
          </w:tcPr>
          <w:p w:rsidR="00595F6B" w:rsidRPr="00595F6B" w:rsidRDefault="00595F6B" w:rsidP="00595F6B">
            <w:pPr>
              <w:widowControl w:val="0"/>
              <w:spacing w:after="200" w:line="276" w:lineRule="auto"/>
              <w:jc w:val="center"/>
              <w:rPr>
                <w:rFonts w:ascii="Times New Roman" w:eastAsia="Calibri" w:hAnsi="Times New Roman" w:cs="Times New Roman"/>
                <w:color w:val="000000"/>
                <w:sz w:val="24"/>
                <w:szCs w:val="24"/>
                <w:lang w:val="bs-Latn-BA" w:eastAsia="bs-Latn-BA"/>
              </w:rPr>
            </w:pPr>
            <w:r w:rsidRPr="00595F6B">
              <w:rPr>
                <w:rFonts w:ascii="Times New Roman" w:eastAsia="Calibri" w:hAnsi="Times New Roman" w:cs="Times New Roman"/>
                <w:color w:val="000000"/>
                <w:sz w:val="24"/>
                <w:szCs w:val="24"/>
                <w:lang w:val="bs-Latn-BA" w:eastAsia="bs-Latn-BA"/>
              </w:rPr>
              <w:t>Brojevi stranica s tim informacijama  u ponudi</w:t>
            </w:r>
          </w:p>
        </w:tc>
        <w:tc>
          <w:tcPr>
            <w:tcW w:w="2110" w:type="dxa"/>
            <w:tcBorders>
              <w:top w:val="single" w:sz="4" w:space="0" w:color="000000"/>
              <w:left w:val="single" w:sz="4" w:space="0" w:color="000000"/>
              <w:bottom w:val="single" w:sz="4" w:space="0" w:color="000000"/>
              <w:right w:val="single" w:sz="4" w:space="0" w:color="000000"/>
            </w:tcBorders>
            <w:vAlign w:val="center"/>
          </w:tcPr>
          <w:p w:rsidR="00595F6B" w:rsidRPr="00595F6B" w:rsidRDefault="00595F6B" w:rsidP="00595F6B">
            <w:pPr>
              <w:widowControl w:val="0"/>
              <w:spacing w:after="200" w:line="276" w:lineRule="auto"/>
              <w:jc w:val="center"/>
              <w:rPr>
                <w:rFonts w:ascii="Times New Roman" w:eastAsia="Calibri" w:hAnsi="Times New Roman" w:cs="Times New Roman"/>
                <w:color w:val="000000"/>
                <w:sz w:val="24"/>
                <w:szCs w:val="24"/>
                <w:lang w:val="bs-Latn-BA" w:eastAsia="bs-Latn-BA"/>
              </w:rPr>
            </w:pPr>
            <w:r w:rsidRPr="00595F6B">
              <w:rPr>
                <w:rFonts w:ascii="Times New Roman" w:eastAsia="Calibri" w:hAnsi="Times New Roman" w:cs="Times New Roman"/>
                <w:color w:val="000000"/>
                <w:sz w:val="24"/>
                <w:szCs w:val="24"/>
                <w:lang w:val="bs-Latn-BA" w:eastAsia="bs-Latn-BA"/>
              </w:rPr>
              <w:t>Vremenski period u kojem će te informacije biti povjerljive</w:t>
            </w:r>
          </w:p>
        </w:tc>
      </w:tr>
      <w:tr w:rsidR="00595F6B" w:rsidRPr="00595F6B" w:rsidTr="001A2FC7">
        <w:trPr>
          <w:jc w:val="center"/>
        </w:trPr>
        <w:tc>
          <w:tcPr>
            <w:tcW w:w="4521" w:type="dxa"/>
            <w:tcBorders>
              <w:top w:val="single" w:sz="4" w:space="0" w:color="000000"/>
              <w:left w:val="single" w:sz="4" w:space="0" w:color="000000"/>
              <w:bottom w:val="single" w:sz="4" w:space="0" w:color="000000"/>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c>
          <w:tcPr>
            <w:tcW w:w="1843" w:type="dxa"/>
            <w:tcBorders>
              <w:top w:val="single" w:sz="4" w:space="0" w:color="000000"/>
              <w:left w:val="single" w:sz="4" w:space="0" w:color="000000"/>
              <w:bottom w:val="single" w:sz="4" w:space="0" w:color="000000"/>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c>
          <w:tcPr>
            <w:tcW w:w="2110" w:type="dxa"/>
            <w:tcBorders>
              <w:top w:val="single" w:sz="4" w:space="0" w:color="000000"/>
              <w:left w:val="single" w:sz="4" w:space="0" w:color="000000"/>
              <w:bottom w:val="single" w:sz="4" w:space="0" w:color="000000"/>
              <w:right w:val="single" w:sz="4" w:space="0" w:color="000000"/>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r>
      <w:tr w:rsidR="00595F6B" w:rsidRPr="00595F6B" w:rsidTr="001A2FC7">
        <w:trPr>
          <w:jc w:val="center"/>
        </w:trPr>
        <w:tc>
          <w:tcPr>
            <w:tcW w:w="4521" w:type="dxa"/>
            <w:tcBorders>
              <w:top w:val="single" w:sz="4" w:space="0" w:color="000000"/>
              <w:left w:val="single" w:sz="4" w:space="0" w:color="000000"/>
              <w:bottom w:val="single" w:sz="4" w:space="0" w:color="000000"/>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c>
          <w:tcPr>
            <w:tcW w:w="1843" w:type="dxa"/>
            <w:tcBorders>
              <w:top w:val="single" w:sz="4" w:space="0" w:color="000000"/>
              <w:left w:val="single" w:sz="4" w:space="0" w:color="000000"/>
              <w:bottom w:val="single" w:sz="4" w:space="0" w:color="000000"/>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c>
          <w:tcPr>
            <w:tcW w:w="2110" w:type="dxa"/>
            <w:tcBorders>
              <w:top w:val="single" w:sz="4" w:space="0" w:color="000000"/>
              <w:left w:val="single" w:sz="4" w:space="0" w:color="000000"/>
              <w:bottom w:val="single" w:sz="4" w:space="0" w:color="000000"/>
              <w:right w:val="single" w:sz="4" w:space="0" w:color="000000"/>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r>
      <w:tr w:rsidR="00595F6B" w:rsidRPr="00595F6B" w:rsidTr="001A2FC7">
        <w:trPr>
          <w:jc w:val="center"/>
        </w:trPr>
        <w:tc>
          <w:tcPr>
            <w:tcW w:w="4521" w:type="dxa"/>
            <w:tcBorders>
              <w:top w:val="single" w:sz="4" w:space="0" w:color="000000"/>
              <w:left w:val="single" w:sz="4" w:space="0" w:color="000000"/>
              <w:bottom w:val="single" w:sz="4" w:space="0" w:color="000000"/>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c>
          <w:tcPr>
            <w:tcW w:w="1843" w:type="dxa"/>
            <w:tcBorders>
              <w:top w:val="single" w:sz="4" w:space="0" w:color="000000"/>
              <w:left w:val="single" w:sz="4" w:space="0" w:color="000000"/>
              <w:bottom w:val="single" w:sz="4" w:space="0" w:color="000000"/>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c>
          <w:tcPr>
            <w:tcW w:w="2110" w:type="dxa"/>
            <w:tcBorders>
              <w:top w:val="single" w:sz="4" w:space="0" w:color="000000"/>
              <w:left w:val="single" w:sz="4" w:space="0" w:color="000000"/>
              <w:bottom w:val="single" w:sz="4" w:space="0" w:color="000000"/>
              <w:right w:val="single" w:sz="4" w:space="0" w:color="000000"/>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r>
      <w:tr w:rsidR="00595F6B" w:rsidRPr="00595F6B" w:rsidTr="001A2FC7">
        <w:trPr>
          <w:jc w:val="center"/>
        </w:trPr>
        <w:tc>
          <w:tcPr>
            <w:tcW w:w="4521" w:type="dxa"/>
            <w:tcBorders>
              <w:top w:val="single" w:sz="4" w:space="0" w:color="000000"/>
              <w:left w:val="single" w:sz="4" w:space="0" w:color="000000"/>
              <w:bottom w:val="single" w:sz="4" w:space="0" w:color="000000"/>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c>
          <w:tcPr>
            <w:tcW w:w="1843" w:type="dxa"/>
            <w:tcBorders>
              <w:top w:val="single" w:sz="4" w:space="0" w:color="000000"/>
              <w:left w:val="single" w:sz="4" w:space="0" w:color="000000"/>
              <w:bottom w:val="single" w:sz="4" w:space="0" w:color="auto"/>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c>
          <w:tcPr>
            <w:tcW w:w="2110" w:type="dxa"/>
            <w:tcBorders>
              <w:top w:val="single" w:sz="4" w:space="0" w:color="000000"/>
              <w:left w:val="single" w:sz="4" w:space="0" w:color="000000"/>
              <w:bottom w:val="single" w:sz="4" w:space="0" w:color="auto"/>
              <w:right w:val="single" w:sz="4" w:space="0" w:color="000000"/>
            </w:tcBorders>
          </w:tcPr>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tc>
      </w:tr>
    </w:tbl>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p>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r w:rsidRPr="00595F6B">
        <w:rPr>
          <w:rFonts w:ascii="Times New Roman" w:eastAsia="Calibri" w:hAnsi="Times New Roman" w:cs="Times New Roman"/>
          <w:b/>
          <w:color w:val="000000"/>
          <w:sz w:val="24"/>
          <w:szCs w:val="24"/>
          <w:lang w:val="bs-Latn-BA" w:eastAsia="bs-Latn-BA"/>
        </w:rPr>
        <w:t>Napomena</w:t>
      </w:r>
      <w:r w:rsidRPr="00595F6B">
        <w:rPr>
          <w:rFonts w:ascii="Times New Roman" w:eastAsia="Calibri" w:hAnsi="Times New Roman" w:cs="Times New Roman"/>
          <w:color w:val="000000"/>
          <w:sz w:val="24"/>
          <w:szCs w:val="24"/>
          <w:lang w:val="bs-Latn-BA" w:eastAsia="bs-Latn-BA"/>
        </w:rPr>
        <w:t>:</w:t>
      </w:r>
    </w:p>
    <w:p w:rsidR="00595F6B" w:rsidRPr="00595F6B" w:rsidRDefault="00595F6B" w:rsidP="00595F6B">
      <w:pPr>
        <w:widowControl w:val="0"/>
        <w:spacing w:after="200" w:line="276" w:lineRule="auto"/>
        <w:ind w:left="1080"/>
        <w:jc w:val="both"/>
        <w:rPr>
          <w:rFonts w:ascii="Times New Roman" w:eastAsia="Calibri" w:hAnsi="Times New Roman" w:cs="Times New Roman"/>
          <w:color w:val="000000"/>
          <w:sz w:val="24"/>
          <w:szCs w:val="24"/>
          <w:lang w:val="bs-Latn-BA" w:eastAsia="bs-Latn-BA"/>
        </w:rPr>
      </w:pPr>
      <w:r w:rsidRPr="00595F6B">
        <w:rPr>
          <w:rFonts w:ascii="Times New Roman" w:eastAsia="Calibri" w:hAnsi="Times New Roman" w:cs="Times New Roman"/>
          <w:color w:val="000000"/>
          <w:sz w:val="24"/>
          <w:szCs w:val="24"/>
          <w:lang w:val="bs-Latn-BA" w:eastAsia="bs-Latn-BA"/>
        </w:rPr>
        <w:t xml:space="preserve">Povjerljivim informacijama ne mogu se smatrati: ukupne i pojedinačne cijene iskazane u ponudi; predmet nabavke, odnosno ponuđena roba, usluga ili rad; potvrde, uvjerenja i ostala dokumentacija od kojih zavisi kvalifikacija ponuđača u ovom postupku javne nabavke. Ukoliko ponuđač i navede navedene podatke kao povjerljive oni se ipak neće smatrati povjerljivim </w:t>
      </w:r>
    </w:p>
    <w:p w:rsidR="00595F6B" w:rsidRPr="00595F6B" w:rsidRDefault="00595F6B" w:rsidP="00595F6B">
      <w:pPr>
        <w:widowControl w:val="0"/>
        <w:spacing w:after="200" w:line="276" w:lineRule="auto"/>
        <w:ind w:left="720"/>
        <w:jc w:val="both"/>
        <w:rPr>
          <w:rFonts w:ascii="Times New Roman" w:eastAsia="Calibri" w:hAnsi="Times New Roman" w:cs="Times New Roman"/>
          <w:color w:val="000000"/>
          <w:sz w:val="24"/>
          <w:szCs w:val="24"/>
          <w:lang w:val="bs-Latn-BA" w:eastAsia="bs-Latn-BA"/>
        </w:rPr>
      </w:pPr>
    </w:p>
    <w:p w:rsidR="00595F6B" w:rsidRPr="00595F6B" w:rsidRDefault="00595F6B" w:rsidP="00595F6B">
      <w:pPr>
        <w:widowControl w:val="0"/>
        <w:spacing w:after="200" w:line="276" w:lineRule="auto"/>
        <w:jc w:val="both"/>
        <w:rPr>
          <w:rFonts w:ascii="Times New Roman" w:eastAsia="Calibri" w:hAnsi="Times New Roman" w:cs="Times New Roman"/>
          <w:color w:val="000000"/>
          <w:sz w:val="24"/>
          <w:szCs w:val="24"/>
          <w:lang w:val="bs-Latn-BA" w:eastAsia="bs-Latn-BA"/>
        </w:rPr>
      </w:pPr>
      <w:r w:rsidRPr="00595F6B">
        <w:rPr>
          <w:rFonts w:ascii="Times New Roman" w:eastAsia="Calibri" w:hAnsi="Times New Roman" w:cs="Times New Roman"/>
          <w:color w:val="000000"/>
          <w:sz w:val="24"/>
          <w:szCs w:val="24"/>
          <w:lang w:val="bs-Latn-BA" w:eastAsia="bs-Latn-BA"/>
        </w:rPr>
        <w:t>Potpis i  pečat dobavljača:</w:t>
      </w:r>
    </w:p>
    <w:p w:rsidR="00595F6B" w:rsidRPr="00595F6B" w:rsidRDefault="00595F6B" w:rsidP="00595F6B">
      <w:pPr>
        <w:widowControl w:val="0"/>
        <w:spacing w:after="200" w:line="276" w:lineRule="auto"/>
        <w:rPr>
          <w:rFonts w:ascii="Times New Roman" w:eastAsia="Calibri" w:hAnsi="Times New Roman" w:cs="Times New Roman"/>
          <w:color w:val="000000"/>
          <w:sz w:val="24"/>
          <w:szCs w:val="24"/>
          <w:lang w:val="bs-Latn-BA" w:eastAsia="bs-Latn-BA"/>
        </w:rPr>
      </w:pPr>
      <w:r w:rsidRPr="00595F6B">
        <w:rPr>
          <w:rFonts w:ascii="Times New Roman" w:eastAsia="Calibri" w:hAnsi="Times New Roman" w:cs="Times New Roman"/>
          <w:color w:val="000000"/>
          <w:sz w:val="24"/>
          <w:szCs w:val="24"/>
          <w:lang w:val="bs-Latn-BA" w:eastAsia="bs-Latn-BA"/>
        </w:rPr>
        <w:t>______________________</w:t>
      </w:r>
    </w:p>
    <w:sectPr w:rsidR="00595F6B" w:rsidRPr="00595F6B" w:rsidSect="0044550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273" w:rsidRDefault="00FF1273">
      <w:pPr>
        <w:spacing w:after="0" w:line="240" w:lineRule="auto"/>
      </w:pPr>
      <w:r>
        <w:separator/>
      </w:r>
    </w:p>
  </w:endnote>
  <w:endnote w:type="continuationSeparator" w:id="1">
    <w:p w:rsidR="00FF1273" w:rsidRDefault="00FF12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libri Light">
    <w:altName w:val="Arial Unicode MS"/>
    <w:charset w:val="EE"/>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273" w:rsidRDefault="00FF1273">
      <w:pPr>
        <w:spacing w:after="0" w:line="240" w:lineRule="auto"/>
      </w:pPr>
      <w:r>
        <w:separator/>
      </w:r>
    </w:p>
  </w:footnote>
  <w:footnote w:type="continuationSeparator" w:id="1">
    <w:p w:rsidR="00FF1273" w:rsidRDefault="00FF12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3355"/>
    <w:multiLevelType w:val="hybridMultilevel"/>
    <w:tmpl w:val="2742977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2835ABC"/>
    <w:multiLevelType w:val="hybridMultilevel"/>
    <w:tmpl w:val="2CB484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42B4433C"/>
    <w:multiLevelType w:val="hybridMultilevel"/>
    <w:tmpl w:val="9BF6B3E2"/>
    <w:lvl w:ilvl="0" w:tplc="041A000F">
      <w:start w:val="1"/>
      <w:numFmt w:val="decimal"/>
      <w:lvlText w:val="%1."/>
      <w:lvlJc w:val="left"/>
      <w:pPr>
        <w:ind w:left="720" w:hanging="360"/>
      </w:pPr>
    </w:lvl>
    <w:lvl w:ilvl="1" w:tplc="7DAEF94C">
      <w:start w:val="1"/>
      <w:numFmt w:val="lowerLetter"/>
      <w:lvlText w:val="%2)"/>
      <w:lvlJc w:val="left"/>
      <w:pPr>
        <w:ind w:left="1785" w:hanging="705"/>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73F2AF0"/>
    <w:multiLevelType w:val="hybridMultilevel"/>
    <w:tmpl w:val="71F2D6C8"/>
    <w:lvl w:ilvl="0" w:tplc="041A000F">
      <w:start w:val="1"/>
      <w:numFmt w:val="decimal"/>
      <w:lvlText w:val="%1."/>
      <w:lvlJc w:val="left"/>
      <w:pPr>
        <w:ind w:left="720" w:hanging="360"/>
      </w:pPr>
    </w:lvl>
    <w:lvl w:ilvl="1" w:tplc="6D90D0F8">
      <w:start w:val="1"/>
      <w:numFmt w:val="lowerLetter"/>
      <w:lvlText w:val="%2)"/>
      <w:lvlJc w:val="left"/>
      <w:pPr>
        <w:ind w:left="1785" w:hanging="705"/>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769A3EF6"/>
    <w:multiLevelType w:val="multilevel"/>
    <w:tmpl w:val="5D90F1DA"/>
    <w:lvl w:ilvl="0">
      <w:start w:val="1"/>
      <w:numFmt w:val="decimal"/>
      <w:lvlText w:val="%1."/>
      <w:lvlJc w:val="left"/>
      <w:pPr>
        <w:ind w:left="720" w:firstLine="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241"/>
  </w:hdrShapeDefaults>
  <w:footnotePr>
    <w:footnote w:id="0"/>
    <w:footnote w:id="1"/>
  </w:footnotePr>
  <w:endnotePr>
    <w:endnote w:id="0"/>
    <w:endnote w:id="1"/>
  </w:endnotePr>
  <w:compat/>
  <w:rsids>
    <w:rsidRoot w:val="002427A9"/>
    <w:rsid w:val="00040B7B"/>
    <w:rsid w:val="000443D8"/>
    <w:rsid w:val="0007000D"/>
    <w:rsid w:val="000A26DB"/>
    <w:rsid w:val="000E4FAE"/>
    <w:rsid w:val="00130598"/>
    <w:rsid w:val="00177382"/>
    <w:rsid w:val="001A3369"/>
    <w:rsid w:val="001A7FF1"/>
    <w:rsid w:val="001E0CD8"/>
    <w:rsid w:val="00201395"/>
    <w:rsid w:val="00240BCB"/>
    <w:rsid w:val="002427A9"/>
    <w:rsid w:val="00245420"/>
    <w:rsid w:val="00272C47"/>
    <w:rsid w:val="00284A13"/>
    <w:rsid w:val="00286C6F"/>
    <w:rsid w:val="002B5F46"/>
    <w:rsid w:val="002E7AA2"/>
    <w:rsid w:val="00306CDD"/>
    <w:rsid w:val="00336A9C"/>
    <w:rsid w:val="00342E81"/>
    <w:rsid w:val="00371CB3"/>
    <w:rsid w:val="003E73A2"/>
    <w:rsid w:val="003F6311"/>
    <w:rsid w:val="00402BF4"/>
    <w:rsid w:val="0044550E"/>
    <w:rsid w:val="00460300"/>
    <w:rsid w:val="00465BC3"/>
    <w:rsid w:val="00466005"/>
    <w:rsid w:val="004A52A8"/>
    <w:rsid w:val="004C5F09"/>
    <w:rsid w:val="004D52A9"/>
    <w:rsid w:val="004F1146"/>
    <w:rsid w:val="00521C13"/>
    <w:rsid w:val="0058588C"/>
    <w:rsid w:val="00595F6B"/>
    <w:rsid w:val="005C1744"/>
    <w:rsid w:val="005C2E7C"/>
    <w:rsid w:val="007636D0"/>
    <w:rsid w:val="0077132A"/>
    <w:rsid w:val="00776345"/>
    <w:rsid w:val="007B2DB8"/>
    <w:rsid w:val="007E1F3E"/>
    <w:rsid w:val="00816461"/>
    <w:rsid w:val="00827683"/>
    <w:rsid w:val="00836867"/>
    <w:rsid w:val="00852947"/>
    <w:rsid w:val="008812B3"/>
    <w:rsid w:val="008A37B0"/>
    <w:rsid w:val="008A7C1B"/>
    <w:rsid w:val="008D3047"/>
    <w:rsid w:val="00901B40"/>
    <w:rsid w:val="00915DC1"/>
    <w:rsid w:val="00961BD4"/>
    <w:rsid w:val="009C6755"/>
    <w:rsid w:val="009F7861"/>
    <w:rsid w:val="00A3609A"/>
    <w:rsid w:val="00A67847"/>
    <w:rsid w:val="00A819D0"/>
    <w:rsid w:val="00AC6C01"/>
    <w:rsid w:val="00AE00DF"/>
    <w:rsid w:val="00B94480"/>
    <w:rsid w:val="00C17CC8"/>
    <w:rsid w:val="00C206A8"/>
    <w:rsid w:val="00CB48B5"/>
    <w:rsid w:val="00D03658"/>
    <w:rsid w:val="00D15694"/>
    <w:rsid w:val="00D55866"/>
    <w:rsid w:val="00D81896"/>
    <w:rsid w:val="00DB6403"/>
    <w:rsid w:val="00DF00F1"/>
    <w:rsid w:val="00DF7F21"/>
    <w:rsid w:val="00EC7A59"/>
    <w:rsid w:val="00EE0B42"/>
    <w:rsid w:val="00FB712B"/>
    <w:rsid w:val="00FF1273"/>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5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3369"/>
    <w:pPr>
      <w:spacing w:after="0" w:line="240" w:lineRule="auto"/>
    </w:pPr>
  </w:style>
  <w:style w:type="character" w:styleId="Hyperlink">
    <w:name w:val="Hyperlink"/>
    <w:basedOn w:val="DefaultParagraphFont"/>
    <w:uiPriority w:val="99"/>
    <w:unhideWhenUsed/>
    <w:rsid w:val="00D03658"/>
    <w:rPr>
      <w:color w:val="0563C1" w:themeColor="hyperlink"/>
      <w:u w:val="single"/>
    </w:rPr>
  </w:style>
  <w:style w:type="character" w:customStyle="1" w:styleId="UnresolvedMention">
    <w:name w:val="Unresolved Mention"/>
    <w:basedOn w:val="DefaultParagraphFont"/>
    <w:uiPriority w:val="99"/>
    <w:semiHidden/>
    <w:unhideWhenUsed/>
    <w:rsid w:val="00D03658"/>
    <w:rPr>
      <w:color w:val="605E5C"/>
      <w:shd w:val="clear" w:color="auto" w:fill="E1DFDD"/>
    </w:rPr>
  </w:style>
  <w:style w:type="paragraph" w:styleId="ListParagraph">
    <w:name w:val="List Paragraph"/>
    <w:basedOn w:val="Normal"/>
    <w:uiPriority w:val="34"/>
    <w:qFormat/>
    <w:rsid w:val="00342E81"/>
    <w:pPr>
      <w:ind w:left="720"/>
      <w:contextualSpacing/>
    </w:pPr>
  </w:style>
</w:styles>
</file>

<file path=word/webSettings.xml><?xml version="1.0" encoding="utf-8"?>
<w:webSettings xmlns:r="http://schemas.openxmlformats.org/officeDocument/2006/relationships" xmlns:w="http://schemas.openxmlformats.org/wordprocessingml/2006/main">
  <w:divs>
    <w:div w:id="72333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sscazi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6645</Words>
  <Characters>37883</Characters>
  <Application>Microsoft Office Word</Application>
  <DocSecurity>0</DocSecurity>
  <Lines>315</Lines>
  <Paragraphs>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Selvedina Sivić</dc:creator>
  <cp:keywords/>
  <dc:description/>
  <cp:lastModifiedBy>korisnik</cp:lastModifiedBy>
  <cp:revision>5</cp:revision>
  <dcterms:created xsi:type="dcterms:W3CDTF">2020-01-13T14:34:00Z</dcterms:created>
  <dcterms:modified xsi:type="dcterms:W3CDTF">2020-01-13T14:53:00Z</dcterms:modified>
</cp:coreProperties>
</file>